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w:t>
      </w:r>
      <w:proofErr w:type="spellStart"/>
      <w:r w:rsidRPr="00593302">
        <w:rPr>
          <w:rFonts w:ascii="Times New Roman" w:eastAsia="Times New Roman" w:hAnsi="Times New Roman" w:cs="Times New Roman"/>
          <w:b/>
          <w:sz w:val="24"/>
          <w:szCs w:val="24"/>
          <w:lang w:eastAsia="ru-RU"/>
        </w:rPr>
        <w:t>сатып</w:t>
      </w:r>
      <w:proofErr w:type="spellEnd"/>
      <w:r w:rsidRPr="00593302">
        <w:rPr>
          <w:rFonts w:ascii="Times New Roman" w:eastAsia="Times New Roman" w:hAnsi="Times New Roman" w:cs="Times New Roman"/>
          <w:b/>
          <w:sz w:val="24"/>
          <w:szCs w:val="24"/>
          <w:lang w:eastAsia="ru-RU"/>
        </w:rPr>
        <w:t xml:space="preserve"> </w:t>
      </w:r>
      <w:proofErr w:type="spellStart"/>
      <w:r w:rsidRPr="00593302">
        <w:rPr>
          <w:rFonts w:ascii="Times New Roman" w:eastAsia="Times New Roman" w:hAnsi="Times New Roman" w:cs="Times New Roman"/>
          <w:b/>
          <w:sz w:val="24"/>
          <w:szCs w:val="24"/>
          <w:lang w:eastAsia="ru-RU"/>
        </w:rPr>
        <w:t>алу</w:t>
      </w:r>
      <w:proofErr w:type="spellEnd"/>
      <w:r w:rsidRPr="00593302">
        <w:rPr>
          <w:rFonts w:ascii="Times New Roman" w:eastAsia="Times New Roman" w:hAnsi="Times New Roman" w:cs="Times New Roman"/>
          <w:b/>
          <w:sz w:val="24"/>
          <w:szCs w:val="24"/>
          <w:lang w:eastAsia="ru-RU"/>
        </w:rPr>
        <w:t xml:space="preserve"> </w:t>
      </w:r>
    </w:p>
    <w:p w:rsidR="00593302" w:rsidRDefault="00333F6F"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бойынша</w:t>
      </w:r>
      <w:proofErr w:type="spellEnd"/>
      <w:r>
        <w:rPr>
          <w:rFonts w:ascii="Times New Roman" w:eastAsia="Times New Roman" w:hAnsi="Times New Roman" w:cs="Times New Roman"/>
          <w:b/>
          <w:sz w:val="24"/>
          <w:szCs w:val="24"/>
          <w:lang w:eastAsia="ru-RU"/>
        </w:rPr>
        <w:t xml:space="preserve"> № 5</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333F6F">
        <w:rPr>
          <w:rFonts w:ascii="Times New Roman" w:eastAsia="Times New Roman" w:hAnsi="Times New Roman" w:cs="Times New Roman"/>
          <w:b/>
          <w:sz w:val="24"/>
          <w:szCs w:val="24"/>
          <w:lang w:eastAsia="ru-RU"/>
        </w:rPr>
        <w:t>№ 5</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333F6F">
        <w:rPr>
          <w:rFonts w:ascii="Times New Roman" w:eastAsia="Times New Roman" w:hAnsi="Times New Roman" w:cs="Times New Roman"/>
          <w:color w:val="000000"/>
          <w:sz w:val="24"/>
          <w:szCs w:val="24"/>
          <w:lang w:eastAsia="ru-RU"/>
        </w:rPr>
        <w:t>20</w:t>
      </w:r>
      <w:r w:rsidR="0095057B">
        <w:rPr>
          <w:rFonts w:ascii="Times New Roman" w:eastAsia="Times New Roman" w:hAnsi="Times New Roman" w:cs="Times New Roman"/>
          <w:color w:val="000000"/>
          <w:sz w:val="24"/>
          <w:szCs w:val="24"/>
          <w:lang w:eastAsia="ru-RU"/>
        </w:rPr>
        <w:t>.06</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333F6F">
        <w:rPr>
          <w:rFonts w:ascii="Times New Roman" w:eastAsia="Times New Roman" w:hAnsi="Times New Roman" w:cs="Times New Roman"/>
          <w:sz w:val="24"/>
          <w:szCs w:val="24"/>
          <w:lang w:eastAsia="ru-RU"/>
        </w:rPr>
        <w:t>20</w:t>
      </w:r>
      <w:r w:rsidR="00145A52">
        <w:rPr>
          <w:rFonts w:ascii="Times New Roman" w:eastAsia="Times New Roman" w:hAnsi="Times New Roman" w:cs="Times New Roman"/>
          <w:sz w:val="24"/>
          <w:szCs w:val="24"/>
          <w:lang w:eastAsia="ru-RU"/>
        </w:rPr>
        <w:t>.0</w:t>
      </w:r>
      <w:r w:rsidR="0095057B">
        <w:rPr>
          <w:rFonts w:ascii="Times New Roman" w:eastAsia="Times New Roman" w:hAnsi="Times New Roman" w:cs="Times New Roman"/>
          <w:sz w:val="24"/>
          <w:szCs w:val="24"/>
          <w:lang w:eastAsia="ru-RU"/>
        </w:rPr>
        <w:t>6</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333F6F" w:rsidRPr="00333F6F" w:rsidRDefault="00333F6F" w:rsidP="00333F6F">
      <w:pPr>
        <w:pStyle w:val="a8"/>
        <w:numPr>
          <w:ilvl w:val="0"/>
          <w:numId w:val="1"/>
        </w:numPr>
        <w:ind w:right="-1702"/>
        <w:rPr>
          <w:rFonts w:ascii="Times New Roman" w:hAnsi="Times New Roman" w:cs="Times New Roman"/>
          <w:sz w:val="24"/>
          <w:szCs w:val="24"/>
          <w:lang w:val="kk-KZ"/>
        </w:rPr>
      </w:pPr>
      <w:proofErr w:type="spellStart"/>
      <w:r w:rsidRPr="00333F6F">
        <w:rPr>
          <w:rFonts w:ascii="Times New Roman" w:hAnsi="Times New Roman" w:cs="Times New Roman"/>
          <w:sz w:val="24"/>
          <w:szCs w:val="24"/>
        </w:rPr>
        <w:t>Тендерлік</w:t>
      </w:r>
      <w:proofErr w:type="spellEnd"/>
      <w:r w:rsidRPr="00333F6F">
        <w:rPr>
          <w:rFonts w:ascii="Times New Roman" w:hAnsi="Times New Roman" w:cs="Times New Roman"/>
          <w:sz w:val="24"/>
          <w:szCs w:val="24"/>
        </w:rPr>
        <w:t xml:space="preserve"> комиссия </w:t>
      </w:r>
      <w:r w:rsidRPr="00333F6F">
        <w:rPr>
          <w:rFonts w:ascii="Times New Roman" w:hAnsi="Times New Roman" w:cs="Times New Roman"/>
          <w:sz w:val="24"/>
          <w:szCs w:val="24"/>
          <w:lang w:val="kk-KZ"/>
        </w:rPr>
        <w:t>«СҚО әкімдігінің ДСБ» КММ «Кө</w:t>
      </w:r>
      <w:proofErr w:type="gramStart"/>
      <w:r w:rsidRPr="00333F6F">
        <w:rPr>
          <w:rFonts w:ascii="Times New Roman" w:hAnsi="Times New Roman" w:cs="Times New Roman"/>
          <w:sz w:val="24"/>
          <w:szCs w:val="24"/>
          <w:lang w:val="kk-KZ"/>
        </w:rPr>
        <w:t>п</w:t>
      </w:r>
      <w:proofErr w:type="gramEnd"/>
      <w:r w:rsidRPr="00333F6F">
        <w:rPr>
          <w:rFonts w:ascii="Times New Roman" w:hAnsi="Times New Roman" w:cs="Times New Roman"/>
          <w:sz w:val="24"/>
          <w:szCs w:val="24"/>
          <w:lang w:val="kk-KZ"/>
        </w:rPr>
        <w:t xml:space="preserve"> бейінді қалалық жедел медициналық жәрдем ауруханасы» ШЖҚ КМК </w:t>
      </w:r>
      <w:r w:rsidRPr="00333F6F">
        <w:rPr>
          <w:rFonts w:ascii="Times New Roman" w:hAnsi="Times New Roman" w:cs="Times New Roman"/>
          <w:sz w:val="24"/>
          <w:szCs w:val="24"/>
        </w:rPr>
        <w:t xml:space="preserve"> 22.05.2023 ж. 247-О бұйрығымен </w:t>
      </w:r>
      <w:proofErr w:type="spellStart"/>
      <w:r w:rsidRPr="00333F6F">
        <w:rPr>
          <w:rFonts w:ascii="Times New Roman" w:hAnsi="Times New Roman" w:cs="Times New Roman"/>
          <w:sz w:val="24"/>
          <w:szCs w:val="24"/>
        </w:rPr>
        <w:t>бекітілген</w:t>
      </w:r>
      <w:proofErr w:type="spellEnd"/>
      <w:r w:rsidRPr="00333F6F">
        <w:rPr>
          <w:rFonts w:ascii="Times New Roman" w:hAnsi="Times New Roman" w:cs="Times New Roman"/>
          <w:sz w:val="24"/>
          <w:szCs w:val="24"/>
        </w:rPr>
        <w:t xml:space="preserve"> құрамында:</w:t>
      </w:r>
    </w:p>
    <w:p w:rsidR="00333F6F" w:rsidRPr="00333F6F" w:rsidRDefault="00333F6F" w:rsidP="00333F6F">
      <w:pPr>
        <w:pStyle w:val="a8"/>
        <w:tabs>
          <w:tab w:val="left" w:pos="7365"/>
        </w:tabs>
        <w:ind w:left="765" w:right="-1702"/>
        <w:rPr>
          <w:rFonts w:ascii="Times New Roman" w:hAnsi="Times New Roman" w:cs="Times New Roman"/>
          <w:sz w:val="24"/>
          <w:szCs w:val="24"/>
        </w:rPr>
      </w:pPr>
      <w:r w:rsidRPr="00333F6F">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333F6F">
        <w:rPr>
          <w:rFonts w:ascii="Times New Roman" w:hAnsi="Times New Roman" w:cs="Times New Roman"/>
          <w:sz w:val="24"/>
          <w:szCs w:val="24"/>
        </w:rPr>
        <w:t>акимата</w:t>
      </w:r>
      <w:proofErr w:type="spellEnd"/>
      <w:r w:rsidRPr="00333F6F">
        <w:rPr>
          <w:rFonts w:ascii="Times New Roman" w:hAnsi="Times New Roman" w:cs="Times New Roman"/>
          <w:sz w:val="24"/>
          <w:szCs w:val="24"/>
        </w:rPr>
        <w:t xml:space="preserve"> СКО» утвержденная приказом 247-О от 22.05.2023г в составе:</w:t>
      </w:r>
    </w:p>
    <w:p w:rsidR="00333F6F" w:rsidRPr="00333F6F" w:rsidRDefault="00333F6F" w:rsidP="00333F6F">
      <w:pPr>
        <w:pStyle w:val="a8"/>
        <w:ind w:right="-1702"/>
        <w:rPr>
          <w:rFonts w:ascii="Times New Roman" w:hAnsi="Times New Roman" w:cs="Times New Roman"/>
          <w:bCs/>
          <w:sz w:val="24"/>
          <w:szCs w:val="24"/>
        </w:rPr>
      </w:pPr>
      <w:proofErr w:type="spellStart"/>
      <w:r w:rsidRPr="00333F6F">
        <w:rPr>
          <w:rFonts w:ascii="Times New Roman" w:hAnsi="Times New Roman" w:cs="Times New Roman"/>
          <w:sz w:val="24"/>
          <w:szCs w:val="24"/>
        </w:rPr>
        <w:t>Тендерлік</w:t>
      </w:r>
      <w:proofErr w:type="spellEnd"/>
      <w:r w:rsidRPr="00333F6F">
        <w:rPr>
          <w:rFonts w:ascii="Times New Roman" w:hAnsi="Times New Roman" w:cs="Times New Roman"/>
          <w:sz w:val="24"/>
          <w:szCs w:val="24"/>
        </w:rPr>
        <w:t xml:space="preserve"> комиссияның төрағасы</w:t>
      </w:r>
      <w:r w:rsidRPr="00333F6F">
        <w:rPr>
          <w:rFonts w:ascii="Times New Roman" w:hAnsi="Times New Roman" w:cs="Times New Roman"/>
          <w:bCs/>
          <w:sz w:val="24"/>
          <w:szCs w:val="24"/>
        </w:rPr>
        <w:t xml:space="preserve"> Председатель тендерной комиссии </w:t>
      </w:r>
    </w:p>
    <w:p w:rsidR="00333F6F" w:rsidRPr="00333F6F" w:rsidRDefault="00333F6F" w:rsidP="00333F6F">
      <w:pPr>
        <w:pStyle w:val="a8"/>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Pr="00333F6F">
        <w:rPr>
          <w:rFonts w:ascii="Times New Roman" w:hAnsi="Times New Roman" w:cs="Times New Roman"/>
          <w:sz w:val="24"/>
          <w:szCs w:val="24"/>
        </w:rPr>
        <w:t>-</w:t>
      </w:r>
      <w:proofErr w:type="spellStart"/>
      <w:r w:rsidRPr="00333F6F">
        <w:rPr>
          <w:rFonts w:ascii="Times New Roman" w:hAnsi="Times New Roman" w:cs="Times New Roman"/>
          <w:sz w:val="24"/>
          <w:szCs w:val="24"/>
        </w:rPr>
        <w:t>Маутова</w:t>
      </w:r>
      <w:proofErr w:type="spellEnd"/>
      <w:r w:rsidRPr="00333F6F">
        <w:rPr>
          <w:rFonts w:ascii="Times New Roman" w:hAnsi="Times New Roman" w:cs="Times New Roman"/>
          <w:sz w:val="24"/>
          <w:szCs w:val="24"/>
        </w:rPr>
        <w:t xml:space="preserve"> </w:t>
      </w:r>
      <w:proofErr w:type="spellStart"/>
      <w:r w:rsidRPr="00333F6F">
        <w:rPr>
          <w:rFonts w:ascii="Times New Roman" w:hAnsi="Times New Roman" w:cs="Times New Roman"/>
          <w:sz w:val="24"/>
          <w:szCs w:val="24"/>
        </w:rPr>
        <w:t>Ж.К.-директор</w:t>
      </w:r>
      <w:proofErr w:type="spellEnd"/>
      <w:r w:rsidRPr="00333F6F">
        <w:rPr>
          <w:rFonts w:ascii="Times New Roman" w:hAnsi="Times New Roman" w:cs="Times New Roman"/>
          <w:sz w:val="24"/>
          <w:szCs w:val="24"/>
        </w:rPr>
        <w:t>, директор</w:t>
      </w:r>
    </w:p>
    <w:p w:rsidR="00333F6F" w:rsidRPr="00333F6F" w:rsidRDefault="00333F6F" w:rsidP="00333F6F">
      <w:pPr>
        <w:pStyle w:val="a8"/>
        <w:ind w:right="-1702"/>
        <w:rPr>
          <w:rFonts w:ascii="Times New Roman" w:hAnsi="Times New Roman" w:cs="Times New Roman"/>
          <w:bCs/>
          <w:sz w:val="24"/>
          <w:szCs w:val="24"/>
        </w:rPr>
      </w:pP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 төрағасының </w:t>
      </w:r>
      <w:proofErr w:type="spellStart"/>
      <w:r w:rsidRPr="00333F6F">
        <w:rPr>
          <w:rFonts w:ascii="Times New Roman" w:hAnsi="Times New Roman" w:cs="Times New Roman"/>
          <w:bCs/>
          <w:sz w:val="24"/>
          <w:szCs w:val="24"/>
        </w:rPr>
        <w:t>орынбасар</w:t>
      </w:r>
      <w:proofErr w:type="gramStart"/>
      <w:r w:rsidRPr="00333F6F">
        <w:rPr>
          <w:rFonts w:ascii="Times New Roman" w:hAnsi="Times New Roman" w:cs="Times New Roman"/>
          <w:bCs/>
          <w:sz w:val="24"/>
          <w:szCs w:val="24"/>
        </w:rPr>
        <w:t>ы</w:t>
      </w:r>
      <w:proofErr w:type="spellEnd"/>
      <w:r w:rsidRPr="00333F6F">
        <w:rPr>
          <w:rFonts w:ascii="Times New Roman" w:hAnsi="Times New Roman" w:cs="Times New Roman"/>
          <w:bCs/>
          <w:sz w:val="24"/>
          <w:szCs w:val="24"/>
        </w:rPr>
        <w:t>-</w:t>
      </w:r>
      <w:proofErr w:type="gramEnd"/>
      <w:r w:rsidRPr="00333F6F">
        <w:rPr>
          <w:rFonts w:ascii="Times New Roman" w:hAnsi="Times New Roman" w:cs="Times New Roman"/>
          <w:bCs/>
          <w:sz w:val="24"/>
          <w:szCs w:val="24"/>
        </w:rPr>
        <w:t xml:space="preserve"> заместитель председателя тендерной комиссии:</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 Леонов Н.П.-</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травматология бөлімшесінің меңгеруші</w:t>
      </w:r>
      <w:proofErr w:type="gramStart"/>
      <w:r w:rsidRPr="00333F6F">
        <w:rPr>
          <w:rFonts w:ascii="Times New Roman" w:hAnsi="Times New Roman" w:cs="Times New Roman"/>
          <w:bCs/>
          <w:sz w:val="24"/>
          <w:szCs w:val="24"/>
        </w:rPr>
        <w:t>с</w:t>
      </w:r>
      <w:proofErr w:type="gramEnd"/>
      <w:r w:rsidRPr="00333F6F">
        <w:rPr>
          <w:rFonts w:ascii="Times New Roman" w:hAnsi="Times New Roman" w:cs="Times New Roman"/>
          <w:bCs/>
          <w:sz w:val="24"/>
          <w:szCs w:val="24"/>
        </w:rPr>
        <w:t xml:space="preserve">і, </w:t>
      </w:r>
      <w:proofErr w:type="gramStart"/>
      <w:r w:rsidRPr="00333F6F">
        <w:rPr>
          <w:rFonts w:ascii="Times New Roman" w:hAnsi="Times New Roman" w:cs="Times New Roman"/>
          <w:bCs/>
          <w:sz w:val="24"/>
          <w:szCs w:val="24"/>
        </w:rPr>
        <w:t>заведующий</w:t>
      </w:r>
      <w:proofErr w:type="gramEnd"/>
      <w:r w:rsidRPr="00333F6F">
        <w:rPr>
          <w:rFonts w:ascii="Times New Roman" w:hAnsi="Times New Roman" w:cs="Times New Roman"/>
          <w:bCs/>
          <w:sz w:val="24"/>
          <w:szCs w:val="24"/>
        </w:rPr>
        <w:t xml:space="preserve"> травматологическим отделением</w:t>
      </w:r>
    </w:p>
    <w:p w:rsidR="00333F6F" w:rsidRPr="00333F6F" w:rsidRDefault="00333F6F" w:rsidP="00333F6F">
      <w:pPr>
        <w:tabs>
          <w:tab w:val="center" w:pos="5037"/>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комиссияның мүшесі- Член тендерной комиссии</w:t>
      </w:r>
    </w:p>
    <w:p w:rsidR="00333F6F" w:rsidRPr="00333F6F" w:rsidRDefault="00333F6F" w:rsidP="00333F6F">
      <w:pPr>
        <w:tabs>
          <w:tab w:val="left" w:pos="4305"/>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proofErr w:type="spellStart"/>
      <w:r w:rsidRPr="00333F6F">
        <w:rPr>
          <w:rFonts w:ascii="Times New Roman" w:hAnsi="Times New Roman" w:cs="Times New Roman"/>
          <w:bCs/>
          <w:sz w:val="24"/>
          <w:szCs w:val="24"/>
        </w:rPr>
        <w:t>Липперт</w:t>
      </w:r>
      <w:proofErr w:type="spellEnd"/>
      <w:r w:rsidRPr="00333F6F">
        <w:rPr>
          <w:rFonts w:ascii="Times New Roman" w:hAnsi="Times New Roman" w:cs="Times New Roman"/>
          <w:bCs/>
          <w:sz w:val="24"/>
          <w:szCs w:val="24"/>
        </w:rPr>
        <w:t xml:space="preserve"> Н.В. –</w:t>
      </w:r>
      <w:r w:rsidRPr="00333F6F">
        <w:rPr>
          <w:rFonts w:ascii="Times New Roman" w:hAnsi="Times New Roman" w:cs="Times New Roman"/>
          <w:sz w:val="24"/>
          <w:szCs w:val="24"/>
        </w:rPr>
        <w:t xml:space="preserve"> дә</w:t>
      </w:r>
      <w:proofErr w:type="gramStart"/>
      <w:r w:rsidRPr="00333F6F">
        <w:rPr>
          <w:rFonts w:ascii="Times New Roman" w:hAnsi="Times New Roman" w:cs="Times New Roman"/>
          <w:sz w:val="24"/>
          <w:szCs w:val="24"/>
        </w:rPr>
        <w:t>р</w:t>
      </w:r>
      <w:proofErr w:type="gramEnd"/>
      <w:r w:rsidRPr="00333F6F">
        <w:rPr>
          <w:rFonts w:ascii="Times New Roman" w:hAnsi="Times New Roman" w:cs="Times New Roman"/>
          <w:sz w:val="24"/>
          <w:szCs w:val="24"/>
        </w:rPr>
        <w:t xml:space="preserve">іхана меңгерушісі , </w:t>
      </w:r>
      <w:r w:rsidRPr="00333F6F">
        <w:rPr>
          <w:rFonts w:ascii="Times New Roman" w:hAnsi="Times New Roman" w:cs="Times New Roman"/>
          <w:bCs/>
          <w:sz w:val="24"/>
          <w:szCs w:val="24"/>
        </w:rPr>
        <w:t>заведующая аптекой</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proofErr w:type="spellStart"/>
      <w:r w:rsidRPr="00333F6F">
        <w:rPr>
          <w:rFonts w:ascii="Times New Roman" w:hAnsi="Times New Roman" w:cs="Times New Roman"/>
          <w:bCs/>
          <w:sz w:val="24"/>
          <w:szCs w:val="24"/>
        </w:rPr>
        <w:t>Кокишева</w:t>
      </w:r>
      <w:proofErr w:type="spellEnd"/>
      <w:r w:rsidRPr="00333F6F">
        <w:rPr>
          <w:rFonts w:ascii="Times New Roman" w:hAnsi="Times New Roman" w:cs="Times New Roman"/>
          <w:bCs/>
          <w:sz w:val="24"/>
          <w:szCs w:val="24"/>
        </w:rPr>
        <w:t xml:space="preserve"> Г.О.-</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бас </w:t>
      </w:r>
      <w:proofErr w:type="spellStart"/>
      <w:r w:rsidRPr="00333F6F">
        <w:rPr>
          <w:rFonts w:ascii="Times New Roman" w:hAnsi="Times New Roman" w:cs="Times New Roman"/>
          <w:bCs/>
          <w:sz w:val="24"/>
          <w:szCs w:val="24"/>
        </w:rPr>
        <w:t>медбик</w:t>
      </w:r>
      <w:proofErr w:type="gramStart"/>
      <w:r w:rsidRPr="00333F6F">
        <w:rPr>
          <w:rFonts w:ascii="Times New Roman" w:hAnsi="Times New Roman" w:cs="Times New Roman"/>
          <w:bCs/>
          <w:sz w:val="24"/>
          <w:szCs w:val="24"/>
        </w:rPr>
        <w:t>е</w:t>
      </w:r>
      <w:proofErr w:type="spellEnd"/>
      <w:r w:rsidRPr="00333F6F">
        <w:rPr>
          <w:rFonts w:ascii="Times New Roman" w:hAnsi="Times New Roman" w:cs="Times New Roman"/>
          <w:bCs/>
          <w:sz w:val="24"/>
          <w:szCs w:val="24"/>
        </w:rPr>
        <w:t>-</w:t>
      </w:r>
      <w:proofErr w:type="gramEnd"/>
      <w:r w:rsidRPr="00333F6F">
        <w:rPr>
          <w:rFonts w:ascii="Times New Roman" w:hAnsi="Times New Roman" w:cs="Times New Roman"/>
          <w:bCs/>
          <w:sz w:val="24"/>
          <w:szCs w:val="24"/>
        </w:rPr>
        <w:t xml:space="preserve"> главная медицинская сестра</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 </w:t>
      </w:r>
      <w:proofErr w:type="spellStart"/>
      <w:r w:rsidRPr="00333F6F">
        <w:rPr>
          <w:rFonts w:ascii="Times New Roman" w:hAnsi="Times New Roman" w:cs="Times New Roman"/>
          <w:bCs/>
          <w:sz w:val="24"/>
          <w:szCs w:val="24"/>
        </w:rPr>
        <w:t>Габбасов</w:t>
      </w:r>
      <w:proofErr w:type="spellEnd"/>
      <w:r w:rsidRPr="00333F6F">
        <w:rPr>
          <w:rFonts w:ascii="Times New Roman" w:hAnsi="Times New Roman" w:cs="Times New Roman"/>
          <w:bCs/>
          <w:sz w:val="24"/>
          <w:szCs w:val="24"/>
        </w:rPr>
        <w:t xml:space="preserve"> М.Р.</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жөндеу </w:t>
      </w:r>
      <w:proofErr w:type="spellStart"/>
      <w:r w:rsidRPr="00333F6F">
        <w:rPr>
          <w:rFonts w:ascii="Times New Roman" w:hAnsi="Times New Roman" w:cs="Times New Roman"/>
          <w:bCs/>
          <w:sz w:val="24"/>
          <w:szCs w:val="24"/>
        </w:rPr>
        <w:t>инженері</w:t>
      </w:r>
      <w:proofErr w:type="spellEnd"/>
      <w:r w:rsidRPr="00333F6F">
        <w:rPr>
          <w:rFonts w:ascii="Times New Roman" w:hAnsi="Times New Roman" w:cs="Times New Roman"/>
          <w:bCs/>
          <w:sz w:val="24"/>
          <w:szCs w:val="24"/>
        </w:rPr>
        <w:t xml:space="preserve"> бал</w:t>
      </w:r>
      <w:proofErr w:type="gramStart"/>
      <w:r w:rsidRPr="00333F6F">
        <w:rPr>
          <w:rFonts w:ascii="Times New Roman" w:hAnsi="Times New Roman" w:cs="Times New Roman"/>
          <w:bCs/>
          <w:sz w:val="24"/>
          <w:szCs w:val="24"/>
        </w:rPr>
        <w:t>.ж</w:t>
      </w:r>
      <w:proofErr w:type="gramEnd"/>
      <w:r w:rsidRPr="00333F6F">
        <w:rPr>
          <w:rFonts w:ascii="Times New Roman" w:hAnsi="Times New Roman" w:cs="Times New Roman"/>
          <w:bCs/>
          <w:sz w:val="24"/>
          <w:szCs w:val="24"/>
        </w:rPr>
        <w:t xml:space="preserve">абдықтар , инженер по ремонту </w:t>
      </w:r>
      <w:proofErr w:type="spellStart"/>
      <w:r w:rsidRPr="00333F6F">
        <w:rPr>
          <w:rFonts w:ascii="Times New Roman" w:hAnsi="Times New Roman" w:cs="Times New Roman"/>
          <w:bCs/>
          <w:sz w:val="24"/>
          <w:szCs w:val="24"/>
        </w:rPr>
        <w:t>мед.оборудования</w:t>
      </w:r>
      <w:proofErr w:type="spellEnd"/>
    </w:p>
    <w:p w:rsidR="00333F6F" w:rsidRPr="00C114C8" w:rsidRDefault="00333F6F" w:rsidP="00333F6F">
      <w:pPr>
        <w:pStyle w:val="a8"/>
        <w:ind w:right="-1702"/>
        <w:rPr>
          <w:bCs/>
          <w:sz w:val="24"/>
          <w:szCs w:val="24"/>
        </w:rPr>
      </w:pP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комиссияның </w:t>
      </w:r>
      <w:proofErr w:type="spellStart"/>
      <w:r w:rsidRPr="00333F6F">
        <w:rPr>
          <w:rFonts w:ascii="Times New Roman" w:hAnsi="Times New Roman" w:cs="Times New Roman"/>
          <w:bCs/>
          <w:sz w:val="24"/>
          <w:szCs w:val="24"/>
        </w:rPr>
        <w:t>хатшысы</w:t>
      </w:r>
      <w:proofErr w:type="spellEnd"/>
      <w:r w:rsidRPr="00333F6F">
        <w:rPr>
          <w:rFonts w:ascii="Times New Roman" w:hAnsi="Times New Roman" w:cs="Times New Roman"/>
          <w:bCs/>
          <w:sz w:val="24"/>
          <w:szCs w:val="24"/>
        </w:rPr>
        <w:t xml:space="preserve">: Секретарь тендерной комиссии: </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Горбунова  В. </w:t>
      </w:r>
      <w:proofErr w:type="spellStart"/>
      <w:r w:rsidRPr="00333F6F">
        <w:rPr>
          <w:rFonts w:ascii="Times New Roman" w:hAnsi="Times New Roman" w:cs="Times New Roman"/>
          <w:bCs/>
          <w:sz w:val="24"/>
          <w:szCs w:val="24"/>
        </w:rPr>
        <w:t>Н.-орынбасары</w:t>
      </w:r>
      <w:proofErr w:type="spellEnd"/>
      <w:r w:rsidRPr="00333F6F">
        <w:rPr>
          <w:rFonts w:ascii="Times New Roman" w:hAnsi="Times New Roman" w:cs="Times New Roman"/>
          <w:bCs/>
          <w:sz w:val="24"/>
          <w:szCs w:val="24"/>
        </w:rPr>
        <w:t xml:space="preserve"> бас бухгалтер- </w:t>
      </w:r>
      <w:r w:rsidRPr="00333F6F">
        <w:rPr>
          <w:rFonts w:ascii="Times New Roman" w:hAnsi="Times New Roman" w:cs="Times New Roman"/>
          <w:sz w:val="24"/>
          <w:szCs w:val="24"/>
        </w:rPr>
        <w:t>заместитель  главного бухгалтера</w:t>
      </w:r>
      <w:r w:rsidRPr="00C114C8">
        <w:rPr>
          <w:sz w:val="24"/>
          <w:szCs w:val="24"/>
        </w:rPr>
        <w:t xml:space="preserve">                                                </w:t>
      </w:r>
      <w:r w:rsidRPr="00C114C8">
        <w:rPr>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proofErr w:type="spellStart"/>
      <w:r w:rsidRPr="00C52FA7">
        <w:rPr>
          <w:rFonts w:ascii="Times New Roman" w:hAnsi="Times New Roman" w:cs="Times New Roman"/>
          <w:sz w:val="24"/>
          <w:szCs w:val="24"/>
        </w:rPr>
        <w:t>Сатып</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алынатын</w:t>
      </w:r>
      <w:proofErr w:type="spellEnd"/>
      <w:r w:rsidRPr="00C52FA7">
        <w:rPr>
          <w:rFonts w:ascii="Times New Roman" w:hAnsi="Times New Roman" w:cs="Times New Roman"/>
          <w:sz w:val="24"/>
          <w:szCs w:val="24"/>
        </w:rPr>
        <w:t xml:space="preserve"> медициналық бұйымдардың </w:t>
      </w:r>
      <w:proofErr w:type="spellStart"/>
      <w:r w:rsidRPr="00C52FA7">
        <w:rPr>
          <w:rFonts w:ascii="Times New Roman" w:hAnsi="Times New Roman" w:cs="Times New Roman"/>
          <w:sz w:val="24"/>
          <w:szCs w:val="24"/>
        </w:rPr>
        <w:t>атауы</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сомасы</w:t>
      </w:r>
      <w:proofErr w:type="spellEnd"/>
      <w:r w:rsidRPr="00C52FA7">
        <w:rPr>
          <w:rFonts w:ascii="Times New Roman" w:hAnsi="Times New Roman" w:cs="Times New Roman"/>
          <w:sz w:val="24"/>
          <w:szCs w:val="24"/>
        </w:rPr>
        <w:t xml:space="preserve"> және қысқаша </w:t>
      </w:r>
      <w:proofErr w:type="spellStart"/>
      <w:r w:rsidRPr="00C52FA7">
        <w:rPr>
          <w:rFonts w:ascii="Times New Roman" w:hAnsi="Times New Roman" w:cs="Times New Roman"/>
          <w:sz w:val="24"/>
          <w:szCs w:val="24"/>
        </w:rPr>
        <w:t>сипаттамасы</w:t>
      </w:r>
      <w:proofErr w:type="spellEnd"/>
      <w:r w:rsidRPr="00C52FA7">
        <w:rPr>
          <w:rFonts w:ascii="Times New Roman" w:hAnsi="Times New Roman" w:cs="Times New Roman"/>
          <w:sz w:val="24"/>
          <w:szCs w:val="24"/>
        </w:rPr>
        <w:t>.</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p w:rsidR="00333F6F" w:rsidRDefault="00333F6F" w:rsidP="00C46964">
      <w:pPr>
        <w:pStyle w:val="a8"/>
        <w:ind w:left="765"/>
        <w:rPr>
          <w:rFonts w:ascii="Times New Roman" w:hAnsi="Times New Roman" w:cs="Times New Roman"/>
          <w:sz w:val="24"/>
          <w:szCs w:val="24"/>
        </w:rPr>
      </w:pPr>
    </w:p>
    <w:tbl>
      <w:tblPr>
        <w:tblW w:w="14757" w:type="dxa"/>
        <w:tblInd w:w="93" w:type="dxa"/>
        <w:tblLayout w:type="fixed"/>
        <w:tblLook w:val="04A0"/>
      </w:tblPr>
      <w:tblGrid>
        <w:gridCol w:w="724"/>
        <w:gridCol w:w="2977"/>
        <w:gridCol w:w="1417"/>
        <w:gridCol w:w="851"/>
        <w:gridCol w:w="1559"/>
        <w:gridCol w:w="1843"/>
        <w:gridCol w:w="1276"/>
        <w:gridCol w:w="1559"/>
        <w:gridCol w:w="2551"/>
      </w:tblGrid>
      <w:tr w:rsidR="00333F6F" w:rsidRPr="00532BFE" w:rsidTr="009428D5">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333F6F" w:rsidRDefault="00333F6F" w:rsidP="009428D5">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hideMark/>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3" w:type="dxa"/>
            <w:tcBorders>
              <w:top w:val="single" w:sz="4" w:space="0" w:color="auto"/>
              <w:left w:val="nil"/>
              <w:bottom w:val="single" w:sz="4" w:space="0" w:color="auto"/>
              <w:right w:val="single" w:sz="4" w:space="0" w:color="auto"/>
            </w:tcBorders>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333F6F" w:rsidRPr="00453F23" w:rsidRDefault="00333F6F" w:rsidP="009428D5">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276" w:type="dxa"/>
            <w:tcBorders>
              <w:top w:val="single" w:sz="4" w:space="0" w:color="auto"/>
              <w:left w:val="nil"/>
              <w:bottom w:val="single" w:sz="4" w:space="0" w:color="auto"/>
              <w:right w:val="single" w:sz="4" w:space="0" w:color="auto"/>
            </w:tcBorders>
            <w:vAlign w:val="center"/>
          </w:tcPr>
          <w:p w:rsidR="00333F6F" w:rsidRPr="00532BFE" w:rsidRDefault="00333F6F" w:rsidP="009428D5">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559" w:type="dxa"/>
            <w:tcBorders>
              <w:top w:val="single" w:sz="4" w:space="0" w:color="auto"/>
              <w:left w:val="nil"/>
              <w:bottom w:val="single" w:sz="4" w:space="0" w:color="auto"/>
              <w:right w:val="single" w:sz="4" w:space="0" w:color="auto"/>
            </w:tcBorders>
            <w:vAlign w:val="center"/>
          </w:tcPr>
          <w:p w:rsidR="00333F6F" w:rsidRDefault="00333F6F" w:rsidP="009428D5">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333F6F" w:rsidRPr="00917F21" w:rsidRDefault="00333F6F" w:rsidP="009428D5">
            <w:pPr>
              <w:spacing w:after="0" w:line="240" w:lineRule="auto"/>
              <w:jc w:val="center"/>
              <w:rPr>
                <w:rFonts w:ascii="Times New Roman" w:hAnsi="Times New Roman"/>
                <w:b/>
                <w:bCs/>
                <w:sz w:val="24"/>
                <w:szCs w:val="24"/>
                <w:lang w:val="kk-KZ"/>
              </w:rPr>
            </w:pPr>
          </w:p>
        </w:tc>
        <w:tc>
          <w:tcPr>
            <w:tcW w:w="2551" w:type="dxa"/>
            <w:tcBorders>
              <w:top w:val="single" w:sz="4" w:space="0" w:color="auto"/>
              <w:left w:val="nil"/>
              <w:bottom w:val="single" w:sz="4" w:space="0" w:color="auto"/>
              <w:right w:val="single" w:sz="4" w:space="0" w:color="auto"/>
            </w:tcBorders>
          </w:tcPr>
          <w:p w:rsidR="00333F6F" w:rsidRPr="00532BFE" w:rsidRDefault="00333F6F" w:rsidP="009428D5">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333F6F" w:rsidRPr="00917F21" w:rsidTr="009428D5">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977" w:type="dxa"/>
            <w:tcBorders>
              <w:top w:val="single" w:sz="4" w:space="0" w:color="auto"/>
              <w:left w:val="nil"/>
              <w:bottom w:val="single" w:sz="4" w:space="0" w:color="auto"/>
              <w:right w:val="single" w:sz="4" w:space="0" w:color="auto"/>
            </w:tcBorders>
            <w:shd w:val="clear" w:color="auto" w:fill="auto"/>
            <w:hideMark/>
          </w:tcPr>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r w:rsidRPr="00B81D9B">
              <w:rPr>
                <w:rFonts w:ascii="Times New Roman" w:hAnsi="Times New Roman"/>
                <w:sz w:val="24"/>
                <w:szCs w:val="24"/>
              </w:rPr>
              <w:t xml:space="preserve">Операциялық үстел </w:t>
            </w:r>
          </w:p>
          <w:p w:rsidR="00333F6F" w:rsidRPr="004A624A" w:rsidRDefault="00333F6F" w:rsidP="009428D5">
            <w:pPr>
              <w:shd w:val="clear" w:color="auto" w:fill="FFFFFF"/>
              <w:spacing w:after="0" w:line="240" w:lineRule="auto"/>
              <w:rPr>
                <w:rFonts w:ascii="Times New Roman" w:eastAsia="Times New Roman" w:hAnsi="Times New Roman"/>
                <w:color w:val="000000"/>
                <w:sz w:val="24"/>
                <w:szCs w:val="24"/>
                <w:lang w:eastAsia="ru-RU"/>
              </w:rPr>
            </w:pPr>
            <w:r>
              <w:rPr>
                <w:rFonts w:ascii="Times New Roman" w:hAnsi="Times New Roman"/>
                <w:sz w:val="24"/>
                <w:szCs w:val="24"/>
              </w:rPr>
              <w:t>Стол операционный</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Дана</w:t>
            </w:r>
          </w:p>
          <w:p w:rsidR="00333F6F" w:rsidRDefault="00333F6F" w:rsidP="009428D5">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3F6F" w:rsidRPr="00D54C43" w:rsidRDefault="00333F6F" w:rsidP="009428D5">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jc w:val="center"/>
              <w:rPr>
                <w:rFonts w:ascii="Times New Roman" w:hAnsi="Times New Roman"/>
                <w:color w:val="000000"/>
                <w:sz w:val="24"/>
                <w:szCs w:val="24"/>
              </w:rPr>
            </w:pPr>
            <w:r>
              <w:rPr>
                <w:rFonts w:ascii="Times New Roman" w:hAnsi="Times New Roman"/>
                <w:color w:val="000000"/>
                <w:sz w:val="24"/>
                <w:szCs w:val="24"/>
              </w:rPr>
              <w:t>19 499 900</w:t>
            </w:r>
          </w:p>
        </w:tc>
        <w:tc>
          <w:tcPr>
            <w:tcW w:w="1843" w:type="dxa"/>
            <w:tcBorders>
              <w:top w:val="single" w:sz="4" w:space="0" w:color="auto"/>
              <w:left w:val="nil"/>
              <w:bottom w:val="single" w:sz="4" w:space="0" w:color="auto"/>
              <w:right w:val="single" w:sz="4" w:space="0" w:color="auto"/>
            </w:tcBorders>
          </w:tcPr>
          <w:p w:rsidR="00333F6F" w:rsidRDefault="00333F6F" w:rsidP="009428D5">
            <w:pPr>
              <w:jc w:val="center"/>
              <w:rPr>
                <w:rFonts w:ascii="Times New Roman" w:eastAsia="Times New Roman" w:hAnsi="Times New Roman"/>
                <w:sz w:val="24"/>
                <w:szCs w:val="24"/>
                <w:lang w:eastAsia="ru-RU"/>
              </w:rPr>
            </w:pPr>
          </w:p>
          <w:p w:rsidR="00333F6F" w:rsidRDefault="00333F6F" w:rsidP="009428D5">
            <w:pPr>
              <w:jc w:val="center"/>
              <w:rPr>
                <w:rFonts w:ascii="Times New Roman" w:eastAsia="Times New Roman" w:hAnsi="Times New Roman"/>
                <w:sz w:val="24"/>
                <w:szCs w:val="24"/>
                <w:lang w:eastAsia="ru-RU"/>
              </w:rPr>
            </w:pPr>
          </w:p>
          <w:p w:rsidR="00333F6F" w:rsidRPr="001B7782" w:rsidRDefault="00333F6F" w:rsidP="009428D5">
            <w:pPr>
              <w:jc w:val="center"/>
              <w:rPr>
                <w:rFonts w:ascii="Times New Roman" w:eastAsia="Times New Roman" w:hAnsi="Times New Roman"/>
                <w:sz w:val="24"/>
                <w:szCs w:val="24"/>
                <w:lang w:eastAsia="ru-RU"/>
              </w:rPr>
            </w:pPr>
            <w:r>
              <w:rPr>
                <w:rFonts w:ascii="Times New Roman" w:hAnsi="Times New Roman"/>
                <w:color w:val="000000"/>
                <w:sz w:val="24"/>
                <w:szCs w:val="24"/>
              </w:rPr>
              <w:t>19 499 900</w:t>
            </w:r>
            <w:r>
              <w:rPr>
                <w:rFonts w:ascii="Times New Roman" w:eastAsia="Times New Roman" w:hAnsi="Times New Roman"/>
                <w:sz w:val="24"/>
                <w:szCs w:val="24"/>
                <w:lang w:eastAsia="ru-RU"/>
              </w:rPr>
              <w:t>,00</w:t>
            </w:r>
          </w:p>
        </w:tc>
        <w:tc>
          <w:tcPr>
            <w:tcW w:w="1276" w:type="dxa"/>
            <w:vMerge w:val="restart"/>
            <w:tcBorders>
              <w:top w:val="single" w:sz="4" w:space="0" w:color="auto"/>
              <w:left w:val="nil"/>
              <w:right w:val="single" w:sz="4" w:space="0" w:color="auto"/>
            </w:tcBorders>
            <w:vAlign w:val="center"/>
          </w:tcPr>
          <w:p w:rsidR="00333F6F" w:rsidRPr="00532BFE" w:rsidRDefault="00333F6F" w:rsidP="009428D5">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120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120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559" w:type="dxa"/>
            <w:vMerge w:val="restart"/>
            <w:tcBorders>
              <w:top w:val="single" w:sz="4" w:space="0" w:color="auto"/>
              <w:left w:val="nil"/>
              <w:right w:val="single" w:sz="4" w:space="0" w:color="auto"/>
            </w:tcBorders>
            <w:vAlign w:val="center"/>
          </w:tcPr>
          <w:p w:rsidR="00333F6F" w:rsidRPr="00570482" w:rsidRDefault="00333F6F" w:rsidP="009428D5">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333F6F" w:rsidRPr="00532BFE" w:rsidRDefault="00333F6F" w:rsidP="009428D5">
            <w:pPr>
              <w:tabs>
                <w:tab w:val="left" w:pos="1620"/>
              </w:tabs>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551" w:type="dxa"/>
            <w:vMerge w:val="restart"/>
            <w:tcBorders>
              <w:top w:val="single" w:sz="4" w:space="0" w:color="auto"/>
              <w:left w:val="nil"/>
              <w:right w:val="single" w:sz="4" w:space="0" w:color="auto"/>
            </w:tcBorders>
          </w:tcPr>
          <w:p w:rsidR="00333F6F" w:rsidRPr="00F22127" w:rsidRDefault="00333F6F" w:rsidP="009428D5">
            <w:pPr>
              <w:rPr>
                <w:rFonts w:ascii="Times New Roman" w:hAnsi="Times New Roman"/>
                <w:sz w:val="24"/>
                <w:szCs w:val="24"/>
                <w:lang w:val="kk-KZ"/>
              </w:rPr>
            </w:pPr>
            <w:r w:rsidRPr="00F22127">
              <w:rPr>
                <w:rFonts w:ascii="Times New Roman" w:hAnsi="Times New Roman"/>
                <w:sz w:val="24"/>
                <w:szCs w:val="24"/>
                <w:lang w:val="kk-KZ"/>
              </w:rPr>
              <w:t>аванстау көзделмеген, Тапсырыс берушінің жеткізілген тауар үшін Өнім берушіге төлеуі (Тапсырыс беруші тауарды қабылдау актісіне қол қойғаннан кейін ) қаржыландыру бөлінуіне қарай күнтізбелік 30 күн ішінде өнім берушінің есеп шотына ақша қаражатын аудару жолымен жүргізіледі.</w:t>
            </w:r>
          </w:p>
          <w:p w:rsidR="00333F6F" w:rsidRPr="00917F21" w:rsidRDefault="00333F6F" w:rsidP="009428D5">
            <w:pPr>
              <w:rPr>
                <w:rFonts w:ascii="Times New Roman" w:eastAsia="Times New Roman" w:hAnsi="Times New Roman"/>
                <w:b/>
                <w:lang w:eastAsia="ru-RU"/>
              </w:rPr>
            </w:pPr>
            <w:r w:rsidRPr="00F22127">
              <w:rPr>
                <w:rFonts w:ascii="Times New Roman" w:hAnsi="Times New Roman"/>
                <w:sz w:val="24"/>
                <w:szCs w:val="24"/>
              </w:rPr>
              <w:t>авансирование не предусмотрено,</w:t>
            </w:r>
            <w:r w:rsidRPr="00F22127">
              <w:rPr>
                <w:rFonts w:ascii="Times New Roman" w:hAnsi="Times New Roman"/>
                <w:spacing w:val="2"/>
                <w:sz w:val="24"/>
                <w:szCs w:val="24"/>
              </w:rPr>
              <w:t xml:space="preserve"> </w:t>
            </w:r>
            <w:r w:rsidRPr="00F22127">
              <w:rPr>
                <w:rFonts w:ascii="Times New Roman" w:hAnsi="Times New Roman"/>
                <w:sz w:val="24"/>
                <w:szCs w:val="24"/>
                <w:lang w:val="kk-KZ"/>
              </w:rPr>
              <w:t xml:space="preserve">оплата Заказчиком  </w:t>
            </w:r>
            <w:r w:rsidRPr="00F22127">
              <w:rPr>
                <w:rFonts w:ascii="Times New Roman" w:hAnsi="Times New Roman"/>
                <w:sz w:val="24"/>
                <w:szCs w:val="24"/>
                <w:lang w:val="kk-KZ"/>
              </w:rPr>
              <w:lastRenderedPageBreak/>
              <w:t>Поставщику за поставленный товар (после подписания Заказчиком акта приема товара ) производиться путем перечисления денежных средств на расчетный счет Поставщика в течени</w:t>
            </w:r>
            <w:proofErr w:type="gramStart"/>
            <w:r w:rsidRPr="00F22127">
              <w:rPr>
                <w:rFonts w:ascii="Times New Roman" w:hAnsi="Times New Roman"/>
                <w:sz w:val="24"/>
                <w:szCs w:val="24"/>
                <w:lang w:val="kk-KZ"/>
              </w:rPr>
              <w:t>и</w:t>
            </w:r>
            <w:proofErr w:type="gramEnd"/>
            <w:r w:rsidRPr="00F22127">
              <w:rPr>
                <w:rFonts w:ascii="Times New Roman" w:hAnsi="Times New Roman"/>
                <w:sz w:val="24"/>
                <w:szCs w:val="24"/>
                <w:lang w:val="kk-KZ"/>
              </w:rPr>
              <w:t xml:space="preserve"> 30 календарных дней по мере выделения финансирования</w:t>
            </w:r>
            <w:r w:rsidRPr="00F22127">
              <w:rPr>
                <w:rFonts w:ascii="Times New Roman" w:hAnsi="Times New Roman"/>
                <w:spacing w:val="2"/>
                <w:sz w:val="24"/>
                <w:szCs w:val="24"/>
              </w:rPr>
              <w:t>.</w:t>
            </w:r>
          </w:p>
        </w:tc>
      </w:tr>
      <w:tr w:rsidR="00333F6F" w:rsidRPr="00F22127" w:rsidTr="009428D5">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2977" w:type="dxa"/>
            <w:tcBorders>
              <w:top w:val="single" w:sz="4" w:space="0" w:color="auto"/>
              <w:left w:val="nil"/>
              <w:bottom w:val="single" w:sz="4" w:space="0" w:color="auto"/>
              <w:right w:val="single" w:sz="4" w:space="0" w:color="auto"/>
            </w:tcBorders>
            <w:shd w:val="clear" w:color="auto" w:fill="auto"/>
            <w:hideMark/>
          </w:tcPr>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p>
          <w:p w:rsidR="00333F6F" w:rsidRDefault="00333F6F" w:rsidP="009428D5">
            <w:pPr>
              <w:shd w:val="clear" w:color="auto" w:fill="FFFFFF"/>
              <w:spacing w:after="0" w:line="240" w:lineRule="auto"/>
              <w:rPr>
                <w:rFonts w:ascii="Times New Roman" w:hAnsi="Times New Roman"/>
                <w:sz w:val="24"/>
                <w:szCs w:val="24"/>
              </w:rPr>
            </w:pPr>
            <w:r w:rsidRPr="00B81D9B">
              <w:rPr>
                <w:rFonts w:ascii="Times New Roman" w:hAnsi="Times New Roman"/>
                <w:sz w:val="24"/>
                <w:szCs w:val="24"/>
              </w:rPr>
              <w:t xml:space="preserve">Жоғары </w:t>
            </w:r>
            <w:proofErr w:type="spellStart"/>
            <w:proofErr w:type="gramStart"/>
            <w:r w:rsidRPr="00B81D9B">
              <w:rPr>
                <w:rFonts w:ascii="Times New Roman" w:hAnsi="Times New Roman"/>
                <w:sz w:val="24"/>
                <w:szCs w:val="24"/>
              </w:rPr>
              <w:t>жиіл</w:t>
            </w:r>
            <w:proofErr w:type="gramEnd"/>
            <w:r w:rsidRPr="00B81D9B">
              <w:rPr>
                <w:rFonts w:ascii="Times New Roman" w:hAnsi="Times New Roman"/>
                <w:sz w:val="24"/>
                <w:szCs w:val="24"/>
              </w:rPr>
              <w:t>ікті</w:t>
            </w:r>
            <w:proofErr w:type="spellEnd"/>
            <w:r w:rsidRPr="00B81D9B">
              <w:rPr>
                <w:rFonts w:ascii="Times New Roman" w:hAnsi="Times New Roman"/>
                <w:sz w:val="24"/>
                <w:szCs w:val="24"/>
              </w:rPr>
              <w:t xml:space="preserve"> электрохирургиялық аппарат (коагулятор)</w:t>
            </w:r>
          </w:p>
          <w:p w:rsidR="00333F6F" w:rsidRDefault="00333F6F" w:rsidP="009428D5">
            <w:pPr>
              <w:shd w:val="clear" w:color="auto" w:fill="FFFFFF"/>
              <w:spacing w:after="0" w:line="240" w:lineRule="auto"/>
              <w:rPr>
                <w:rFonts w:ascii="Times New Roman" w:hAnsi="Times New Roman"/>
                <w:sz w:val="24"/>
                <w:szCs w:val="24"/>
              </w:rPr>
            </w:pPr>
            <w:r>
              <w:rPr>
                <w:rFonts w:ascii="Times New Roman" w:hAnsi="Times New Roman"/>
                <w:sz w:val="24"/>
                <w:szCs w:val="24"/>
              </w:rPr>
              <w:t>Высокочастотный электрохирургический аппарат (коагулятор)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spacing w:after="0" w:line="240" w:lineRule="auto"/>
              <w:jc w:val="center"/>
              <w:rPr>
                <w:rFonts w:ascii="Times New Roman" w:eastAsia="Times New Roman" w:hAnsi="Times New Roman"/>
                <w:color w:val="000000"/>
                <w:sz w:val="24"/>
                <w:szCs w:val="24"/>
                <w:lang w:eastAsia="ru-RU"/>
              </w:rPr>
            </w:pPr>
          </w:p>
          <w:p w:rsidR="00333F6F" w:rsidRDefault="00333F6F" w:rsidP="009428D5">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Дана</w:t>
            </w:r>
          </w:p>
          <w:p w:rsidR="00333F6F" w:rsidRDefault="00333F6F" w:rsidP="009428D5">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spacing w:after="0"/>
              <w:jc w:val="center"/>
              <w:rPr>
                <w:rFonts w:ascii="Times New Roman" w:eastAsiaTheme="minorEastAsia" w:hAnsi="Times New Roman"/>
                <w:sz w:val="24"/>
                <w:szCs w:val="24"/>
                <w:lang w:eastAsia="ru-RU"/>
              </w:rPr>
            </w:pPr>
          </w:p>
          <w:p w:rsidR="00333F6F" w:rsidRPr="00D54C43" w:rsidRDefault="00333F6F" w:rsidP="009428D5">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33F6F" w:rsidRDefault="00333F6F" w:rsidP="009428D5">
            <w:pPr>
              <w:jc w:val="center"/>
              <w:rPr>
                <w:rFonts w:ascii="Times New Roman" w:hAnsi="Times New Roman"/>
                <w:color w:val="000000"/>
                <w:sz w:val="24"/>
                <w:szCs w:val="24"/>
              </w:rPr>
            </w:pPr>
          </w:p>
          <w:p w:rsidR="00333F6F" w:rsidRDefault="00333F6F" w:rsidP="009428D5">
            <w:pPr>
              <w:jc w:val="center"/>
              <w:rPr>
                <w:rFonts w:ascii="Times New Roman" w:hAnsi="Times New Roman"/>
                <w:color w:val="000000"/>
                <w:sz w:val="24"/>
                <w:szCs w:val="24"/>
              </w:rPr>
            </w:pPr>
            <w:r>
              <w:rPr>
                <w:rFonts w:ascii="Times New Roman" w:hAnsi="Times New Roman"/>
                <w:color w:val="000000"/>
                <w:sz w:val="24"/>
                <w:szCs w:val="24"/>
              </w:rPr>
              <w:t>19 992 000</w:t>
            </w:r>
          </w:p>
        </w:tc>
        <w:tc>
          <w:tcPr>
            <w:tcW w:w="1843" w:type="dxa"/>
            <w:tcBorders>
              <w:top w:val="single" w:sz="4" w:space="0" w:color="auto"/>
              <w:left w:val="nil"/>
              <w:bottom w:val="single" w:sz="4" w:space="0" w:color="auto"/>
              <w:right w:val="single" w:sz="4" w:space="0" w:color="auto"/>
            </w:tcBorders>
          </w:tcPr>
          <w:p w:rsidR="00333F6F" w:rsidRDefault="00333F6F" w:rsidP="009428D5">
            <w:pPr>
              <w:jc w:val="center"/>
              <w:rPr>
                <w:rFonts w:ascii="Times New Roman" w:eastAsia="Times New Roman" w:hAnsi="Times New Roman"/>
                <w:sz w:val="24"/>
                <w:szCs w:val="24"/>
                <w:lang w:eastAsia="ru-RU"/>
              </w:rPr>
            </w:pPr>
          </w:p>
          <w:p w:rsidR="00333F6F" w:rsidRDefault="00333F6F" w:rsidP="009428D5">
            <w:pPr>
              <w:jc w:val="center"/>
              <w:rPr>
                <w:rFonts w:ascii="Times New Roman" w:hAnsi="Times New Roman"/>
                <w:color w:val="000000"/>
                <w:sz w:val="24"/>
                <w:szCs w:val="24"/>
              </w:rPr>
            </w:pPr>
          </w:p>
          <w:p w:rsidR="00333F6F" w:rsidRDefault="00333F6F" w:rsidP="009428D5">
            <w:pPr>
              <w:jc w:val="center"/>
              <w:rPr>
                <w:rFonts w:ascii="Times New Roman" w:eastAsia="Times New Roman" w:hAnsi="Times New Roman"/>
                <w:sz w:val="24"/>
                <w:szCs w:val="24"/>
                <w:lang w:eastAsia="ru-RU"/>
              </w:rPr>
            </w:pPr>
            <w:r>
              <w:rPr>
                <w:rFonts w:ascii="Times New Roman" w:hAnsi="Times New Roman"/>
                <w:color w:val="000000"/>
                <w:sz w:val="24"/>
                <w:szCs w:val="24"/>
              </w:rPr>
              <w:t>19 992 000,00</w:t>
            </w:r>
          </w:p>
          <w:p w:rsidR="00333F6F" w:rsidRDefault="00333F6F" w:rsidP="009428D5">
            <w:pPr>
              <w:jc w:val="center"/>
              <w:rPr>
                <w:rFonts w:ascii="Times New Roman" w:eastAsia="Times New Roman" w:hAnsi="Times New Roman"/>
                <w:sz w:val="24"/>
                <w:szCs w:val="24"/>
                <w:lang w:eastAsia="ru-RU"/>
              </w:rPr>
            </w:pPr>
          </w:p>
          <w:p w:rsidR="00333F6F" w:rsidRDefault="00333F6F" w:rsidP="009428D5">
            <w:pPr>
              <w:jc w:val="center"/>
              <w:rPr>
                <w:rFonts w:ascii="Times New Roman" w:eastAsia="Times New Roman" w:hAnsi="Times New Roman"/>
                <w:sz w:val="24"/>
                <w:szCs w:val="24"/>
                <w:lang w:eastAsia="ru-RU"/>
              </w:rPr>
            </w:pPr>
          </w:p>
          <w:p w:rsidR="00333F6F" w:rsidRPr="00B81D9B" w:rsidRDefault="00333F6F" w:rsidP="009428D5">
            <w:pPr>
              <w:jc w:val="center"/>
              <w:rPr>
                <w:rFonts w:ascii="Times New Roman" w:eastAsia="Times New Roman" w:hAnsi="Times New Roman"/>
                <w:b/>
                <w:sz w:val="24"/>
                <w:szCs w:val="24"/>
                <w:lang w:eastAsia="ru-RU"/>
              </w:rPr>
            </w:pPr>
          </w:p>
        </w:tc>
        <w:tc>
          <w:tcPr>
            <w:tcW w:w="1276" w:type="dxa"/>
            <w:vMerge/>
            <w:tcBorders>
              <w:left w:val="nil"/>
              <w:right w:val="single" w:sz="4" w:space="0" w:color="auto"/>
            </w:tcBorders>
            <w:vAlign w:val="center"/>
          </w:tcPr>
          <w:p w:rsidR="00333F6F" w:rsidRPr="00DC1B33" w:rsidRDefault="00333F6F" w:rsidP="009428D5">
            <w:pPr>
              <w:rPr>
                <w:rFonts w:ascii="Times New Roman" w:eastAsia="Times New Roman" w:hAnsi="Times New Roman"/>
                <w:color w:val="000000"/>
                <w:sz w:val="24"/>
                <w:szCs w:val="24"/>
                <w:lang w:eastAsia="ru-RU"/>
              </w:rPr>
            </w:pPr>
          </w:p>
        </w:tc>
        <w:tc>
          <w:tcPr>
            <w:tcW w:w="1559" w:type="dxa"/>
            <w:vMerge/>
            <w:tcBorders>
              <w:left w:val="nil"/>
              <w:right w:val="single" w:sz="4" w:space="0" w:color="auto"/>
            </w:tcBorders>
            <w:vAlign w:val="center"/>
          </w:tcPr>
          <w:p w:rsidR="00333F6F" w:rsidRPr="00570482" w:rsidRDefault="00333F6F" w:rsidP="009428D5">
            <w:pPr>
              <w:rPr>
                <w:rFonts w:ascii="Times New Roman" w:hAnsi="Times New Roman"/>
                <w:lang w:val="kk-KZ"/>
              </w:rPr>
            </w:pPr>
          </w:p>
        </w:tc>
        <w:tc>
          <w:tcPr>
            <w:tcW w:w="2551" w:type="dxa"/>
            <w:vMerge/>
            <w:tcBorders>
              <w:left w:val="nil"/>
              <w:right w:val="single" w:sz="4" w:space="0" w:color="auto"/>
            </w:tcBorders>
          </w:tcPr>
          <w:p w:rsidR="00333F6F" w:rsidRPr="00F22127" w:rsidRDefault="00333F6F" w:rsidP="009428D5">
            <w:pPr>
              <w:rPr>
                <w:rFonts w:ascii="Times New Roman" w:hAnsi="Times New Roman"/>
                <w:sz w:val="24"/>
                <w:szCs w:val="24"/>
                <w:lang w:val="kk-KZ"/>
              </w:rPr>
            </w:pPr>
          </w:p>
        </w:tc>
      </w:tr>
      <w:tr w:rsidR="00333F6F" w:rsidRPr="008F2296" w:rsidTr="009428D5">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F6F" w:rsidRPr="008F2296" w:rsidRDefault="00333F6F" w:rsidP="009428D5">
            <w:pPr>
              <w:spacing w:after="0" w:line="240" w:lineRule="auto"/>
              <w:jc w:val="center"/>
              <w:rPr>
                <w:rFonts w:ascii="Times New Roman" w:eastAsia="Times New Roman" w:hAnsi="Times New Roman"/>
                <w:sz w:val="20"/>
                <w:szCs w:val="20"/>
                <w:lang w:eastAsia="ru-RU"/>
              </w:rPr>
            </w:pP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33F6F" w:rsidRPr="00D54C43" w:rsidRDefault="00333F6F" w:rsidP="009428D5">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33F6F" w:rsidRPr="00FC4BCC" w:rsidRDefault="00333F6F" w:rsidP="009428D5">
            <w:pPr>
              <w:spacing w:after="0" w:line="240" w:lineRule="auto"/>
              <w:jc w:val="center"/>
              <w:rPr>
                <w:rFonts w:ascii="Times New Roman" w:eastAsia="Times New Roman" w:hAnsi="Times New Roman"/>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33F6F" w:rsidRPr="00F80373" w:rsidRDefault="00333F6F" w:rsidP="009428D5">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33F6F" w:rsidRPr="00F80373" w:rsidRDefault="00333F6F" w:rsidP="009428D5">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843" w:type="dxa"/>
            <w:tcBorders>
              <w:top w:val="single" w:sz="4" w:space="0" w:color="auto"/>
              <w:left w:val="nil"/>
              <w:bottom w:val="single" w:sz="4" w:space="0" w:color="auto"/>
              <w:right w:val="single" w:sz="4" w:space="0" w:color="auto"/>
            </w:tcBorders>
          </w:tcPr>
          <w:p w:rsidR="00333F6F" w:rsidRPr="00E17217" w:rsidRDefault="00333F6F" w:rsidP="009428D5">
            <w:pPr>
              <w:spacing w:after="0" w:line="240" w:lineRule="auto"/>
              <w:jc w:val="center"/>
              <w:rPr>
                <w:rFonts w:ascii="Times New Roman" w:eastAsia="Times New Roman" w:hAnsi="Times New Roman"/>
                <w:b/>
                <w:sz w:val="24"/>
                <w:szCs w:val="24"/>
                <w:lang w:eastAsia="ru-RU"/>
              </w:rPr>
            </w:pPr>
          </w:p>
          <w:p w:rsidR="00333F6F" w:rsidRPr="00E17217" w:rsidRDefault="00333F6F" w:rsidP="009428D5">
            <w:pPr>
              <w:rPr>
                <w:rFonts w:ascii="Times New Roman" w:eastAsia="Times New Roman" w:hAnsi="Times New Roman"/>
                <w:b/>
                <w:sz w:val="24"/>
                <w:szCs w:val="24"/>
                <w:lang w:eastAsia="ru-RU"/>
              </w:rPr>
            </w:pPr>
            <w:r w:rsidRPr="00B81D9B">
              <w:rPr>
                <w:rFonts w:ascii="Times New Roman" w:hAnsi="Times New Roman"/>
                <w:b/>
                <w:color w:val="000000"/>
                <w:sz w:val="24"/>
                <w:szCs w:val="24"/>
              </w:rPr>
              <w:t>39 491 900</w:t>
            </w:r>
            <w:r w:rsidRPr="00B81D9B">
              <w:rPr>
                <w:rFonts w:ascii="Times New Roman" w:eastAsia="Times New Roman" w:hAnsi="Times New Roman"/>
                <w:b/>
                <w:sz w:val="24"/>
                <w:szCs w:val="24"/>
                <w:lang w:eastAsia="ru-RU"/>
              </w:rPr>
              <w:t>,00</w:t>
            </w:r>
          </w:p>
        </w:tc>
        <w:tc>
          <w:tcPr>
            <w:tcW w:w="1276" w:type="dxa"/>
            <w:tcBorders>
              <w:top w:val="single" w:sz="4" w:space="0" w:color="auto"/>
              <w:left w:val="nil"/>
              <w:bottom w:val="single" w:sz="4" w:space="0" w:color="auto"/>
              <w:right w:val="single" w:sz="4" w:space="0" w:color="auto"/>
            </w:tcBorders>
          </w:tcPr>
          <w:p w:rsidR="00333F6F" w:rsidRPr="008F2296" w:rsidRDefault="00333F6F" w:rsidP="009428D5">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333F6F" w:rsidRPr="008F2296" w:rsidRDefault="00333F6F" w:rsidP="009428D5">
            <w:pPr>
              <w:spacing w:after="0" w:line="240" w:lineRule="auto"/>
              <w:jc w:val="center"/>
              <w:rPr>
                <w:rFonts w:ascii="Times New Roman" w:eastAsia="Times New Roman" w:hAnsi="Times New Roman"/>
                <w:sz w:val="20"/>
                <w:szCs w:val="20"/>
                <w:lang w:eastAsia="ru-RU"/>
              </w:rPr>
            </w:pPr>
          </w:p>
        </w:tc>
        <w:tc>
          <w:tcPr>
            <w:tcW w:w="2551" w:type="dxa"/>
            <w:tcBorders>
              <w:top w:val="single" w:sz="4" w:space="0" w:color="auto"/>
              <w:left w:val="nil"/>
              <w:bottom w:val="single" w:sz="4" w:space="0" w:color="auto"/>
              <w:right w:val="single" w:sz="4" w:space="0" w:color="auto"/>
            </w:tcBorders>
          </w:tcPr>
          <w:p w:rsidR="00333F6F" w:rsidRPr="008F2296" w:rsidRDefault="00333F6F" w:rsidP="009428D5">
            <w:pPr>
              <w:spacing w:after="0" w:line="240" w:lineRule="auto"/>
              <w:rPr>
                <w:rFonts w:ascii="Times New Roman" w:eastAsia="Times New Roman" w:hAnsi="Times New Roman"/>
                <w:sz w:val="20"/>
                <w:szCs w:val="20"/>
                <w:lang w:eastAsia="ru-RU"/>
              </w:rPr>
            </w:pPr>
          </w:p>
        </w:tc>
      </w:tr>
    </w:tbl>
    <w:p w:rsidR="00C26961" w:rsidRPr="00C26961" w:rsidRDefault="00C26961" w:rsidP="00403C89">
      <w:pPr>
        <w:spacing w:after="0" w:line="240" w:lineRule="auto"/>
        <w:rPr>
          <w:b/>
          <w:sz w:val="24"/>
          <w:szCs w:val="24"/>
        </w:rPr>
      </w:pPr>
    </w:p>
    <w:p w:rsidR="00333F6F" w:rsidRDefault="00C46964" w:rsidP="00333F6F">
      <w:pPr>
        <w:ind w:right="-1702"/>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333F6F">
        <w:rPr>
          <w:rFonts w:ascii="Times New Roman" w:hAnsi="Times New Roman" w:cs="Times New Roman"/>
          <w:sz w:val="24"/>
          <w:szCs w:val="24"/>
        </w:rPr>
        <w:t xml:space="preserve">12.06.2023 </w:t>
      </w:r>
      <w:proofErr w:type="spellStart"/>
      <w:r w:rsidR="00333F6F">
        <w:rPr>
          <w:rFonts w:ascii="Times New Roman" w:hAnsi="Times New Roman" w:cs="Times New Roman"/>
          <w:sz w:val="24"/>
          <w:szCs w:val="24"/>
        </w:rPr>
        <w:t>жылы</w:t>
      </w:r>
      <w:proofErr w:type="spellEnd"/>
      <w:r w:rsidR="00333F6F">
        <w:rPr>
          <w:rFonts w:ascii="Times New Roman" w:hAnsi="Times New Roman" w:cs="Times New Roman"/>
          <w:sz w:val="24"/>
          <w:szCs w:val="24"/>
        </w:rPr>
        <w:t xml:space="preserve"> сағат 15-0</w:t>
      </w:r>
      <w:r w:rsidR="00333F6F" w:rsidRPr="00615E18">
        <w:rPr>
          <w:rFonts w:ascii="Times New Roman" w:hAnsi="Times New Roman" w:cs="Times New Roman"/>
          <w:sz w:val="24"/>
          <w:szCs w:val="24"/>
        </w:rPr>
        <w:t>0-да Қ</w:t>
      </w:r>
      <w:proofErr w:type="gramStart"/>
      <w:r w:rsidR="00333F6F" w:rsidRPr="00615E18">
        <w:rPr>
          <w:rFonts w:ascii="Times New Roman" w:hAnsi="Times New Roman" w:cs="Times New Roman"/>
          <w:sz w:val="24"/>
          <w:szCs w:val="24"/>
        </w:rPr>
        <w:t>Р</w:t>
      </w:r>
      <w:proofErr w:type="gramEnd"/>
      <w:r w:rsidR="00333F6F" w:rsidRPr="00615E18">
        <w:rPr>
          <w:rFonts w:ascii="Times New Roman" w:hAnsi="Times New Roman" w:cs="Times New Roman"/>
          <w:sz w:val="24"/>
          <w:szCs w:val="24"/>
        </w:rPr>
        <w:t xml:space="preserve">, СҚО, </w:t>
      </w:r>
      <w:proofErr w:type="spellStart"/>
      <w:r w:rsidR="00333F6F" w:rsidRPr="00615E18">
        <w:rPr>
          <w:rFonts w:ascii="Times New Roman" w:hAnsi="Times New Roman" w:cs="Times New Roman"/>
          <w:sz w:val="24"/>
          <w:szCs w:val="24"/>
        </w:rPr>
        <w:t>Петропавл</w:t>
      </w:r>
      <w:proofErr w:type="spellEnd"/>
      <w:r w:rsidR="00333F6F" w:rsidRPr="00615E18">
        <w:rPr>
          <w:rFonts w:ascii="Times New Roman" w:hAnsi="Times New Roman" w:cs="Times New Roman"/>
          <w:sz w:val="24"/>
          <w:szCs w:val="24"/>
        </w:rPr>
        <w:t xml:space="preserve"> қаласы, </w:t>
      </w:r>
      <w:proofErr w:type="spellStart"/>
      <w:r w:rsidR="00333F6F" w:rsidRPr="00615E18">
        <w:rPr>
          <w:rFonts w:ascii="Times New Roman" w:hAnsi="Times New Roman" w:cs="Times New Roman"/>
          <w:sz w:val="24"/>
          <w:szCs w:val="24"/>
        </w:rPr>
        <w:t>Тауфик</w:t>
      </w:r>
      <w:proofErr w:type="spellEnd"/>
      <w:r w:rsidR="00333F6F"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333F6F" w:rsidRPr="00615E18">
        <w:rPr>
          <w:rFonts w:ascii="Times New Roman" w:hAnsi="Times New Roman" w:cs="Times New Roman"/>
          <w:sz w:val="24"/>
          <w:szCs w:val="24"/>
        </w:rPr>
        <w:t>мекенжайы</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комиссия медициналық бұйымдарды </w:t>
      </w:r>
      <w:proofErr w:type="spellStart"/>
      <w:r w:rsidR="00333F6F" w:rsidRPr="00615E18">
        <w:rPr>
          <w:rFonts w:ascii="Times New Roman" w:hAnsi="Times New Roman" w:cs="Times New Roman"/>
          <w:sz w:val="24"/>
          <w:szCs w:val="24"/>
        </w:rPr>
        <w:t>сатып</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алу</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әлеуетті өнім берушілердің </w:t>
      </w:r>
      <w:proofErr w:type="spellStart"/>
      <w:r w:rsidR="00333F6F" w:rsidRPr="00615E18">
        <w:rPr>
          <w:rFonts w:ascii="Times New Roman" w:hAnsi="Times New Roman" w:cs="Times New Roman"/>
          <w:sz w:val="24"/>
          <w:szCs w:val="24"/>
        </w:rPr>
        <w:t>тендерлік</w:t>
      </w:r>
      <w:proofErr w:type="spellEnd"/>
      <w:r w:rsidR="00333F6F" w:rsidRPr="00615E18">
        <w:rPr>
          <w:rFonts w:ascii="Times New Roman" w:hAnsi="Times New Roman" w:cs="Times New Roman"/>
          <w:sz w:val="24"/>
          <w:szCs w:val="24"/>
        </w:rPr>
        <w:t xml:space="preserve"> өтінімдері бар </w:t>
      </w:r>
      <w:proofErr w:type="spellStart"/>
      <w:r w:rsidR="00333F6F" w:rsidRPr="00615E18">
        <w:rPr>
          <w:rFonts w:ascii="Times New Roman" w:hAnsi="Times New Roman" w:cs="Times New Roman"/>
          <w:sz w:val="24"/>
          <w:szCs w:val="24"/>
        </w:rPr>
        <w:t>конверттерді</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ашты</w:t>
      </w:r>
      <w:proofErr w:type="spellEnd"/>
      <w:r w:rsidR="00333F6F" w:rsidRPr="00615E18">
        <w:rPr>
          <w:rFonts w:ascii="Times New Roman" w:hAnsi="Times New Roman" w:cs="Times New Roman"/>
          <w:sz w:val="24"/>
          <w:szCs w:val="24"/>
        </w:rPr>
        <w:t>.</w:t>
      </w:r>
    </w:p>
    <w:p w:rsidR="00333F6F" w:rsidRPr="00F45BC1" w:rsidRDefault="00333F6F"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12.06.2023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 xml:space="preserve">по адресу: РК, СКО, г. Петропавловск, ул. Имени </w:t>
      </w:r>
      <w:proofErr w:type="spellStart"/>
      <w:r w:rsidRPr="00B319F1">
        <w:rPr>
          <w:rFonts w:ascii="Times New Roman" w:hAnsi="Times New Roman" w:cs="Times New Roman"/>
          <w:sz w:val="24"/>
          <w:szCs w:val="24"/>
        </w:rPr>
        <w:t>Тауфика</w:t>
      </w:r>
      <w:proofErr w:type="spellEnd"/>
      <w:r w:rsidRPr="00B319F1">
        <w:rPr>
          <w:rFonts w:ascii="Times New Roman" w:hAnsi="Times New Roman" w:cs="Times New Roman"/>
          <w:sz w:val="24"/>
          <w:szCs w:val="24"/>
        </w:rPr>
        <w:t xml:space="preserve"> </w:t>
      </w:r>
      <w:proofErr w:type="spellStart"/>
      <w:r w:rsidRPr="00B319F1">
        <w:rPr>
          <w:rFonts w:ascii="Times New Roman" w:hAnsi="Times New Roman" w:cs="Times New Roman"/>
          <w:sz w:val="24"/>
          <w:szCs w:val="24"/>
        </w:rPr>
        <w:t>Мухамед-Рахимова</w:t>
      </w:r>
      <w:proofErr w:type="spellEnd"/>
      <w:r w:rsidRPr="00B319F1">
        <w:rPr>
          <w:rFonts w:ascii="Times New Roman" w:hAnsi="Times New Roman" w:cs="Times New Roman"/>
          <w:sz w:val="24"/>
          <w:szCs w:val="24"/>
        </w:rPr>
        <w:t>,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26961" w:rsidRDefault="00C26961" w:rsidP="00333F6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333F6F" w:rsidRPr="00AB74C1" w:rsidRDefault="00C26961" w:rsidP="00333F6F">
      <w:pPr>
        <w:ind w:right="-170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333F6F" w:rsidRPr="00AB74C1">
        <w:rPr>
          <w:rFonts w:ascii="Times New Roman" w:eastAsia="Times New Roman" w:hAnsi="Times New Roman" w:cs="Times New Roman"/>
          <w:sz w:val="24"/>
          <w:szCs w:val="24"/>
          <w:lang w:val="kk-KZ" w:eastAsia="ru-RU"/>
        </w:rPr>
        <w:t>Тендерге қатысуға өтінімдерді ұсынудың</w:t>
      </w:r>
      <w:r w:rsidR="00333F6F">
        <w:rPr>
          <w:rFonts w:ascii="Times New Roman" w:eastAsia="Times New Roman" w:hAnsi="Times New Roman" w:cs="Times New Roman"/>
          <w:sz w:val="24"/>
          <w:szCs w:val="24"/>
          <w:lang w:val="kk-KZ" w:eastAsia="ru-RU"/>
        </w:rPr>
        <w:t xml:space="preserve"> соңғы мерзімі өткенге дейін (12.06.2023 ж. сағат 13-0</w:t>
      </w:r>
      <w:r w:rsidR="00333F6F"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333F6F" w:rsidRDefault="00333F6F"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ельного срока (до 13-00 часов 12.06.2023</w:t>
      </w:r>
      <w:r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9"/>
        <w:gridCol w:w="1983"/>
        <w:gridCol w:w="1701"/>
        <w:gridCol w:w="3119"/>
        <w:gridCol w:w="850"/>
        <w:gridCol w:w="1418"/>
        <w:gridCol w:w="2410"/>
        <w:gridCol w:w="1559"/>
        <w:gridCol w:w="1984"/>
      </w:tblGrid>
      <w:tr w:rsidR="00333F6F" w:rsidRPr="00C47B0A" w:rsidTr="009428D5">
        <w:tc>
          <w:tcPr>
            <w:tcW w:w="569" w:type="dxa"/>
          </w:tcPr>
          <w:p w:rsidR="00333F6F" w:rsidRPr="00C47B0A" w:rsidRDefault="00333F6F" w:rsidP="009428D5">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lastRenderedPageBreak/>
              <w:t xml:space="preserve">лот № </w:t>
            </w:r>
            <w:proofErr w:type="spellStart"/>
            <w:r w:rsidRPr="00C47B0A">
              <w:rPr>
                <w:rFonts w:ascii="Times New Roman" w:hAnsi="Times New Roman" w:cs="Times New Roman"/>
                <w:sz w:val="20"/>
                <w:szCs w:val="20"/>
              </w:rPr>
              <w:t>№</w:t>
            </w:r>
            <w:proofErr w:type="spellEnd"/>
            <w:r w:rsidRPr="00C47B0A">
              <w:rPr>
                <w:rFonts w:ascii="Times New Roman" w:hAnsi="Times New Roman" w:cs="Times New Roman"/>
                <w:sz w:val="20"/>
                <w:szCs w:val="20"/>
              </w:rPr>
              <w:t xml:space="preserve"> лота</w:t>
            </w:r>
          </w:p>
        </w:tc>
        <w:tc>
          <w:tcPr>
            <w:tcW w:w="1983"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Әлеуетті өнім берушінің </w:t>
            </w:r>
            <w:proofErr w:type="spellStart"/>
            <w:r w:rsidRPr="00C47B0A">
              <w:rPr>
                <w:rFonts w:ascii="Times New Roman" w:hAnsi="Times New Roman" w:cs="Times New Roman"/>
                <w:sz w:val="20"/>
                <w:szCs w:val="20"/>
              </w:rPr>
              <w:t>атауы</w:t>
            </w:r>
            <w:proofErr w:type="spellEnd"/>
            <w:r w:rsidRPr="00C47B0A">
              <w:rPr>
                <w:rFonts w:ascii="Times New Roman" w:hAnsi="Times New Roman" w:cs="Times New Roman"/>
                <w:sz w:val="20"/>
                <w:szCs w:val="20"/>
              </w:rPr>
              <w:t xml:space="preserve"> Наименование потенциального поставщика</w:t>
            </w:r>
          </w:p>
        </w:tc>
        <w:tc>
          <w:tcPr>
            <w:tcW w:w="1701"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bCs/>
                <w:sz w:val="20"/>
                <w:szCs w:val="20"/>
              </w:rPr>
              <w:t xml:space="preserve">Саудалық </w:t>
            </w:r>
            <w:proofErr w:type="spellStart"/>
            <w:r w:rsidRPr="00C47B0A">
              <w:rPr>
                <w:rFonts w:ascii="Times New Roman" w:hAnsi="Times New Roman" w:cs="Times New Roman"/>
                <w:bCs/>
                <w:sz w:val="20"/>
                <w:szCs w:val="20"/>
              </w:rPr>
              <w:t>атауы</w:t>
            </w:r>
            <w:proofErr w:type="spellEnd"/>
            <w:r w:rsidRPr="00C47B0A">
              <w:rPr>
                <w:rFonts w:ascii="Times New Roman" w:hAnsi="Times New Roman" w:cs="Times New Roman"/>
                <w:bCs/>
                <w:sz w:val="20"/>
                <w:szCs w:val="20"/>
              </w:rPr>
              <w:t xml:space="preserve"> Торговое наименование</w:t>
            </w:r>
          </w:p>
        </w:tc>
        <w:tc>
          <w:tcPr>
            <w:tcW w:w="3119"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Өндіруші </w:t>
            </w:r>
            <w:proofErr w:type="spellStart"/>
            <w:r w:rsidRPr="00C47B0A">
              <w:rPr>
                <w:rFonts w:ascii="Times New Roman" w:hAnsi="Times New Roman" w:cs="Times New Roman"/>
                <w:sz w:val="20"/>
                <w:szCs w:val="20"/>
              </w:rPr>
              <w:t>зауыт</w:t>
            </w:r>
            <w:proofErr w:type="spellEnd"/>
            <w:r w:rsidRPr="00C47B0A">
              <w:rPr>
                <w:rFonts w:ascii="Times New Roman" w:hAnsi="Times New Roman" w:cs="Times New Roman"/>
                <w:sz w:val="20"/>
                <w:szCs w:val="20"/>
              </w:rPr>
              <w:t xml:space="preserve">, шыққан </w:t>
            </w:r>
            <w:proofErr w:type="spellStart"/>
            <w:r w:rsidRPr="00C47B0A">
              <w:rPr>
                <w:rFonts w:ascii="Times New Roman" w:hAnsi="Times New Roman" w:cs="Times New Roman"/>
                <w:sz w:val="20"/>
                <w:szCs w:val="20"/>
              </w:rPr>
              <w:t>елі</w:t>
            </w:r>
            <w:proofErr w:type="spellEnd"/>
            <w:r w:rsidRPr="00C47B0A">
              <w:rPr>
                <w:rFonts w:ascii="Times New Roman" w:hAnsi="Times New Roman" w:cs="Times New Roman"/>
                <w:sz w:val="20"/>
                <w:szCs w:val="20"/>
              </w:rPr>
              <w:t xml:space="preserve">, </w:t>
            </w:r>
            <w:proofErr w:type="spellStart"/>
            <w:r w:rsidRPr="00C47B0A">
              <w:rPr>
                <w:rFonts w:ascii="Times New Roman" w:hAnsi="Times New Roman" w:cs="Times New Roman"/>
                <w:sz w:val="20"/>
                <w:szCs w:val="20"/>
              </w:rPr>
              <w:t>тіркеу</w:t>
            </w:r>
            <w:proofErr w:type="spellEnd"/>
            <w:r w:rsidRPr="00C47B0A">
              <w:rPr>
                <w:rFonts w:ascii="Times New Roman" w:hAnsi="Times New Roman" w:cs="Times New Roman"/>
                <w:sz w:val="20"/>
                <w:szCs w:val="20"/>
              </w:rPr>
              <w:t xml:space="preserve"> Завод-производитель, страна </w:t>
            </w:r>
            <w:proofErr w:type="spellStart"/>
            <w:r w:rsidRPr="00C47B0A">
              <w:rPr>
                <w:rFonts w:ascii="Times New Roman" w:hAnsi="Times New Roman" w:cs="Times New Roman"/>
                <w:sz w:val="20"/>
                <w:szCs w:val="20"/>
              </w:rPr>
              <w:t>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roofErr w:type="spellEnd"/>
          </w:p>
        </w:tc>
        <w:tc>
          <w:tcPr>
            <w:tcW w:w="850"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Кол-во (</w:t>
            </w:r>
            <w:proofErr w:type="spellStart"/>
            <w:r w:rsidRPr="00C47B0A">
              <w:rPr>
                <w:rFonts w:ascii="Times New Roman" w:hAnsi="Times New Roman" w:cs="Times New Roman"/>
                <w:sz w:val="20"/>
                <w:szCs w:val="20"/>
              </w:rPr>
              <w:t>уп</w:t>
            </w:r>
            <w:proofErr w:type="spellEnd"/>
            <w:r w:rsidRPr="00C47B0A">
              <w:rPr>
                <w:rFonts w:ascii="Times New Roman" w:hAnsi="Times New Roman" w:cs="Times New Roman"/>
                <w:sz w:val="20"/>
                <w:szCs w:val="20"/>
              </w:rPr>
              <w:t>)</w:t>
            </w:r>
          </w:p>
        </w:tc>
        <w:tc>
          <w:tcPr>
            <w:tcW w:w="1418" w:type="dxa"/>
          </w:tcPr>
          <w:p w:rsidR="00333F6F" w:rsidRPr="00C47B0A" w:rsidRDefault="00333F6F" w:rsidP="009428D5">
            <w:pPr>
              <w:rPr>
                <w:rFonts w:ascii="Times New Roman" w:hAnsi="Times New Roman" w:cs="Times New Roman"/>
                <w:sz w:val="20"/>
                <w:szCs w:val="20"/>
              </w:rPr>
            </w:pPr>
            <w:proofErr w:type="spellStart"/>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w:t>
            </w:r>
            <w:proofErr w:type="spellEnd"/>
            <w:r w:rsidRPr="00C47B0A">
              <w:rPr>
                <w:rFonts w:ascii="Times New Roman" w:hAnsi="Times New Roman" w:cs="Times New Roman"/>
                <w:sz w:val="20"/>
                <w:szCs w:val="20"/>
              </w:rPr>
              <w:t xml:space="preserve"> үшін бағасы</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2410"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w:t>
            </w:r>
            <w:proofErr w:type="spellStart"/>
            <w:r w:rsidRPr="00C47B0A">
              <w:rPr>
                <w:rFonts w:ascii="Times New Roman" w:hAnsi="Times New Roman" w:cs="Times New Roman"/>
                <w:sz w:val="20"/>
                <w:szCs w:val="20"/>
              </w:rPr>
              <w:t>дейін</w:t>
            </w:r>
            <w:proofErr w:type="spellEnd"/>
            <w:r w:rsidRPr="00C47B0A">
              <w:rPr>
                <w:rFonts w:ascii="Times New Roman" w:hAnsi="Times New Roman" w:cs="Times New Roman"/>
                <w:sz w:val="20"/>
                <w:szCs w:val="20"/>
              </w:rPr>
              <w:t xml:space="preserve">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 xml:space="preserve">ға ұсынысының </w:t>
            </w:r>
            <w:proofErr w:type="spellStart"/>
            <w:r w:rsidRPr="00C47B0A">
              <w:rPr>
                <w:rFonts w:ascii="Times New Roman" w:hAnsi="Times New Roman" w:cs="Times New Roman"/>
                <w:sz w:val="20"/>
                <w:szCs w:val="20"/>
              </w:rPr>
              <w:t>сомасы</w:t>
            </w:r>
            <w:proofErr w:type="spellEnd"/>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spellStart"/>
            <w:proofErr w:type="gramEnd"/>
            <w:r w:rsidRPr="00C47B0A">
              <w:rPr>
                <w:rFonts w:ascii="Times New Roman" w:hAnsi="Times New Roman" w:cs="Times New Roman"/>
                <w:sz w:val="20"/>
                <w:szCs w:val="20"/>
              </w:rPr>
              <w:t>умма</w:t>
            </w:r>
            <w:proofErr w:type="spellEnd"/>
            <w:r w:rsidRPr="00C47B0A">
              <w:rPr>
                <w:rFonts w:ascii="Times New Roman" w:hAnsi="Times New Roman" w:cs="Times New Roman"/>
                <w:sz w:val="20"/>
                <w:szCs w:val="20"/>
              </w:rPr>
              <w:t xml:space="preserve"> ценового предложения представленного до даты и времени вскрытия</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559" w:type="dxa"/>
          </w:tcPr>
          <w:p w:rsidR="00333F6F" w:rsidRPr="00C47B0A" w:rsidRDefault="00333F6F" w:rsidP="009428D5">
            <w:pPr>
              <w:rPr>
                <w:rFonts w:ascii="Times New Roman" w:hAnsi="Times New Roman" w:cs="Times New Roman"/>
                <w:sz w:val="20"/>
                <w:szCs w:val="20"/>
              </w:rPr>
            </w:pP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984" w:type="dxa"/>
          </w:tcPr>
          <w:p w:rsidR="00333F6F" w:rsidRPr="00C47B0A" w:rsidRDefault="00333F6F" w:rsidP="009428D5">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C47B0A">
              <w:rPr>
                <w:rFonts w:ascii="Times New Roman" w:eastAsia="Times New Roman" w:hAnsi="Times New Roman" w:cs="Times New Roman"/>
                <w:sz w:val="20"/>
                <w:szCs w:val="20"/>
                <w:lang w:eastAsia="ru-RU"/>
              </w:rPr>
              <w:t>жері</w:t>
            </w:r>
            <w:proofErr w:type="spellEnd"/>
            <w:r w:rsidRPr="00C47B0A">
              <w:rPr>
                <w:rFonts w:ascii="Times New Roman" w:eastAsia="Times New Roman" w:hAnsi="Times New Roman" w:cs="Times New Roman"/>
                <w:sz w:val="20"/>
                <w:szCs w:val="20"/>
                <w:lang w:eastAsia="ru-RU"/>
              </w:rPr>
              <w:t xml:space="preserve"> местонахождение </w:t>
            </w:r>
            <w:r w:rsidRPr="00C47B0A">
              <w:rPr>
                <w:rFonts w:ascii="Times New Roman" w:hAnsi="Times New Roman" w:cs="Times New Roman"/>
                <w:sz w:val="20"/>
                <w:szCs w:val="20"/>
              </w:rPr>
              <w:t>потенциального поставщика</w:t>
            </w:r>
          </w:p>
        </w:tc>
      </w:tr>
      <w:tr w:rsidR="00333F6F" w:rsidRPr="00414F4B" w:rsidTr="009428D5">
        <w:tc>
          <w:tcPr>
            <w:tcW w:w="569" w:type="dxa"/>
            <w:vAlign w:val="center"/>
          </w:tcPr>
          <w:p w:rsidR="00333F6F" w:rsidRPr="00F14302" w:rsidRDefault="00333F6F" w:rsidP="009428D5">
            <w:pPr>
              <w:jc w:val="center"/>
              <w:rPr>
                <w:rFonts w:ascii="Times New Roman" w:eastAsia="Times New Roman" w:hAnsi="Times New Roman" w:cs="Times New Roman"/>
                <w:bCs/>
                <w:sz w:val="24"/>
                <w:szCs w:val="24"/>
                <w:lang w:eastAsia="ru-RU"/>
              </w:rPr>
            </w:pPr>
            <w:r w:rsidRPr="00F14302">
              <w:rPr>
                <w:rFonts w:ascii="Times New Roman" w:eastAsia="Times New Roman" w:hAnsi="Times New Roman" w:cs="Times New Roman"/>
                <w:bCs/>
                <w:sz w:val="24"/>
                <w:szCs w:val="24"/>
                <w:lang w:eastAsia="ru-RU"/>
              </w:rPr>
              <w:t>1</w:t>
            </w:r>
          </w:p>
        </w:tc>
        <w:tc>
          <w:tcPr>
            <w:tcW w:w="1983" w:type="dxa"/>
          </w:tcPr>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 Регион Мед Сервис » ЖШС</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 xml:space="preserve">ТОО « Регион Мед Сервис »  </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ЖСН</w:t>
            </w:r>
            <w:r w:rsidRPr="00FB3BF2">
              <w:rPr>
                <w:rFonts w:ascii="Times New Roman" w:hAnsi="Times New Roman" w:cs="Times New Roman"/>
                <w:sz w:val="24"/>
                <w:szCs w:val="24"/>
                <w:lang w:val="en-US"/>
              </w:rPr>
              <w:t xml:space="preserve"> </w:t>
            </w:r>
            <w:r w:rsidRPr="00FB3BF2">
              <w:rPr>
                <w:rFonts w:ascii="Times New Roman" w:hAnsi="Times New Roman" w:cs="Times New Roman"/>
                <w:sz w:val="24"/>
                <w:szCs w:val="24"/>
              </w:rPr>
              <w:t>150240019146</w:t>
            </w:r>
          </w:p>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ИИН</w:t>
            </w:r>
            <w:r w:rsidRPr="00FB3BF2">
              <w:rPr>
                <w:rFonts w:ascii="Times New Roman" w:hAnsi="Times New Roman" w:cs="Times New Roman"/>
                <w:sz w:val="24"/>
                <w:szCs w:val="24"/>
                <w:lang w:val="en-US"/>
              </w:rPr>
              <w:t xml:space="preserve"> </w:t>
            </w:r>
            <w:r w:rsidRPr="00FB3BF2">
              <w:rPr>
                <w:rFonts w:ascii="Times New Roman" w:hAnsi="Times New Roman" w:cs="Times New Roman"/>
                <w:sz w:val="24"/>
                <w:szCs w:val="24"/>
              </w:rPr>
              <w:t>150240019146</w:t>
            </w:r>
          </w:p>
        </w:tc>
        <w:tc>
          <w:tcPr>
            <w:tcW w:w="1701" w:type="dxa"/>
          </w:tcPr>
          <w:p w:rsidR="00333F6F" w:rsidRPr="00F14302" w:rsidRDefault="00333F6F" w:rsidP="009428D5">
            <w:pPr>
              <w:shd w:val="clear" w:color="auto" w:fill="FFFFFF"/>
              <w:rPr>
                <w:rFonts w:ascii="Times New Roman" w:eastAsia="Calibri" w:hAnsi="Times New Roman" w:cs="Times New Roman"/>
                <w:sz w:val="24"/>
                <w:szCs w:val="24"/>
              </w:rPr>
            </w:pPr>
            <w:proofErr w:type="gramStart"/>
            <w:r w:rsidRPr="00F14302">
              <w:rPr>
                <w:rFonts w:ascii="Times New Roman" w:eastAsia="Calibri" w:hAnsi="Times New Roman" w:cs="Times New Roman"/>
                <w:sz w:val="24"/>
                <w:szCs w:val="24"/>
              </w:rPr>
              <w:t>Ж</w:t>
            </w:r>
            <w:proofErr w:type="gramEnd"/>
            <w:r w:rsidRPr="00F14302">
              <w:rPr>
                <w:rFonts w:ascii="Times New Roman" w:eastAsia="Calibri" w:hAnsi="Times New Roman" w:cs="Times New Roman"/>
                <w:sz w:val="24"/>
                <w:szCs w:val="24"/>
              </w:rPr>
              <w:t xml:space="preserve">ұмыс үстелі </w:t>
            </w:r>
            <w:proofErr w:type="spellStart"/>
            <w:r w:rsidRPr="00F14302">
              <w:rPr>
                <w:rFonts w:ascii="Times New Roman" w:eastAsia="Calibri" w:hAnsi="Times New Roman" w:cs="Times New Roman"/>
                <w:sz w:val="24"/>
                <w:szCs w:val="24"/>
              </w:rPr>
              <w:t>Fury</w:t>
            </w:r>
            <w:proofErr w:type="spellEnd"/>
            <w:r w:rsidRPr="00F14302">
              <w:rPr>
                <w:rFonts w:ascii="Times New Roman" w:eastAsia="Calibri" w:hAnsi="Times New Roman" w:cs="Times New Roman"/>
                <w:sz w:val="24"/>
                <w:szCs w:val="24"/>
              </w:rPr>
              <w:t xml:space="preserve"> 5</w:t>
            </w:r>
          </w:p>
          <w:p w:rsidR="00333F6F" w:rsidRPr="00F14302" w:rsidRDefault="00333F6F" w:rsidP="009428D5">
            <w:pPr>
              <w:autoSpaceDE w:val="0"/>
              <w:autoSpaceDN w:val="0"/>
              <w:adjustRightInd w:val="0"/>
              <w:rPr>
                <w:rFonts w:ascii="Times New Roman" w:hAnsi="Times New Roman" w:cs="Times New Roman"/>
                <w:bCs/>
                <w:color w:val="000000" w:themeColor="text1"/>
                <w:sz w:val="24"/>
                <w:szCs w:val="24"/>
                <w:shd w:val="clear" w:color="auto" w:fill="FFFFFF"/>
              </w:rPr>
            </w:pPr>
            <w:r w:rsidRPr="00F14302">
              <w:rPr>
                <w:rFonts w:ascii="Times New Roman" w:hAnsi="Times New Roman" w:cs="Times New Roman"/>
                <w:bCs/>
                <w:color w:val="000000" w:themeColor="text1"/>
                <w:sz w:val="24"/>
                <w:szCs w:val="24"/>
                <w:shd w:val="clear" w:color="auto" w:fill="FFFFFF"/>
              </w:rPr>
              <w:t xml:space="preserve">Стол операционный </w:t>
            </w:r>
            <w:proofErr w:type="spellStart"/>
            <w:r w:rsidRPr="00F14302">
              <w:rPr>
                <w:rFonts w:ascii="Times New Roman" w:hAnsi="Times New Roman" w:cs="Times New Roman"/>
                <w:bCs/>
                <w:color w:val="000000" w:themeColor="text1"/>
                <w:sz w:val="24"/>
                <w:szCs w:val="24"/>
                <w:shd w:val="clear" w:color="auto" w:fill="FFFFFF"/>
              </w:rPr>
              <w:t>Fury</w:t>
            </w:r>
            <w:proofErr w:type="spellEnd"/>
            <w:r w:rsidRPr="00F14302">
              <w:rPr>
                <w:rFonts w:ascii="Times New Roman" w:hAnsi="Times New Roman" w:cs="Times New Roman"/>
                <w:bCs/>
                <w:color w:val="000000" w:themeColor="text1"/>
                <w:sz w:val="24"/>
                <w:szCs w:val="24"/>
                <w:shd w:val="clear" w:color="auto" w:fill="FFFFFF"/>
              </w:rPr>
              <w:t xml:space="preserve"> 5</w:t>
            </w:r>
          </w:p>
          <w:p w:rsidR="00333F6F" w:rsidRPr="00E70619" w:rsidRDefault="00333F6F" w:rsidP="009428D5">
            <w:pPr>
              <w:shd w:val="clear" w:color="auto" w:fill="FFFFFF"/>
              <w:rPr>
                <w:rFonts w:ascii="Times New Roman" w:eastAsia="Calibri" w:hAnsi="Times New Roman" w:cs="Times New Roman"/>
                <w:sz w:val="24"/>
                <w:szCs w:val="24"/>
              </w:rPr>
            </w:pPr>
          </w:p>
        </w:tc>
        <w:tc>
          <w:tcPr>
            <w:tcW w:w="3119" w:type="dxa"/>
          </w:tcPr>
          <w:p w:rsidR="00333F6F" w:rsidRPr="00414F4B" w:rsidRDefault="00333F6F" w:rsidP="009428D5">
            <w:pPr>
              <w:rPr>
                <w:rFonts w:ascii="Times New Roman" w:hAnsi="Times New Roman" w:cs="Times New Roman"/>
                <w:sz w:val="24"/>
                <w:szCs w:val="24"/>
              </w:rPr>
            </w:pPr>
          </w:p>
          <w:p w:rsidR="00333F6F" w:rsidRPr="004C436F" w:rsidRDefault="00333F6F" w:rsidP="009428D5">
            <w:pPr>
              <w:rPr>
                <w:rFonts w:ascii="Times New Roman" w:eastAsia="Calibri" w:hAnsi="Times New Roman" w:cs="Times New Roman"/>
                <w:sz w:val="24"/>
                <w:szCs w:val="24"/>
              </w:rPr>
            </w:pPr>
            <w:r w:rsidRPr="00F14302">
              <w:rPr>
                <w:rFonts w:ascii="Times New Roman" w:eastAsia="Calibri" w:hAnsi="Times New Roman" w:cs="Times New Roman"/>
                <w:sz w:val="24"/>
                <w:szCs w:val="24"/>
              </w:rPr>
              <w:t>Қ</w:t>
            </w:r>
            <w:proofErr w:type="gramStart"/>
            <w:r w:rsidRPr="00F14302">
              <w:rPr>
                <w:rFonts w:ascii="Times New Roman" w:eastAsia="Calibri" w:hAnsi="Times New Roman" w:cs="Times New Roman"/>
                <w:sz w:val="24"/>
                <w:szCs w:val="24"/>
              </w:rPr>
              <w:t>Р</w:t>
            </w:r>
            <w:proofErr w:type="gramEnd"/>
            <w:r w:rsidRPr="00F14302">
              <w:rPr>
                <w:rFonts w:ascii="Times New Roman" w:eastAsia="Calibri" w:hAnsi="Times New Roman" w:cs="Times New Roman"/>
                <w:sz w:val="24"/>
                <w:szCs w:val="24"/>
              </w:rPr>
              <w:t xml:space="preserve"> МИ (МТ)-0 № 024314 17.05.2022 ж. </w:t>
            </w:r>
            <w:proofErr w:type="spellStart"/>
            <w:r w:rsidRPr="00F14302">
              <w:rPr>
                <w:rFonts w:ascii="Times New Roman" w:eastAsia="Calibri" w:hAnsi="Times New Roman" w:cs="Times New Roman"/>
                <w:sz w:val="24"/>
                <w:szCs w:val="24"/>
              </w:rPr>
              <w:t>бастап</w:t>
            </w:r>
            <w:proofErr w:type="spellEnd"/>
            <w:r w:rsidRPr="00F14302">
              <w:rPr>
                <w:rFonts w:ascii="Times New Roman" w:eastAsia="Calibri" w:hAnsi="Times New Roman" w:cs="Times New Roman"/>
                <w:sz w:val="24"/>
                <w:szCs w:val="24"/>
              </w:rPr>
              <w:t xml:space="preserve"> </w:t>
            </w:r>
            <w:proofErr w:type="spellStart"/>
            <w:r w:rsidRPr="00F14302">
              <w:rPr>
                <w:rFonts w:ascii="Times New Roman" w:eastAsia="Calibri" w:hAnsi="Times New Roman" w:cs="Times New Roman"/>
                <w:sz w:val="24"/>
                <w:szCs w:val="24"/>
              </w:rPr>
              <w:t>мерзімсіз</w:t>
            </w:r>
            <w:proofErr w:type="spellEnd"/>
            <w:r w:rsidRPr="004C436F">
              <w:rPr>
                <w:rFonts w:ascii="Times New Roman" w:eastAsia="Calibri" w:hAnsi="Times New Roman" w:cs="Times New Roman"/>
                <w:sz w:val="24"/>
                <w:szCs w:val="24"/>
              </w:rPr>
              <w:t>,</w:t>
            </w:r>
          </w:p>
          <w:p w:rsidR="00333F6F" w:rsidRDefault="00333F6F" w:rsidP="009428D5">
            <w:pPr>
              <w:rPr>
                <w:rFonts w:ascii="Times New Roman" w:eastAsia="Calibri" w:hAnsi="Times New Roman" w:cs="Times New Roman"/>
                <w:sz w:val="24"/>
                <w:szCs w:val="24"/>
              </w:rPr>
            </w:pPr>
            <w:proofErr w:type="spellStart"/>
            <w:r w:rsidRPr="00A2414B">
              <w:rPr>
                <w:rFonts w:ascii="Times New Roman" w:hAnsi="Times New Roman" w:cs="Times New Roman"/>
                <w:color w:val="000000" w:themeColor="text1"/>
                <w:sz w:val="24"/>
                <w:szCs w:val="24"/>
                <w:shd w:val="clear" w:color="auto" w:fill="FFFFFF"/>
              </w:rPr>
              <w:t>Hosmed</w:t>
            </w:r>
            <w:proofErr w:type="spellEnd"/>
            <w:r w:rsidRPr="00A2414B">
              <w:rPr>
                <w:rFonts w:ascii="Times New Roman" w:hAnsi="Times New Roman" w:cs="Times New Roman"/>
                <w:color w:val="000000" w:themeColor="text1"/>
                <w:sz w:val="24"/>
                <w:szCs w:val="24"/>
                <w:shd w:val="clear" w:color="auto" w:fill="FFFFFF"/>
              </w:rPr>
              <w:t xml:space="preserve"> </w:t>
            </w:r>
            <w:proofErr w:type="spellStart"/>
            <w:r w:rsidRPr="00A2414B">
              <w:rPr>
                <w:rFonts w:ascii="Times New Roman" w:hAnsi="Times New Roman" w:cs="Times New Roman"/>
                <w:color w:val="000000" w:themeColor="text1"/>
                <w:sz w:val="24"/>
                <w:szCs w:val="24"/>
                <w:shd w:val="clear" w:color="auto" w:fill="FFFFFF"/>
              </w:rPr>
              <w:t>Inc</w:t>
            </w:r>
            <w:proofErr w:type="spellEnd"/>
            <w:r w:rsidRPr="00A2414B">
              <w:rPr>
                <w:rFonts w:ascii="Times New Roman" w:hAnsi="Times New Roman" w:cs="Times New Roman"/>
                <w:color w:val="000000" w:themeColor="text1"/>
                <w:sz w:val="24"/>
                <w:szCs w:val="24"/>
                <w:shd w:val="clear" w:color="auto" w:fill="FFFFFF"/>
              </w:rPr>
              <w:t>., Соединённые Штаты Америки</w:t>
            </w:r>
            <w:r>
              <w:rPr>
                <w:rFonts w:ascii="Times New Roman" w:eastAsia="Calibri" w:hAnsi="Times New Roman" w:cs="Times New Roman"/>
                <w:sz w:val="24"/>
                <w:szCs w:val="24"/>
              </w:rPr>
              <w:t xml:space="preserve"> </w:t>
            </w:r>
          </w:p>
          <w:p w:rsidR="00333F6F" w:rsidRDefault="00333F6F" w:rsidP="009428D5">
            <w:pPr>
              <w:rPr>
                <w:rFonts w:ascii="Times New Roman" w:hAnsi="Times New Roman" w:cs="Times New Roman"/>
                <w:color w:val="000000" w:themeColor="text1"/>
                <w:sz w:val="24"/>
                <w:szCs w:val="24"/>
                <w:shd w:val="clear" w:color="auto" w:fill="FFFFFF"/>
              </w:rPr>
            </w:pPr>
          </w:p>
          <w:p w:rsidR="00333F6F" w:rsidRPr="00756E45" w:rsidRDefault="00333F6F" w:rsidP="009428D5">
            <w:pPr>
              <w:rPr>
                <w:rFonts w:ascii="Times New Roman" w:eastAsia="Calibri" w:hAnsi="Times New Roman" w:cs="Times New Roman"/>
                <w:sz w:val="24"/>
                <w:szCs w:val="24"/>
              </w:rPr>
            </w:pPr>
            <w:r w:rsidRPr="00A2414B">
              <w:rPr>
                <w:rFonts w:ascii="Times New Roman" w:hAnsi="Times New Roman" w:cs="Times New Roman"/>
                <w:color w:val="000000" w:themeColor="text1"/>
                <w:sz w:val="24"/>
                <w:szCs w:val="24"/>
                <w:shd w:val="clear" w:color="auto" w:fill="FFFFFF"/>
              </w:rPr>
              <w:t xml:space="preserve">РК МИ (МТ)-0№024314 от 17.05.2022 г. </w:t>
            </w:r>
            <w:proofErr w:type="gramStart"/>
            <w:r w:rsidRPr="00A2414B">
              <w:rPr>
                <w:rFonts w:ascii="Times New Roman" w:hAnsi="Times New Roman" w:cs="Times New Roman"/>
                <w:color w:val="000000" w:themeColor="text1"/>
                <w:sz w:val="24"/>
                <w:szCs w:val="24"/>
                <w:shd w:val="clear" w:color="auto" w:fill="FFFFFF"/>
              </w:rPr>
              <w:t>до</w:t>
            </w:r>
            <w:proofErr w:type="gramEnd"/>
            <w:r w:rsidRPr="00A2414B">
              <w:rPr>
                <w:rFonts w:ascii="Times New Roman" w:hAnsi="Times New Roman" w:cs="Times New Roman"/>
                <w:color w:val="000000" w:themeColor="text1"/>
                <w:sz w:val="24"/>
                <w:szCs w:val="24"/>
                <w:shd w:val="clear" w:color="auto" w:fill="FFFFFF"/>
              </w:rPr>
              <w:t xml:space="preserve"> бессрочно</w:t>
            </w:r>
            <w:r>
              <w:rPr>
                <w:rFonts w:ascii="Times New Roman" w:eastAsia="Calibri" w:hAnsi="Times New Roman" w:cs="Times New Roman"/>
                <w:sz w:val="24"/>
                <w:szCs w:val="24"/>
              </w:rPr>
              <w:t>,</w:t>
            </w:r>
          </w:p>
          <w:p w:rsidR="00333F6F" w:rsidRPr="00756E45" w:rsidRDefault="00333F6F" w:rsidP="009428D5">
            <w:pPr>
              <w:rPr>
                <w:rFonts w:ascii="Times New Roman" w:hAnsi="Times New Roman" w:cs="Times New Roman"/>
                <w:sz w:val="24"/>
                <w:szCs w:val="24"/>
              </w:rPr>
            </w:pPr>
            <w:proofErr w:type="spellStart"/>
            <w:r w:rsidRPr="00A2414B">
              <w:rPr>
                <w:rFonts w:ascii="Times New Roman" w:hAnsi="Times New Roman" w:cs="Times New Roman"/>
                <w:color w:val="000000" w:themeColor="text1"/>
                <w:sz w:val="24"/>
                <w:szCs w:val="24"/>
                <w:shd w:val="clear" w:color="auto" w:fill="FFFFFF"/>
              </w:rPr>
              <w:t>Hosmed</w:t>
            </w:r>
            <w:proofErr w:type="spellEnd"/>
            <w:r w:rsidRPr="00A2414B">
              <w:rPr>
                <w:rFonts w:ascii="Times New Roman" w:hAnsi="Times New Roman" w:cs="Times New Roman"/>
                <w:color w:val="000000" w:themeColor="text1"/>
                <w:sz w:val="24"/>
                <w:szCs w:val="24"/>
                <w:shd w:val="clear" w:color="auto" w:fill="FFFFFF"/>
              </w:rPr>
              <w:t xml:space="preserve"> </w:t>
            </w:r>
            <w:proofErr w:type="spellStart"/>
            <w:r w:rsidRPr="00A2414B">
              <w:rPr>
                <w:rFonts w:ascii="Times New Roman" w:hAnsi="Times New Roman" w:cs="Times New Roman"/>
                <w:color w:val="000000" w:themeColor="text1"/>
                <w:sz w:val="24"/>
                <w:szCs w:val="24"/>
                <w:shd w:val="clear" w:color="auto" w:fill="FFFFFF"/>
              </w:rPr>
              <w:t>Inc</w:t>
            </w:r>
            <w:proofErr w:type="spellEnd"/>
            <w:r w:rsidRPr="00A2414B">
              <w:rPr>
                <w:rFonts w:ascii="Times New Roman" w:hAnsi="Times New Roman" w:cs="Times New Roman"/>
                <w:color w:val="000000" w:themeColor="text1"/>
                <w:sz w:val="24"/>
                <w:szCs w:val="24"/>
                <w:shd w:val="clear" w:color="auto" w:fill="FFFFFF"/>
              </w:rPr>
              <w:t>., Соединённые Штаты Америки</w:t>
            </w:r>
          </w:p>
        </w:tc>
        <w:tc>
          <w:tcPr>
            <w:tcW w:w="850" w:type="dxa"/>
            <w:vAlign w:val="center"/>
          </w:tcPr>
          <w:p w:rsidR="00246983" w:rsidRDefault="00246983" w:rsidP="009428D5">
            <w:pPr>
              <w:jc w:val="center"/>
              <w:rPr>
                <w:rFonts w:ascii="Times New Roman" w:hAnsi="Times New Roman" w:cs="Times New Roman"/>
                <w:sz w:val="24"/>
                <w:szCs w:val="24"/>
              </w:rPr>
            </w:pPr>
          </w:p>
          <w:p w:rsidR="00246983" w:rsidRDefault="00246983" w:rsidP="009428D5">
            <w:pPr>
              <w:jc w:val="center"/>
              <w:rPr>
                <w:rFonts w:ascii="Times New Roman" w:hAnsi="Times New Roman" w:cs="Times New Roman"/>
                <w:sz w:val="24"/>
                <w:szCs w:val="24"/>
              </w:rPr>
            </w:pPr>
          </w:p>
          <w:p w:rsidR="00246983" w:rsidRDefault="00246983" w:rsidP="009428D5">
            <w:pPr>
              <w:jc w:val="center"/>
              <w:rPr>
                <w:rFonts w:ascii="Times New Roman" w:hAnsi="Times New Roman" w:cs="Times New Roman"/>
                <w:sz w:val="24"/>
                <w:szCs w:val="24"/>
              </w:rPr>
            </w:pPr>
          </w:p>
          <w:p w:rsidR="00246983" w:rsidRDefault="00246983" w:rsidP="009428D5">
            <w:pPr>
              <w:jc w:val="center"/>
              <w:rPr>
                <w:rFonts w:ascii="Times New Roman" w:hAnsi="Times New Roman" w:cs="Times New Roman"/>
                <w:sz w:val="24"/>
                <w:szCs w:val="24"/>
              </w:rPr>
            </w:pPr>
          </w:p>
          <w:p w:rsidR="00246983" w:rsidRDefault="00246983" w:rsidP="009428D5">
            <w:pPr>
              <w:jc w:val="center"/>
              <w:rPr>
                <w:rFonts w:ascii="Times New Roman" w:hAnsi="Times New Roman" w:cs="Times New Roman"/>
                <w:sz w:val="24"/>
                <w:szCs w:val="24"/>
              </w:rPr>
            </w:pPr>
          </w:p>
          <w:p w:rsidR="00333F6F" w:rsidRPr="00414F4B" w:rsidRDefault="00333F6F" w:rsidP="009428D5">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333F6F" w:rsidRPr="00414F4B"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tabs>
                <w:tab w:val="left" w:pos="240"/>
                <w:tab w:val="center" w:pos="813"/>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19 499 000</w:t>
            </w:r>
          </w:p>
        </w:tc>
        <w:tc>
          <w:tcPr>
            <w:tcW w:w="2410" w:type="dxa"/>
          </w:tcPr>
          <w:p w:rsidR="00333F6F" w:rsidRPr="00414F4B"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p>
          <w:p w:rsidR="00333F6F" w:rsidRPr="00414F4B"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19 499 000,00</w:t>
            </w:r>
          </w:p>
        </w:tc>
        <w:tc>
          <w:tcPr>
            <w:tcW w:w="1559" w:type="dxa"/>
          </w:tcPr>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12.06</w:t>
            </w:r>
            <w:r w:rsidRPr="00414F4B">
              <w:rPr>
                <w:rFonts w:ascii="Times New Roman" w:eastAsia="Times New Roman" w:hAnsi="Times New Roman" w:cs="Times New Roman"/>
                <w:sz w:val="24"/>
                <w:szCs w:val="24"/>
                <w:lang w:eastAsia="ru-RU"/>
              </w:rPr>
              <w:t>.2023 ж</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11:25</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12.06</w:t>
            </w:r>
            <w:r w:rsidRPr="00414F4B">
              <w:rPr>
                <w:rFonts w:ascii="Times New Roman" w:eastAsia="Times New Roman" w:hAnsi="Times New Roman" w:cs="Times New Roman"/>
                <w:sz w:val="24"/>
                <w:szCs w:val="24"/>
                <w:lang w:eastAsia="ru-RU"/>
              </w:rPr>
              <w:t>.2023 г</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11:25</w:t>
            </w:r>
          </w:p>
          <w:p w:rsidR="00333F6F" w:rsidRPr="00414F4B" w:rsidRDefault="00333F6F" w:rsidP="009428D5">
            <w:pPr>
              <w:rPr>
                <w:rFonts w:ascii="Times New Roman" w:eastAsia="Times New Roman" w:hAnsi="Times New Roman" w:cs="Times New Roman"/>
                <w:sz w:val="24"/>
                <w:szCs w:val="24"/>
                <w:lang w:eastAsia="ru-RU"/>
              </w:rPr>
            </w:pPr>
          </w:p>
        </w:tc>
        <w:tc>
          <w:tcPr>
            <w:tcW w:w="1984" w:type="dxa"/>
          </w:tcPr>
          <w:p w:rsidR="00333F6F" w:rsidRDefault="00333F6F" w:rsidP="009428D5">
            <w:pPr>
              <w:rPr>
                <w:rFonts w:ascii="Times New Roman" w:hAnsi="Times New Roman" w:cs="Times New Roman"/>
                <w:sz w:val="24"/>
                <w:szCs w:val="24"/>
              </w:rPr>
            </w:pPr>
            <w:r w:rsidRPr="00E1262B">
              <w:rPr>
                <w:rFonts w:ascii="Times New Roman" w:hAnsi="Times New Roman" w:cs="Times New Roman"/>
                <w:sz w:val="24"/>
                <w:szCs w:val="24"/>
              </w:rPr>
              <w:t>Қ</w:t>
            </w:r>
            <w:proofErr w:type="gramStart"/>
            <w:r w:rsidRPr="00E1262B">
              <w:rPr>
                <w:rFonts w:ascii="Times New Roman" w:hAnsi="Times New Roman" w:cs="Times New Roman"/>
                <w:sz w:val="24"/>
                <w:szCs w:val="24"/>
              </w:rPr>
              <w:t>Р</w:t>
            </w:r>
            <w:proofErr w:type="gramEnd"/>
            <w:r w:rsidRPr="00E1262B">
              <w:rPr>
                <w:rFonts w:ascii="Times New Roman" w:hAnsi="Times New Roman" w:cs="Times New Roman"/>
                <w:sz w:val="24"/>
                <w:szCs w:val="24"/>
              </w:rPr>
              <w:t xml:space="preserve">, 050000 </w:t>
            </w:r>
            <w:proofErr w:type="spellStart"/>
            <w:r w:rsidRPr="00E1262B">
              <w:rPr>
                <w:rFonts w:ascii="Times New Roman" w:hAnsi="Times New Roman" w:cs="Times New Roman"/>
                <w:sz w:val="24"/>
                <w:szCs w:val="24"/>
              </w:rPr>
              <w:t>Алматы</w:t>
            </w:r>
            <w:proofErr w:type="spellEnd"/>
            <w:r w:rsidRPr="00E1262B">
              <w:rPr>
                <w:rFonts w:ascii="Times New Roman" w:hAnsi="Times New Roman" w:cs="Times New Roman"/>
                <w:sz w:val="24"/>
                <w:szCs w:val="24"/>
              </w:rPr>
              <w:t xml:space="preserve"> қ., им. Әбіш Кекілбайұлы, 34 үй, офис</w:t>
            </w:r>
            <w:r>
              <w:rPr>
                <w:rFonts w:ascii="Times New Roman" w:hAnsi="Times New Roman" w:cs="Times New Roman"/>
                <w:sz w:val="24"/>
                <w:szCs w:val="24"/>
              </w:rPr>
              <w:t xml:space="preserve"> </w:t>
            </w:r>
            <w:r w:rsidRPr="00E1262B">
              <w:rPr>
                <w:rFonts w:ascii="Times New Roman" w:hAnsi="Times New Roman" w:cs="Times New Roman"/>
                <w:sz w:val="24"/>
                <w:szCs w:val="24"/>
              </w:rPr>
              <w:t>5</w:t>
            </w:r>
          </w:p>
          <w:p w:rsidR="00333F6F" w:rsidRDefault="00333F6F" w:rsidP="009428D5">
            <w:pPr>
              <w:rPr>
                <w:rFonts w:ascii="Times New Roman" w:hAnsi="Times New Roman" w:cs="Times New Roman"/>
                <w:sz w:val="24"/>
                <w:szCs w:val="24"/>
              </w:rPr>
            </w:pPr>
          </w:p>
          <w:p w:rsidR="00333F6F" w:rsidRDefault="00333F6F" w:rsidP="009428D5">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050000</w:t>
            </w:r>
            <w:r w:rsidRPr="00414F4B">
              <w:rPr>
                <w:rFonts w:ascii="Times New Roman" w:hAnsi="Times New Roman" w:cs="Times New Roman"/>
                <w:sz w:val="24"/>
                <w:szCs w:val="24"/>
              </w:rPr>
              <w:t xml:space="preserve"> </w:t>
            </w:r>
            <w:r>
              <w:rPr>
                <w:rFonts w:ascii="Times New Roman" w:hAnsi="Times New Roman" w:cs="Times New Roman"/>
                <w:sz w:val="24"/>
                <w:szCs w:val="24"/>
              </w:rPr>
              <w:t xml:space="preserve">г. </w:t>
            </w:r>
            <w:proofErr w:type="spellStart"/>
            <w:r>
              <w:rPr>
                <w:rFonts w:ascii="Times New Roman" w:hAnsi="Times New Roman" w:cs="Times New Roman"/>
                <w:sz w:val="24"/>
                <w:szCs w:val="24"/>
              </w:rPr>
              <w:t>Алматы</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Абиш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Кекилбайулы</w:t>
            </w:r>
            <w:proofErr w:type="spellEnd"/>
            <w:r>
              <w:rPr>
                <w:rFonts w:ascii="Times New Roman" w:hAnsi="Times New Roman" w:cs="Times New Roman"/>
                <w:sz w:val="24"/>
                <w:szCs w:val="24"/>
              </w:rPr>
              <w:t>, дом 34, офис 5</w:t>
            </w:r>
          </w:p>
          <w:p w:rsidR="00333F6F" w:rsidRPr="00414F4B" w:rsidRDefault="00333F6F" w:rsidP="009428D5">
            <w:pPr>
              <w:rPr>
                <w:rFonts w:ascii="Times New Roman" w:hAnsi="Times New Roman" w:cs="Times New Roman"/>
                <w:sz w:val="24"/>
                <w:szCs w:val="24"/>
              </w:rPr>
            </w:pPr>
          </w:p>
          <w:p w:rsidR="00333F6F" w:rsidRPr="00414F4B"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Pr="00F14302"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FB3BF2" w:rsidRDefault="00333F6F" w:rsidP="009428D5">
            <w:pPr>
              <w:rPr>
                <w:rFonts w:ascii="Times New Roman" w:hAnsi="Times New Roman" w:cs="Times New Roman"/>
                <w:sz w:val="24"/>
                <w:szCs w:val="24"/>
              </w:rPr>
            </w:pPr>
          </w:p>
        </w:tc>
        <w:tc>
          <w:tcPr>
            <w:tcW w:w="1701" w:type="dxa"/>
          </w:tcPr>
          <w:p w:rsidR="00333F6F" w:rsidRPr="00F14302" w:rsidRDefault="00333F6F" w:rsidP="009428D5">
            <w:pPr>
              <w:shd w:val="clear" w:color="auto" w:fill="FFFFFF"/>
              <w:rPr>
                <w:rFonts w:ascii="Times New Roman" w:eastAsia="Calibri" w:hAnsi="Times New Roman" w:cs="Times New Roman"/>
                <w:sz w:val="24"/>
                <w:szCs w:val="24"/>
              </w:rPr>
            </w:pPr>
            <w:r w:rsidRPr="00C47B0A">
              <w:rPr>
                <w:rFonts w:ascii="Times New Roman" w:eastAsia="Times New Roman" w:hAnsi="Times New Roman"/>
                <w:b/>
                <w:sz w:val="24"/>
                <w:szCs w:val="24"/>
                <w:lang w:eastAsia="ru-RU"/>
              </w:rPr>
              <w:t>ЖИЫНЫ  ИТОГО</w:t>
            </w:r>
          </w:p>
        </w:tc>
        <w:tc>
          <w:tcPr>
            <w:tcW w:w="3119" w:type="dxa"/>
          </w:tcPr>
          <w:p w:rsidR="00333F6F" w:rsidRPr="00414F4B" w:rsidRDefault="00333F6F" w:rsidP="009428D5">
            <w:pPr>
              <w:rPr>
                <w:rFonts w:ascii="Times New Roman" w:hAnsi="Times New Roman" w:cs="Times New Roman"/>
                <w:sz w:val="24"/>
                <w:szCs w:val="24"/>
              </w:rPr>
            </w:pPr>
          </w:p>
        </w:tc>
        <w:tc>
          <w:tcPr>
            <w:tcW w:w="850" w:type="dxa"/>
            <w:vAlign w:val="center"/>
          </w:tcPr>
          <w:p w:rsidR="00333F6F" w:rsidRDefault="00333F6F" w:rsidP="009428D5">
            <w:pPr>
              <w:jc w:val="center"/>
              <w:rPr>
                <w:rFonts w:ascii="Times New Roman" w:hAnsi="Times New Roman" w:cs="Times New Roman"/>
                <w:sz w:val="24"/>
                <w:szCs w:val="24"/>
              </w:rPr>
            </w:pPr>
          </w:p>
        </w:tc>
        <w:tc>
          <w:tcPr>
            <w:tcW w:w="1418" w:type="dxa"/>
          </w:tcPr>
          <w:p w:rsidR="00333F6F" w:rsidRPr="00414F4B" w:rsidRDefault="00333F6F" w:rsidP="009428D5">
            <w:pPr>
              <w:jc w:val="center"/>
              <w:rPr>
                <w:rFonts w:ascii="Times New Roman" w:eastAsia="Times New Roman" w:hAnsi="Times New Roman" w:cs="Times New Roman"/>
                <w:sz w:val="24"/>
                <w:szCs w:val="24"/>
                <w:lang w:eastAsia="ru-RU"/>
              </w:rPr>
            </w:pPr>
          </w:p>
        </w:tc>
        <w:tc>
          <w:tcPr>
            <w:tcW w:w="2410" w:type="dxa"/>
          </w:tcPr>
          <w:p w:rsidR="00333F6F" w:rsidRPr="00042A94" w:rsidRDefault="00333F6F" w:rsidP="009428D5">
            <w:pPr>
              <w:jc w:val="center"/>
              <w:rPr>
                <w:rFonts w:ascii="Times New Roman" w:eastAsia="Times New Roman" w:hAnsi="Times New Roman" w:cs="Times New Roman"/>
                <w:b/>
                <w:sz w:val="24"/>
                <w:szCs w:val="24"/>
                <w:lang w:eastAsia="ru-RU"/>
              </w:rPr>
            </w:pPr>
            <w:r w:rsidRPr="00042A94">
              <w:rPr>
                <w:rFonts w:ascii="Times New Roman" w:eastAsia="Times New Roman" w:hAnsi="Times New Roman" w:cs="Times New Roman"/>
                <w:b/>
                <w:sz w:val="24"/>
                <w:szCs w:val="24"/>
                <w:lang w:eastAsia="ru-RU"/>
              </w:rPr>
              <w:t>19 499 000,00</w:t>
            </w:r>
          </w:p>
        </w:tc>
        <w:tc>
          <w:tcPr>
            <w:tcW w:w="1559" w:type="dxa"/>
          </w:tcPr>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Pr="00756E45"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Pr="00F14302" w:rsidRDefault="00333F6F"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tcPr>
          <w:p w:rsidR="00333F6F" w:rsidRPr="00FB3BF2" w:rsidRDefault="00333F6F" w:rsidP="009428D5">
            <w:pPr>
              <w:rPr>
                <w:rFonts w:ascii="Times New Roman" w:hAnsi="Times New Roman" w:cs="Times New Roman"/>
                <w:sz w:val="24"/>
                <w:szCs w:val="24"/>
                <w:lang w:val="en-US"/>
              </w:rPr>
            </w:pPr>
            <w:r w:rsidRPr="00FB3BF2">
              <w:rPr>
                <w:rFonts w:ascii="Times New Roman" w:hAnsi="Times New Roman" w:cs="Times New Roman"/>
                <w:sz w:val="24"/>
                <w:szCs w:val="24"/>
                <w:lang w:val="en-US"/>
              </w:rPr>
              <w:t>«</w:t>
            </w:r>
            <w:r w:rsidRPr="00FB3BF2">
              <w:rPr>
                <w:rFonts w:ascii="Times New Roman" w:hAnsi="Times New Roman" w:cs="Times New Roman"/>
                <w:bCs/>
                <w:iCs/>
                <w:sz w:val="24"/>
                <w:szCs w:val="24"/>
                <w:lang w:val="kk-KZ"/>
              </w:rPr>
              <w:t>Sunray medical</w:t>
            </w:r>
            <w:r w:rsidRPr="00FB3BF2">
              <w:rPr>
                <w:rFonts w:ascii="Times New Roman" w:hAnsi="Times New Roman" w:cs="Times New Roman"/>
                <w:sz w:val="24"/>
                <w:szCs w:val="24"/>
                <w:lang w:val="en-US"/>
              </w:rPr>
              <w:t xml:space="preserve">» </w:t>
            </w:r>
            <w:r w:rsidRPr="00FB3BF2">
              <w:rPr>
                <w:rFonts w:ascii="Times New Roman" w:hAnsi="Times New Roman" w:cs="Times New Roman"/>
                <w:sz w:val="24"/>
                <w:szCs w:val="24"/>
              </w:rPr>
              <w:t>ЖШС</w:t>
            </w:r>
          </w:p>
          <w:p w:rsidR="00333F6F" w:rsidRPr="00FB3BF2" w:rsidRDefault="00333F6F" w:rsidP="009428D5">
            <w:pPr>
              <w:pStyle w:val="a8"/>
              <w:ind w:left="0"/>
              <w:rPr>
                <w:rFonts w:ascii="Times New Roman" w:hAnsi="Times New Roman" w:cs="Times New Roman"/>
                <w:sz w:val="24"/>
                <w:szCs w:val="24"/>
                <w:lang w:val="en-US"/>
              </w:rPr>
            </w:pPr>
            <w:r w:rsidRPr="00FB3BF2">
              <w:rPr>
                <w:rFonts w:ascii="Times New Roman" w:hAnsi="Times New Roman" w:cs="Times New Roman"/>
                <w:sz w:val="24"/>
                <w:szCs w:val="24"/>
              </w:rPr>
              <w:t>ТОО</w:t>
            </w:r>
            <w:r w:rsidRPr="00FB3BF2">
              <w:rPr>
                <w:rFonts w:ascii="Times New Roman" w:hAnsi="Times New Roman" w:cs="Times New Roman"/>
                <w:sz w:val="24"/>
                <w:szCs w:val="24"/>
                <w:lang w:val="en-US"/>
              </w:rPr>
              <w:t xml:space="preserve"> «</w:t>
            </w:r>
            <w:r w:rsidRPr="00FB3BF2">
              <w:rPr>
                <w:rFonts w:ascii="Times New Roman" w:hAnsi="Times New Roman" w:cs="Times New Roman"/>
                <w:bCs/>
                <w:iCs/>
                <w:sz w:val="24"/>
                <w:szCs w:val="24"/>
                <w:lang w:val="kk-KZ"/>
              </w:rPr>
              <w:t>Sunray medical</w:t>
            </w:r>
            <w:r w:rsidRPr="00FB3BF2">
              <w:rPr>
                <w:rFonts w:ascii="Times New Roman" w:hAnsi="Times New Roman" w:cs="Times New Roman"/>
                <w:sz w:val="24"/>
                <w:szCs w:val="24"/>
                <w:lang w:val="en-US"/>
              </w:rPr>
              <w:t xml:space="preserve">»  </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ЖСН</w:t>
            </w:r>
            <w:r w:rsidRPr="00FB3BF2">
              <w:rPr>
                <w:rFonts w:ascii="Times New Roman" w:hAnsi="Times New Roman" w:cs="Times New Roman"/>
                <w:sz w:val="24"/>
                <w:szCs w:val="24"/>
                <w:lang w:val="en-US"/>
              </w:rPr>
              <w:t xml:space="preserve"> </w:t>
            </w:r>
            <w:r w:rsidRPr="00FB3BF2">
              <w:rPr>
                <w:rFonts w:ascii="Times New Roman" w:hAnsi="Times New Roman" w:cs="Times New Roman"/>
                <w:sz w:val="24"/>
                <w:szCs w:val="24"/>
              </w:rPr>
              <w:t>160540014594</w:t>
            </w:r>
          </w:p>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ИИН</w:t>
            </w:r>
            <w:r w:rsidRPr="00FB3BF2">
              <w:rPr>
                <w:rFonts w:ascii="Times New Roman" w:hAnsi="Times New Roman" w:cs="Times New Roman"/>
                <w:sz w:val="24"/>
                <w:szCs w:val="24"/>
                <w:lang w:val="en-US"/>
              </w:rPr>
              <w:t xml:space="preserve"> </w:t>
            </w:r>
            <w:r w:rsidRPr="00FB3BF2">
              <w:rPr>
                <w:rFonts w:ascii="Times New Roman" w:hAnsi="Times New Roman" w:cs="Times New Roman"/>
                <w:sz w:val="24"/>
                <w:szCs w:val="24"/>
              </w:rPr>
              <w:t>160540014594</w:t>
            </w:r>
          </w:p>
        </w:tc>
        <w:tc>
          <w:tcPr>
            <w:tcW w:w="1701" w:type="dxa"/>
          </w:tcPr>
          <w:p w:rsidR="00333F6F" w:rsidRPr="00F14302" w:rsidRDefault="00333F6F" w:rsidP="009428D5">
            <w:pPr>
              <w:shd w:val="clear" w:color="auto" w:fill="FFFFFF"/>
              <w:rPr>
                <w:rFonts w:ascii="Times New Roman" w:eastAsia="Calibri" w:hAnsi="Times New Roman" w:cs="Times New Roman"/>
                <w:sz w:val="24"/>
                <w:szCs w:val="24"/>
              </w:rPr>
            </w:pPr>
            <w:proofErr w:type="gramStart"/>
            <w:r w:rsidRPr="00F14302">
              <w:rPr>
                <w:rFonts w:ascii="Times New Roman" w:eastAsia="Calibri" w:hAnsi="Times New Roman" w:cs="Times New Roman"/>
                <w:sz w:val="24"/>
                <w:szCs w:val="24"/>
              </w:rPr>
              <w:t>Ж</w:t>
            </w:r>
            <w:proofErr w:type="gramEnd"/>
            <w:r w:rsidRPr="00F14302">
              <w:rPr>
                <w:rFonts w:ascii="Times New Roman" w:eastAsia="Calibri" w:hAnsi="Times New Roman" w:cs="Times New Roman"/>
                <w:sz w:val="24"/>
                <w:szCs w:val="24"/>
              </w:rPr>
              <w:t xml:space="preserve">ұмыс үстелі </w:t>
            </w:r>
            <w:proofErr w:type="spellStart"/>
            <w:r w:rsidRPr="00F14302">
              <w:rPr>
                <w:rFonts w:ascii="Times New Roman" w:eastAsia="Calibri" w:hAnsi="Times New Roman" w:cs="Times New Roman"/>
                <w:sz w:val="24"/>
                <w:szCs w:val="24"/>
              </w:rPr>
              <w:t>Fury</w:t>
            </w:r>
            <w:proofErr w:type="spellEnd"/>
            <w:r w:rsidRPr="00F14302">
              <w:rPr>
                <w:rFonts w:ascii="Times New Roman" w:eastAsia="Calibri" w:hAnsi="Times New Roman" w:cs="Times New Roman"/>
                <w:sz w:val="24"/>
                <w:szCs w:val="24"/>
              </w:rPr>
              <w:t xml:space="preserve"> 5</w:t>
            </w:r>
          </w:p>
          <w:p w:rsidR="00333F6F" w:rsidRDefault="00333F6F" w:rsidP="009428D5">
            <w:pPr>
              <w:autoSpaceDE w:val="0"/>
              <w:autoSpaceDN w:val="0"/>
              <w:adjustRightInd w:val="0"/>
              <w:rPr>
                <w:rFonts w:ascii="Times New Roman" w:hAnsi="Times New Roman" w:cs="Times New Roman"/>
                <w:bCs/>
                <w:color w:val="000000" w:themeColor="text1"/>
                <w:sz w:val="24"/>
                <w:szCs w:val="24"/>
                <w:shd w:val="clear" w:color="auto" w:fill="FFFFFF"/>
              </w:rPr>
            </w:pPr>
          </w:p>
          <w:p w:rsidR="00333F6F" w:rsidRDefault="00333F6F" w:rsidP="009428D5">
            <w:pPr>
              <w:autoSpaceDE w:val="0"/>
              <w:autoSpaceDN w:val="0"/>
              <w:adjustRightInd w:val="0"/>
              <w:rPr>
                <w:rFonts w:ascii="Times New Roman" w:hAnsi="Times New Roman" w:cs="Times New Roman"/>
                <w:bCs/>
                <w:color w:val="000000" w:themeColor="text1"/>
                <w:sz w:val="24"/>
                <w:szCs w:val="24"/>
                <w:shd w:val="clear" w:color="auto" w:fill="FFFFFF"/>
              </w:rPr>
            </w:pPr>
          </w:p>
          <w:p w:rsidR="00333F6F" w:rsidRPr="00F14302" w:rsidRDefault="00333F6F" w:rsidP="009428D5">
            <w:pPr>
              <w:autoSpaceDE w:val="0"/>
              <w:autoSpaceDN w:val="0"/>
              <w:adjustRightInd w:val="0"/>
              <w:rPr>
                <w:rFonts w:ascii="Times New Roman" w:hAnsi="Times New Roman" w:cs="Times New Roman"/>
                <w:bCs/>
                <w:color w:val="000000" w:themeColor="text1"/>
                <w:sz w:val="24"/>
                <w:szCs w:val="24"/>
                <w:shd w:val="clear" w:color="auto" w:fill="FFFFFF"/>
              </w:rPr>
            </w:pPr>
            <w:r w:rsidRPr="00F14302">
              <w:rPr>
                <w:rFonts w:ascii="Times New Roman" w:hAnsi="Times New Roman" w:cs="Times New Roman"/>
                <w:bCs/>
                <w:color w:val="000000" w:themeColor="text1"/>
                <w:sz w:val="24"/>
                <w:szCs w:val="24"/>
                <w:shd w:val="clear" w:color="auto" w:fill="FFFFFF"/>
              </w:rPr>
              <w:t xml:space="preserve">Стол операционный </w:t>
            </w:r>
            <w:proofErr w:type="spellStart"/>
            <w:r w:rsidRPr="00F14302">
              <w:rPr>
                <w:rFonts w:ascii="Times New Roman" w:hAnsi="Times New Roman" w:cs="Times New Roman"/>
                <w:bCs/>
                <w:color w:val="000000" w:themeColor="text1"/>
                <w:sz w:val="24"/>
                <w:szCs w:val="24"/>
                <w:shd w:val="clear" w:color="auto" w:fill="FFFFFF"/>
              </w:rPr>
              <w:t>Fury</w:t>
            </w:r>
            <w:proofErr w:type="spellEnd"/>
            <w:r w:rsidRPr="00F14302">
              <w:rPr>
                <w:rFonts w:ascii="Times New Roman" w:hAnsi="Times New Roman" w:cs="Times New Roman"/>
                <w:bCs/>
                <w:color w:val="000000" w:themeColor="text1"/>
                <w:sz w:val="24"/>
                <w:szCs w:val="24"/>
                <w:shd w:val="clear" w:color="auto" w:fill="FFFFFF"/>
              </w:rPr>
              <w:t xml:space="preserve"> 5</w:t>
            </w:r>
          </w:p>
          <w:p w:rsidR="00333F6F" w:rsidRPr="00F14302" w:rsidRDefault="00333F6F" w:rsidP="009428D5">
            <w:pPr>
              <w:shd w:val="clear" w:color="auto" w:fill="FFFFFF"/>
              <w:rPr>
                <w:rFonts w:ascii="Times New Roman" w:eastAsia="Calibri" w:hAnsi="Times New Roman" w:cs="Times New Roman"/>
                <w:sz w:val="24"/>
                <w:szCs w:val="24"/>
              </w:rPr>
            </w:pPr>
          </w:p>
        </w:tc>
        <w:tc>
          <w:tcPr>
            <w:tcW w:w="3119" w:type="dxa"/>
          </w:tcPr>
          <w:p w:rsidR="00333F6F" w:rsidRPr="004C436F" w:rsidRDefault="00333F6F" w:rsidP="009428D5">
            <w:pPr>
              <w:rPr>
                <w:rFonts w:ascii="Times New Roman" w:eastAsia="Calibri" w:hAnsi="Times New Roman" w:cs="Times New Roman"/>
                <w:sz w:val="24"/>
                <w:szCs w:val="24"/>
              </w:rPr>
            </w:pPr>
            <w:r w:rsidRPr="00F14302">
              <w:rPr>
                <w:rFonts w:ascii="Times New Roman" w:eastAsia="Calibri" w:hAnsi="Times New Roman" w:cs="Times New Roman"/>
                <w:sz w:val="24"/>
                <w:szCs w:val="24"/>
              </w:rPr>
              <w:t>Қ</w:t>
            </w:r>
            <w:proofErr w:type="gramStart"/>
            <w:r w:rsidRPr="00F14302">
              <w:rPr>
                <w:rFonts w:ascii="Times New Roman" w:eastAsia="Calibri" w:hAnsi="Times New Roman" w:cs="Times New Roman"/>
                <w:sz w:val="24"/>
                <w:szCs w:val="24"/>
              </w:rPr>
              <w:t>Р</w:t>
            </w:r>
            <w:proofErr w:type="gramEnd"/>
            <w:r w:rsidRPr="00F14302">
              <w:rPr>
                <w:rFonts w:ascii="Times New Roman" w:eastAsia="Calibri" w:hAnsi="Times New Roman" w:cs="Times New Roman"/>
                <w:sz w:val="24"/>
                <w:szCs w:val="24"/>
              </w:rPr>
              <w:t xml:space="preserve"> МИ (МТ)-0 № 024314 17.05.2022 ж. </w:t>
            </w:r>
            <w:proofErr w:type="spellStart"/>
            <w:r w:rsidRPr="00F14302">
              <w:rPr>
                <w:rFonts w:ascii="Times New Roman" w:eastAsia="Calibri" w:hAnsi="Times New Roman" w:cs="Times New Roman"/>
                <w:sz w:val="24"/>
                <w:szCs w:val="24"/>
              </w:rPr>
              <w:t>бастап</w:t>
            </w:r>
            <w:proofErr w:type="spellEnd"/>
            <w:r w:rsidRPr="00F14302">
              <w:rPr>
                <w:rFonts w:ascii="Times New Roman" w:eastAsia="Calibri" w:hAnsi="Times New Roman" w:cs="Times New Roman"/>
                <w:sz w:val="24"/>
                <w:szCs w:val="24"/>
              </w:rPr>
              <w:t xml:space="preserve"> </w:t>
            </w:r>
            <w:proofErr w:type="spellStart"/>
            <w:r w:rsidRPr="00F14302">
              <w:rPr>
                <w:rFonts w:ascii="Times New Roman" w:eastAsia="Calibri" w:hAnsi="Times New Roman" w:cs="Times New Roman"/>
                <w:sz w:val="24"/>
                <w:szCs w:val="24"/>
              </w:rPr>
              <w:t>мерзімсіз</w:t>
            </w:r>
            <w:proofErr w:type="spellEnd"/>
            <w:r w:rsidRPr="004C436F">
              <w:rPr>
                <w:rFonts w:ascii="Times New Roman" w:eastAsia="Calibri" w:hAnsi="Times New Roman" w:cs="Times New Roman"/>
                <w:sz w:val="24"/>
                <w:szCs w:val="24"/>
              </w:rPr>
              <w:t>,</w:t>
            </w:r>
          </w:p>
          <w:p w:rsidR="00333F6F" w:rsidRDefault="00333F6F" w:rsidP="009428D5">
            <w:pPr>
              <w:rPr>
                <w:rFonts w:ascii="Times New Roman" w:eastAsia="Calibri" w:hAnsi="Times New Roman" w:cs="Times New Roman"/>
                <w:sz w:val="24"/>
                <w:szCs w:val="24"/>
              </w:rPr>
            </w:pPr>
            <w:proofErr w:type="spellStart"/>
            <w:r w:rsidRPr="00A2414B">
              <w:rPr>
                <w:rFonts w:ascii="Times New Roman" w:hAnsi="Times New Roman" w:cs="Times New Roman"/>
                <w:color w:val="000000" w:themeColor="text1"/>
                <w:sz w:val="24"/>
                <w:szCs w:val="24"/>
                <w:shd w:val="clear" w:color="auto" w:fill="FFFFFF"/>
              </w:rPr>
              <w:t>Hosmed</w:t>
            </w:r>
            <w:proofErr w:type="spellEnd"/>
            <w:r w:rsidRPr="00A2414B">
              <w:rPr>
                <w:rFonts w:ascii="Times New Roman" w:hAnsi="Times New Roman" w:cs="Times New Roman"/>
                <w:color w:val="000000" w:themeColor="text1"/>
                <w:sz w:val="24"/>
                <w:szCs w:val="24"/>
                <w:shd w:val="clear" w:color="auto" w:fill="FFFFFF"/>
              </w:rPr>
              <w:t xml:space="preserve"> </w:t>
            </w:r>
            <w:proofErr w:type="spellStart"/>
            <w:r w:rsidRPr="00A2414B">
              <w:rPr>
                <w:rFonts w:ascii="Times New Roman" w:hAnsi="Times New Roman" w:cs="Times New Roman"/>
                <w:color w:val="000000" w:themeColor="text1"/>
                <w:sz w:val="24"/>
                <w:szCs w:val="24"/>
                <w:shd w:val="clear" w:color="auto" w:fill="FFFFFF"/>
              </w:rPr>
              <w:t>Inc</w:t>
            </w:r>
            <w:proofErr w:type="spellEnd"/>
            <w:r w:rsidRPr="00A2414B">
              <w:rPr>
                <w:rFonts w:ascii="Times New Roman" w:hAnsi="Times New Roman" w:cs="Times New Roman"/>
                <w:color w:val="000000" w:themeColor="text1"/>
                <w:sz w:val="24"/>
                <w:szCs w:val="24"/>
                <w:shd w:val="clear" w:color="auto" w:fill="FFFFFF"/>
              </w:rPr>
              <w:t>., Соединённые Штаты Америки</w:t>
            </w:r>
            <w:r>
              <w:rPr>
                <w:rFonts w:ascii="Times New Roman" w:eastAsia="Calibri" w:hAnsi="Times New Roman" w:cs="Times New Roman"/>
                <w:sz w:val="24"/>
                <w:szCs w:val="24"/>
              </w:rPr>
              <w:t xml:space="preserve"> </w:t>
            </w:r>
          </w:p>
          <w:p w:rsidR="00333F6F" w:rsidRDefault="00333F6F" w:rsidP="009428D5">
            <w:pPr>
              <w:rPr>
                <w:rFonts w:ascii="Times New Roman" w:hAnsi="Times New Roman" w:cs="Times New Roman"/>
                <w:color w:val="000000" w:themeColor="text1"/>
                <w:sz w:val="24"/>
                <w:szCs w:val="24"/>
                <w:shd w:val="clear" w:color="auto" w:fill="FFFFFF"/>
              </w:rPr>
            </w:pPr>
          </w:p>
          <w:p w:rsidR="00333F6F" w:rsidRPr="00756E45" w:rsidRDefault="00333F6F" w:rsidP="009428D5">
            <w:pPr>
              <w:rPr>
                <w:rFonts w:ascii="Times New Roman" w:eastAsia="Calibri" w:hAnsi="Times New Roman" w:cs="Times New Roman"/>
                <w:sz w:val="24"/>
                <w:szCs w:val="24"/>
              </w:rPr>
            </w:pPr>
            <w:r w:rsidRPr="00A2414B">
              <w:rPr>
                <w:rFonts w:ascii="Times New Roman" w:hAnsi="Times New Roman" w:cs="Times New Roman"/>
                <w:color w:val="000000" w:themeColor="text1"/>
                <w:sz w:val="24"/>
                <w:szCs w:val="24"/>
                <w:shd w:val="clear" w:color="auto" w:fill="FFFFFF"/>
              </w:rPr>
              <w:t xml:space="preserve">РК МИ (МТ)-0№024314 от 17.05.2022 г. </w:t>
            </w:r>
            <w:proofErr w:type="gramStart"/>
            <w:r w:rsidRPr="00A2414B">
              <w:rPr>
                <w:rFonts w:ascii="Times New Roman" w:hAnsi="Times New Roman" w:cs="Times New Roman"/>
                <w:color w:val="000000" w:themeColor="text1"/>
                <w:sz w:val="24"/>
                <w:szCs w:val="24"/>
                <w:shd w:val="clear" w:color="auto" w:fill="FFFFFF"/>
              </w:rPr>
              <w:t>до</w:t>
            </w:r>
            <w:proofErr w:type="gramEnd"/>
            <w:r w:rsidRPr="00A2414B">
              <w:rPr>
                <w:rFonts w:ascii="Times New Roman" w:hAnsi="Times New Roman" w:cs="Times New Roman"/>
                <w:color w:val="000000" w:themeColor="text1"/>
                <w:sz w:val="24"/>
                <w:szCs w:val="24"/>
                <w:shd w:val="clear" w:color="auto" w:fill="FFFFFF"/>
              </w:rPr>
              <w:t xml:space="preserve"> бессрочно</w:t>
            </w:r>
            <w:r>
              <w:rPr>
                <w:rFonts w:ascii="Times New Roman" w:eastAsia="Calibri" w:hAnsi="Times New Roman" w:cs="Times New Roman"/>
                <w:sz w:val="24"/>
                <w:szCs w:val="24"/>
              </w:rPr>
              <w:t>,</w:t>
            </w:r>
          </w:p>
          <w:p w:rsidR="00333F6F" w:rsidRPr="00414F4B" w:rsidRDefault="00333F6F" w:rsidP="009428D5">
            <w:pPr>
              <w:rPr>
                <w:rFonts w:ascii="Times New Roman" w:hAnsi="Times New Roman" w:cs="Times New Roman"/>
                <w:sz w:val="24"/>
                <w:szCs w:val="24"/>
              </w:rPr>
            </w:pPr>
            <w:proofErr w:type="spellStart"/>
            <w:r w:rsidRPr="00A2414B">
              <w:rPr>
                <w:rFonts w:ascii="Times New Roman" w:hAnsi="Times New Roman" w:cs="Times New Roman"/>
                <w:color w:val="000000" w:themeColor="text1"/>
                <w:sz w:val="24"/>
                <w:szCs w:val="24"/>
                <w:shd w:val="clear" w:color="auto" w:fill="FFFFFF"/>
              </w:rPr>
              <w:t>Hosmed</w:t>
            </w:r>
            <w:proofErr w:type="spellEnd"/>
            <w:r w:rsidRPr="00A2414B">
              <w:rPr>
                <w:rFonts w:ascii="Times New Roman" w:hAnsi="Times New Roman" w:cs="Times New Roman"/>
                <w:color w:val="000000" w:themeColor="text1"/>
                <w:sz w:val="24"/>
                <w:szCs w:val="24"/>
                <w:shd w:val="clear" w:color="auto" w:fill="FFFFFF"/>
              </w:rPr>
              <w:t xml:space="preserve"> </w:t>
            </w:r>
            <w:proofErr w:type="spellStart"/>
            <w:r w:rsidRPr="00A2414B">
              <w:rPr>
                <w:rFonts w:ascii="Times New Roman" w:hAnsi="Times New Roman" w:cs="Times New Roman"/>
                <w:color w:val="000000" w:themeColor="text1"/>
                <w:sz w:val="24"/>
                <w:szCs w:val="24"/>
                <w:shd w:val="clear" w:color="auto" w:fill="FFFFFF"/>
              </w:rPr>
              <w:t>Inc</w:t>
            </w:r>
            <w:proofErr w:type="spellEnd"/>
            <w:r w:rsidRPr="00A2414B">
              <w:rPr>
                <w:rFonts w:ascii="Times New Roman" w:hAnsi="Times New Roman" w:cs="Times New Roman"/>
                <w:color w:val="000000" w:themeColor="text1"/>
                <w:sz w:val="24"/>
                <w:szCs w:val="24"/>
                <w:shd w:val="clear" w:color="auto" w:fill="FFFFFF"/>
              </w:rPr>
              <w:t>., Соединённые Штаты Америки</w:t>
            </w:r>
          </w:p>
        </w:tc>
        <w:tc>
          <w:tcPr>
            <w:tcW w:w="850" w:type="dxa"/>
            <w:vAlign w:val="center"/>
          </w:tcPr>
          <w:p w:rsidR="00333F6F" w:rsidRPr="00414F4B" w:rsidRDefault="00333F6F" w:rsidP="009428D5">
            <w:pPr>
              <w:rPr>
                <w:rFonts w:ascii="Times New Roman" w:hAnsi="Times New Roman" w:cs="Times New Roman"/>
                <w:sz w:val="24"/>
                <w:szCs w:val="24"/>
              </w:rPr>
            </w:pPr>
            <w:r>
              <w:rPr>
                <w:rFonts w:ascii="Times New Roman" w:hAnsi="Times New Roman" w:cs="Times New Roman"/>
                <w:sz w:val="24"/>
                <w:szCs w:val="24"/>
              </w:rPr>
              <w:t xml:space="preserve">     1</w:t>
            </w:r>
          </w:p>
        </w:tc>
        <w:tc>
          <w:tcPr>
            <w:tcW w:w="1418" w:type="dxa"/>
          </w:tcPr>
          <w:p w:rsidR="00333F6F" w:rsidRPr="00414F4B" w:rsidRDefault="00333F6F" w:rsidP="009428D5">
            <w:pPr>
              <w:jc w:val="center"/>
              <w:rPr>
                <w:rFonts w:ascii="Times New Roman" w:eastAsia="Times New Roman" w:hAnsi="Times New Roman" w:cs="Times New Roman"/>
                <w:sz w:val="24"/>
                <w:szCs w:val="24"/>
                <w:lang w:eastAsia="ru-RU"/>
              </w:rPr>
            </w:pPr>
          </w:p>
          <w:p w:rsidR="00246983"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Default="00246983" w:rsidP="009428D5">
            <w:pPr>
              <w:tabs>
                <w:tab w:val="left" w:pos="240"/>
                <w:tab w:val="center" w:pos="813"/>
              </w:tabs>
              <w:rPr>
                <w:rFonts w:ascii="Times New Roman" w:eastAsia="Times New Roman" w:hAnsi="Times New Roman" w:cs="Times New Roman"/>
                <w:sz w:val="24"/>
                <w:szCs w:val="24"/>
                <w:lang w:eastAsia="ru-RU"/>
              </w:rPr>
            </w:pPr>
          </w:p>
          <w:p w:rsidR="00333F6F" w:rsidRPr="00414F4B" w:rsidRDefault="00333F6F" w:rsidP="009428D5">
            <w:pPr>
              <w:tabs>
                <w:tab w:val="left" w:pos="240"/>
                <w:tab w:val="center" w:pos="813"/>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19 495 495</w:t>
            </w:r>
          </w:p>
        </w:tc>
        <w:tc>
          <w:tcPr>
            <w:tcW w:w="2410" w:type="dxa"/>
          </w:tcPr>
          <w:p w:rsidR="00333F6F" w:rsidRPr="00414F4B" w:rsidRDefault="00333F6F" w:rsidP="009428D5">
            <w:pPr>
              <w:jc w:val="center"/>
              <w:rPr>
                <w:rFonts w:ascii="Times New Roman" w:eastAsia="Times New Roman" w:hAnsi="Times New Roman" w:cs="Times New Roman"/>
                <w:sz w:val="24"/>
                <w:szCs w:val="24"/>
                <w:lang w:eastAsia="ru-RU"/>
              </w:rPr>
            </w:pPr>
          </w:p>
          <w:p w:rsidR="00246983" w:rsidRDefault="00246983" w:rsidP="009428D5">
            <w:pPr>
              <w:rPr>
                <w:rFonts w:ascii="Times New Roman" w:eastAsia="Times New Roman" w:hAnsi="Times New Roman" w:cs="Times New Roman"/>
                <w:sz w:val="24"/>
                <w:szCs w:val="24"/>
                <w:lang w:eastAsia="ru-RU"/>
              </w:rPr>
            </w:pPr>
          </w:p>
          <w:p w:rsidR="00246983" w:rsidRDefault="00246983" w:rsidP="009428D5">
            <w:pPr>
              <w:rPr>
                <w:rFonts w:ascii="Times New Roman" w:eastAsia="Times New Roman" w:hAnsi="Times New Roman" w:cs="Times New Roman"/>
                <w:sz w:val="24"/>
                <w:szCs w:val="24"/>
                <w:lang w:eastAsia="ru-RU"/>
              </w:rPr>
            </w:pPr>
          </w:p>
          <w:p w:rsidR="00246983" w:rsidRDefault="00246983" w:rsidP="009428D5">
            <w:pPr>
              <w:rPr>
                <w:rFonts w:ascii="Times New Roman" w:eastAsia="Times New Roman" w:hAnsi="Times New Roman" w:cs="Times New Roman"/>
                <w:sz w:val="24"/>
                <w:szCs w:val="24"/>
                <w:lang w:eastAsia="ru-RU"/>
              </w:rPr>
            </w:pPr>
          </w:p>
          <w:p w:rsidR="00246983" w:rsidRDefault="00246983" w:rsidP="009428D5">
            <w:pPr>
              <w:rPr>
                <w:rFonts w:ascii="Times New Roman" w:eastAsia="Times New Roman" w:hAnsi="Times New Roman" w:cs="Times New Roman"/>
                <w:sz w:val="24"/>
                <w:szCs w:val="24"/>
                <w:lang w:eastAsia="ru-RU"/>
              </w:rPr>
            </w:pP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19 495 495,00</w:t>
            </w:r>
          </w:p>
        </w:tc>
        <w:tc>
          <w:tcPr>
            <w:tcW w:w="1559" w:type="dxa"/>
          </w:tcPr>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12.06</w:t>
            </w:r>
            <w:r w:rsidRPr="00414F4B">
              <w:rPr>
                <w:rFonts w:ascii="Times New Roman" w:eastAsia="Times New Roman" w:hAnsi="Times New Roman" w:cs="Times New Roman"/>
                <w:sz w:val="24"/>
                <w:szCs w:val="24"/>
                <w:lang w:eastAsia="ru-RU"/>
              </w:rPr>
              <w:t>.2023 ж</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11:30</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12.06</w:t>
            </w:r>
            <w:r w:rsidRPr="00414F4B">
              <w:rPr>
                <w:rFonts w:ascii="Times New Roman" w:eastAsia="Times New Roman" w:hAnsi="Times New Roman" w:cs="Times New Roman"/>
                <w:sz w:val="24"/>
                <w:szCs w:val="24"/>
                <w:lang w:eastAsia="ru-RU"/>
              </w:rPr>
              <w:t>.2023 г</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11:30</w:t>
            </w:r>
          </w:p>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Default="00333F6F" w:rsidP="009428D5">
            <w:pPr>
              <w:rPr>
                <w:rFonts w:ascii="Times New Roman" w:hAnsi="Times New Roman" w:cs="Times New Roman"/>
                <w:sz w:val="24"/>
                <w:szCs w:val="24"/>
              </w:rPr>
            </w:pPr>
            <w:r w:rsidRPr="00E1262B">
              <w:rPr>
                <w:rFonts w:ascii="Times New Roman" w:hAnsi="Times New Roman" w:cs="Times New Roman"/>
                <w:sz w:val="24"/>
                <w:szCs w:val="24"/>
              </w:rPr>
              <w:t>Қ</w:t>
            </w:r>
            <w:proofErr w:type="gramStart"/>
            <w:r w:rsidRPr="00E1262B">
              <w:rPr>
                <w:rFonts w:ascii="Times New Roman" w:hAnsi="Times New Roman" w:cs="Times New Roman"/>
                <w:sz w:val="24"/>
                <w:szCs w:val="24"/>
              </w:rPr>
              <w:t>Р</w:t>
            </w:r>
            <w:proofErr w:type="gramEnd"/>
            <w:r w:rsidRPr="00E1262B">
              <w:rPr>
                <w:rFonts w:ascii="Times New Roman" w:hAnsi="Times New Roman" w:cs="Times New Roman"/>
                <w:sz w:val="24"/>
                <w:szCs w:val="24"/>
              </w:rPr>
              <w:t xml:space="preserve">, 050000 </w:t>
            </w:r>
            <w:proofErr w:type="spellStart"/>
            <w:r w:rsidRPr="00E1262B">
              <w:rPr>
                <w:rFonts w:ascii="Times New Roman" w:hAnsi="Times New Roman" w:cs="Times New Roman"/>
                <w:sz w:val="24"/>
                <w:szCs w:val="24"/>
              </w:rPr>
              <w:t>Алматы</w:t>
            </w:r>
            <w:proofErr w:type="spellEnd"/>
            <w:r w:rsidRPr="00E1262B">
              <w:rPr>
                <w:rFonts w:ascii="Times New Roman" w:hAnsi="Times New Roman" w:cs="Times New Roman"/>
                <w:sz w:val="24"/>
                <w:szCs w:val="24"/>
              </w:rPr>
              <w:t xml:space="preserve"> қ., </w:t>
            </w:r>
            <w:proofErr w:type="spellStart"/>
            <w:r w:rsidRPr="00E1262B">
              <w:rPr>
                <w:rFonts w:ascii="Times New Roman" w:hAnsi="Times New Roman" w:cs="Times New Roman"/>
                <w:sz w:val="24"/>
                <w:szCs w:val="24"/>
              </w:rPr>
              <w:t>Жароков</w:t>
            </w:r>
            <w:proofErr w:type="spellEnd"/>
            <w:r w:rsidRPr="00E1262B">
              <w:rPr>
                <w:rFonts w:ascii="Times New Roman" w:hAnsi="Times New Roman" w:cs="Times New Roman"/>
                <w:sz w:val="24"/>
                <w:szCs w:val="24"/>
              </w:rPr>
              <w:t xml:space="preserve"> </w:t>
            </w:r>
            <w:proofErr w:type="spellStart"/>
            <w:r w:rsidRPr="00E1262B">
              <w:rPr>
                <w:rFonts w:ascii="Times New Roman" w:hAnsi="Times New Roman" w:cs="Times New Roman"/>
                <w:sz w:val="24"/>
                <w:szCs w:val="24"/>
              </w:rPr>
              <w:t>к-сі</w:t>
            </w:r>
            <w:proofErr w:type="spellEnd"/>
            <w:r w:rsidRPr="00E1262B">
              <w:rPr>
                <w:rFonts w:ascii="Times New Roman" w:hAnsi="Times New Roman" w:cs="Times New Roman"/>
                <w:sz w:val="24"/>
                <w:szCs w:val="24"/>
              </w:rPr>
              <w:t>, 14 үй, 3 кеңсе.</w:t>
            </w:r>
          </w:p>
          <w:p w:rsidR="00333F6F" w:rsidRDefault="00333F6F" w:rsidP="009428D5">
            <w:pPr>
              <w:rPr>
                <w:rFonts w:ascii="Times New Roman" w:hAnsi="Times New Roman" w:cs="Times New Roman"/>
                <w:sz w:val="24"/>
                <w:szCs w:val="24"/>
              </w:rPr>
            </w:pPr>
          </w:p>
          <w:p w:rsidR="00333F6F" w:rsidRPr="00756E45" w:rsidRDefault="00333F6F" w:rsidP="009428D5">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050000</w:t>
            </w:r>
            <w:r w:rsidRPr="00414F4B">
              <w:rPr>
                <w:rFonts w:ascii="Times New Roman" w:hAnsi="Times New Roman" w:cs="Times New Roman"/>
                <w:sz w:val="24"/>
                <w:szCs w:val="24"/>
              </w:rPr>
              <w:t xml:space="preserve"> </w:t>
            </w:r>
            <w:r>
              <w:rPr>
                <w:rFonts w:ascii="Times New Roman" w:hAnsi="Times New Roman" w:cs="Times New Roman"/>
                <w:sz w:val="24"/>
                <w:szCs w:val="24"/>
              </w:rPr>
              <w:t xml:space="preserve">г. </w:t>
            </w:r>
            <w:proofErr w:type="spellStart"/>
            <w:r>
              <w:rPr>
                <w:rFonts w:ascii="Times New Roman" w:hAnsi="Times New Roman" w:cs="Times New Roman"/>
                <w:sz w:val="24"/>
                <w:szCs w:val="24"/>
              </w:rPr>
              <w:t>Алматы</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Жарокова</w:t>
            </w:r>
            <w:proofErr w:type="spellEnd"/>
            <w:r>
              <w:rPr>
                <w:rFonts w:ascii="Times New Roman" w:hAnsi="Times New Roman" w:cs="Times New Roman"/>
                <w:sz w:val="24"/>
                <w:szCs w:val="24"/>
              </w:rPr>
              <w:t>, дом 14, офис 3.</w:t>
            </w:r>
            <w:r w:rsidRPr="00756E45">
              <w:rPr>
                <w:rFonts w:ascii="Times New Roman" w:hAnsi="Times New Roman" w:cs="Times New Roman"/>
                <w:sz w:val="24"/>
                <w:szCs w:val="24"/>
              </w:rPr>
              <w:t xml:space="preserve"> </w:t>
            </w:r>
          </w:p>
        </w:tc>
      </w:tr>
      <w:tr w:rsidR="00333F6F" w:rsidRPr="00756E4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FB3BF2" w:rsidRDefault="00333F6F" w:rsidP="009428D5">
            <w:pPr>
              <w:rPr>
                <w:rFonts w:ascii="Times New Roman" w:hAnsi="Times New Roman" w:cs="Times New Roman"/>
                <w:sz w:val="24"/>
                <w:szCs w:val="24"/>
              </w:rPr>
            </w:pPr>
          </w:p>
        </w:tc>
        <w:tc>
          <w:tcPr>
            <w:tcW w:w="1701" w:type="dxa"/>
          </w:tcPr>
          <w:p w:rsidR="00333F6F" w:rsidRPr="00C47B0A" w:rsidRDefault="00333F6F" w:rsidP="009428D5">
            <w:pPr>
              <w:shd w:val="clear" w:color="auto" w:fill="FFFFFF"/>
              <w:rPr>
                <w:rFonts w:ascii="Times New Roman" w:eastAsia="Calibri" w:hAnsi="Times New Roman" w:cs="Times New Roman"/>
                <w:b/>
                <w:sz w:val="24"/>
                <w:szCs w:val="24"/>
              </w:rPr>
            </w:pPr>
            <w:r w:rsidRPr="00C47B0A">
              <w:rPr>
                <w:rFonts w:ascii="Times New Roman" w:eastAsia="Times New Roman" w:hAnsi="Times New Roman"/>
                <w:b/>
                <w:sz w:val="24"/>
                <w:szCs w:val="24"/>
                <w:lang w:eastAsia="ru-RU"/>
              </w:rPr>
              <w:t>ЖИЫНЫ  ИТОГО</w:t>
            </w:r>
          </w:p>
        </w:tc>
        <w:tc>
          <w:tcPr>
            <w:tcW w:w="3119" w:type="dxa"/>
          </w:tcPr>
          <w:p w:rsidR="00333F6F" w:rsidRPr="00C47B0A" w:rsidRDefault="00333F6F" w:rsidP="009428D5">
            <w:pPr>
              <w:rPr>
                <w:rFonts w:ascii="Times New Roman" w:hAnsi="Times New Roman" w:cs="Times New Roman"/>
                <w:b/>
                <w:sz w:val="20"/>
                <w:szCs w:val="20"/>
              </w:rPr>
            </w:pPr>
          </w:p>
        </w:tc>
        <w:tc>
          <w:tcPr>
            <w:tcW w:w="850" w:type="dxa"/>
            <w:vAlign w:val="center"/>
          </w:tcPr>
          <w:p w:rsidR="00333F6F" w:rsidRPr="00C47B0A" w:rsidRDefault="00333F6F" w:rsidP="009428D5">
            <w:pPr>
              <w:jc w:val="center"/>
              <w:rPr>
                <w:rFonts w:ascii="Times New Roman" w:hAnsi="Times New Roman" w:cs="Times New Roman"/>
                <w:b/>
              </w:rPr>
            </w:pPr>
          </w:p>
        </w:tc>
        <w:tc>
          <w:tcPr>
            <w:tcW w:w="1418" w:type="dxa"/>
          </w:tcPr>
          <w:p w:rsidR="00333F6F" w:rsidRPr="00C47B0A" w:rsidRDefault="00333F6F" w:rsidP="009428D5">
            <w:pPr>
              <w:jc w:val="center"/>
              <w:rPr>
                <w:rFonts w:ascii="Times New Roman" w:eastAsia="Times New Roman" w:hAnsi="Times New Roman" w:cs="Times New Roman"/>
                <w:b/>
                <w:lang w:eastAsia="ru-RU"/>
              </w:rPr>
            </w:pPr>
          </w:p>
        </w:tc>
        <w:tc>
          <w:tcPr>
            <w:tcW w:w="2410" w:type="dxa"/>
          </w:tcPr>
          <w:p w:rsidR="00333F6F" w:rsidRPr="008F35BD" w:rsidRDefault="00333F6F" w:rsidP="009428D5">
            <w:pPr>
              <w:jc w:val="center"/>
              <w:rPr>
                <w:rFonts w:ascii="Times New Roman" w:eastAsia="Times New Roman" w:hAnsi="Times New Roman" w:cs="Times New Roman"/>
                <w:b/>
                <w:lang w:eastAsia="ru-RU"/>
              </w:rPr>
            </w:pPr>
            <w:r w:rsidRPr="008F35BD">
              <w:rPr>
                <w:rFonts w:ascii="Times New Roman" w:eastAsia="Times New Roman" w:hAnsi="Times New Roman" w:cs="Times New Roman"/>
                <w:b/>
                <w:sz w:val="24"/>
                <w:szCs w:val="24"/>
                <w:lang w:eastAsia="ru-RU"/>
              </w:rPr>
              <w:t>19 495 495,00</w:t>
            </w:r>
          </w:p>
        </w:tc>
        <w:tc>
          <w:tcPr>
            <w:tcW w:w="1559" w:type="dxa"/>
          </w:tcPr>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Pr="00756E45"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tcPr>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w:t>
            </w:r>
            <w:r w:rsidRPr="00FB3BF2">
              <w:rPr>
                <w:rFonts w:ascii="Times New Roman" w:hAnsi="Times New Roman" w:cs="Times New Roman"/>
                <w:bCs/>
                <w:iCs/>
                <w:sz w:val="24"/>
                <w:szCs w:val="24"/>
                <w:lang w:val="kk-KZ"/>
              </w:rPr>
              <w:t>НЕОМЕДИКАЛ</w:t>
            </w:r>
            <w:r w:rsidRPr="00FB3BF2">
              <w:rPr>
                <w:rFonts w:ascii="Times New Roman" w:hAnsi="Times New Roman" w:cs="Times New Roman"/>
                <w:sz w:val="24"/>
                <w:szCs w:val="24"/>
              </w:rPr>
              <w:t>» ЖШС</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ТОО «</w:t>
            </w:r>
            <w:r w:rsidRPr="00FB3BF2">
              <w:rPr>
                <w:rFonts w:ascii="Times New Roman" w:hAnsi="Times New Roman" w:cs="Times New Roman"/>
                <w:bCs/>
                <w:iCs/>
                <w:sz w:val="24"/>
                <w:szCs w:val="24"/>
                <w:lang w:val="kk-KZ"/>
              </w:rPr>
              <w:t>НЕОМЕДИКА</w:t>
            </w:r>
            <w:r w:rsidRPr="00FB3BF2">
              <w:rPr>
                <w:rFonts w:ascii="Times New Roman" w:hAnsi="Times New Roman" w:cs="Times New Roman"/>
                <w:bCs/>
                <w:iCs/>
                <w:sz w:val="24"/>
                <w:szCs w:val="24"/>
                <w:lang w:val="kk-KZ"/>
              </w:rPr>
              <w:lastRenderedPageBreak/>
              <w:t>Л</w:t>
            </w:r>
            <w:r w:rsidRPr="00FB3BF2">
              <w:rPr>
                <w:rFonts w:ascii="Times New Roman" w:hAnsi="Times New Roman" w:cs="Times New Roman"/>
                <w:sz w:val="24"/>
                <w:szCs w:val="24"/>
              </w:rPr>
              <w:t xml:space="preserve">»  </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ЖСН 190340014334</w:t>
            </w:r>
          </w:p>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ИИН 190340014334</w:t>
            </w:r>
          </w:p>
        </w:tc>
        <w:tc>
          <w:tcPr>
            <w:tcW w:w="1701" w:type="dxa"/>
          </w:tcPr>
          <w:p w:rsidR="00333F6F" w:rsidRPr="000B5AFC" w:rsidRDefault="00333F6F" w:rsidP="009428D5">
            <w:pPr>
              <w:jc w:val="center"/>
              <w:rPr>
                <w:rFonts w:ascii="Times New Roman" w:hAnsi="Times New Roman" w:cs="Times New Roman"/>
                <w:sz w:val="24"/>
                <w:szCs w:val="24"/>
              </w:rPr>
            </w:pPr>
            <w:r w:rsidRPr="000B5AFC">
              <w:rPr>
                <w:rFonts w:ascii="Times New Roman" w:hAnsi="Times New Roman" w:cs="Times New Roman"/>
                <w:sz w:val="24"/>
                <w:szCs w:val="24"/>
                <w:lang w:val="en-US"/>
              </w:rPr>
              <w:lastRenderedPageBreak/>
              <w:t>OP</w:t>
            </w:r>
            <w:r w:rsidRPr="000B5AFC">
              <w:rPr>
                <w:rFonts w:ascii="Times New Roman" w:hAnsi="Times New Roman" w:cs="Times New Roman"/>
                <w:sz w:val="24"/>
                <w:szCs w:val="24"/>
              </w:rPr>
              <w:t>850 операциялық үстелі</w:t>
            </w:r>
          </w:p>
          <w:p w:rsidR="00333F6F" w:rsidRPr="000B5AFC" w:rsidRDefault="00333F6F" w:rsidP="009428D5">
            <w:pPr>
              <w:jc w:val="center"/>
              <w:rPr>
                <w:rFonts w:ascii="Times New Roman" w:hAnsi="Times New Roman" w:cs="Times New Roman"/>
                <w:sz w:val="24"/>
                <w:szCs w:val="24"/>
              </w:rPr>
            </w:pPr>
            <w:r w:rsidRPr="000B5AFC">
              <w:rPr>
                <w:rFonts w:ascii="Times New Roman" w:hAnsi="Times New Roman" w:cs="Times New Roman"/>
                <w:sz w:val="24"/>
                <w:szCs w:val="24"/>
              </w:rPr>
              <w:t>Операционны</w:t>
            </w:r>
            <w:r w:rsidRPr="000B5AFC">
              <w:rPr>
                <w:rFonts w:ascii="Times New Roman" w:hAnsi="Times New Roman" w:cs="Times New Roman"/>
                <w:sz w:val="24"/>
                <w:szCs w:val="24"/>
              </w:rPr>
              <w:lastRenderedPageBreak/>
              <w:t>й</w:t>
            </w:r>
            <w:r w:rsidRPr="000B5AFC">
              <w:rPr>
                <w:rFonts w:ascii="Times New Roman" w:hAnsi="Times New Roman" w:cs="Times New Roman"/>
                <w:spacing w:val="-4"/>
                <w:sz w:val="24"/>
                <w:szCs w:val="24"/>
              </w:rPr>
              <w:t xml:space="preserve"> </w:t>
            </w:r>
            <w:r w:rsidRPr="000B5AFC">
              <w:rPr>
                <w:rFonts w:ascii="Times New Roman" w:hAnsi="Times New Roman" w:cs="Times New Roman"/>
                <w:sz w:val="24"/>
                <w:szCs w:val="24"/>
              </w:rPr>
              <w:t>стол</w:t>
            </w:r>
            <w:r w:rsidRPr="000B5AFC">
              <w:rPr>
                <w:rFonts w:ascii="Times New Roman" w:hAnsi="Times New Roman" w:cs="Times New Roman"/>
                <w:sz w:val="24"/>
                <w:szCs w:val="24"/>
                <w:lang w:val="kk-KZ"/>
              </w:rPr>
              <w:t xml:space="preserve"> </w:t>
            </w:r>
            <w:r w:rsidRPr="000B5AFC">
              <w:rPr>
                <w:rFonts w:ascii="Times New Roman" w:hAnsi="Times New Roman" w:cs="Times New Roman"/>
                <w:sz w:val="24"/>
                <w:szCs w:val="24"/>
                <w:lang w:val="en-US"/>
              </w:rPr>
              <w:t>OP</w:t>
            </w:r>
            <w:r w:rsidRPr="000B5AFC">
              <w:rPr>
                <w:rFonts w:ascii="Times New Roman" w:hAnsi="Times New Roman" w:cs="Times New Roman"/>
                <w:sz w:val="24"/>
                <w:szCs w:val="24"/>
              </w:rPr>
              <w:t>850</w:t>
            </w:r>
          </w:p>
          <w:p w:rsidR="00333F6F" w:rsidRPr="00F14302" w:rsidRDefault="00333F6F" w:rsidP="009428D5">
            <w:pPr>
              <w:shd w:val="clear" w:color="auto" w:fill="FFFFFF"/>
              <w:rPr>
                <w:rFonts w:ascii="Times New Roman" w:eastAsia="Calibri" w:hAnsi="Times New Roman" w:cs="Times New Roman"/>
                <w:sz w:val="24"/>
                <w:szCs w:val="24"/>
              </w:rPr>
            </w:pPr>
          </w:p>
        </w:tc>
        <w:tc>
          <w:tcPr>
            <w:tcW w:w="3119" w:type="dxa"/>
          </w:tcPr>
          <w:p w:rsidR="00333F6F" w:rsidRPr="000B5AFC" w:rsidRDefault="00333F6F" w:rsidP="009428D5">
            <w:pPr>
              <w:rPr>
                <w:rFonts w:ascii="Times New Roman" w:hAnsi="Times New Roman" w:cs="Times New Roman"/>
                <w:color w:val="000000" w:themeColor="text1"/>
                <w:sz w:val="24"/>
                <w:szCs w:val="24"/>
                <w:shd w:val="clear" w:color="auto" w:fill="FFFFFF"/>
              </w:rPr>
            </w:pPr>
            <w:r w:rsidRPr="000B5AFC">
              <w:rPr>
                <w:rFonts w:ascii="Times New Roman" w:hAnsi="Times New Roman" w:cs="Times New Roman"/>
                <w:color w:val="000000" w:themeColor="text1"/>
                <w:sz w:val="24"/>
                <w:szCs w:val="24"/>
                <w:shd w:val="clear" w:color="auto" w:fill="FFFFFF"/>
              </w:rPr>
              <w:lastRenderedPageBreak/>
              <w:t>Қ</w:t>
            </w:r>
            <w:proofErr w:type="gramStart"/>
            <w:r w:rsidRPr="000B5AFC">
              <w:rPr>
                <w:rFonts w:ascii="Times New Roman" w:hAnsi="Times New Roman" w:cs="Times New Roman"/>
                <w:color w:val="000000" w:themeColor="text1"/>
                <w:sz w:val="24"/>
                <w:szCs w:val="24"/>
                <w:shd w:val="clear" w:color="auto" w:fill="FFFFFF"/>
              </w:rPr>
              <w:t>Р</w:t>
            </w:r>
            <w:proofErr w:type="gramEnd"/>
            <w:r>
              <w:rPr>
                <w:rFonts w:ascii="Times New Roman" w:hAnsi="Times New Roman" w:cs="Times New Roman"/>
                <w:color w:val="000000" w:themeColor="text1"/>
                <w:sz w:val="24"/>
                <w:szCs w:val="24"/>
                <w:shd w:val="clear" w:color="auto" w:fill="FFFFFF"/>
              </w:rPr>
              <w:t xml:space="preserve"> МИ(М) -0</w:t>
            </w:r>
            <w:r w:rsidRPr="000B5AFC">
              <w:rPr>
                <w:rFonts w:ascii="Times New Roman" w:hAnsi="Times New Roman" w:cs="Times New Roman"/>
                <w:color w:val="000000" w:themeColor="text1"/>
                <w:sz w:val="24"/>
                <w:szCs w:val="24"/>
                <w:shd w:val="clear" w:color="auto" w:fill="FFFFFF"/>
              </w:rPr>
              <w:t>№ 024243</w:t>
            </w:r>
            <w:r>
              <w:rPr>
                <w:rFonts w:ascii="Times New Roman" w:hAnsi="Times New Roman" w:cs="Times New Roman"/>
                <w:color w:val="000000" w:themeColor="text1"/>
                <w:sz w:val="24"/>
                <w:szCs w:val="24"/>
                <w:shd w:val="clear" w:color="auto" w:fill="FFFFFF"/>
              </w:rPr>
              <w:t>,</w:t>
            </w:r>
            <w:r w:rsidRPr="000B5AFC">
              <w:rPr>
                <w:rFonts w:ascii="Times New Roman" w:hAnsi="Times New Roman" w:cs="Times New Roman"/>
                <w:color w:val="000000" w:themeColor="text1"/>
                <w:sz w:val="24"/>
                <w:szCs w:val="24"/>
                <w:shd w:val="clear" w:color="auto" w:fill="FFFFFF"/>
              </w:rPr>
              <w:t xml:space="preserve"> 12.05.2022 ж. </w:t>
            </w:r>
            <w:proofErr w:type="spellStart"/>
            <w:r w:rsidRPr="000B5AFC">
              <w:rPr>
                <w:rFonts w:ascii="Times New Roman" w:hAnsi="Times New Roman" w:cs="Times New Roman"/>
                <w:color w:val="000000" w:themeColor="text1"/>
                <w:sz w:val="24"/>
                <w:szCs w:val="24"/>
                <w:shd w:val="clear" w:color="auto" w:fill="FFFFFF"/>
              </w:rPr>
              <w:t>бастап</w:t>
            </w:r>
            <w:proofErr w:type="spellEnd"/>
            <w:r w:rsidRPr="000B5AFC">
              <w:rPr>
                <w:rFonts w:ascii="Times New Roman" w:hAnsi="Times New Roman" w:cs="Times New Roman"/>
                <w:color w:val="000000" w:themeColor="text1"/>
                <w:sz w:val="24"/>
                <w:szCs w:val="24"/>
                <w:shd w:val="clear" w:color="auto" w:fill="FFFFFF"/>
              </w:rPr>
              <w:t xml:space="preserve"> </w:t>
            </w:r>
            <w:proofErr w:type="spellStart"/>
            <w:r w:rsidRPr="000B5AFC">
              <w:rPr>
                <w:rFonts w:ascii="Times New Roman" w:hAnsi="Times New Roman" w:cs="Times New Roman"/>
                <w:color w:val="000000" w:themeColor="text1"/>
                <w:sz w:val="24"/>
                <w:szCs w:val="24"/>
                <w:shd w:val="clear" w:color="auto" w:fill="FFFFFF"/>
              </w:rPr>
              <w:t>мерзімсіз</w:t>
            </w:r>
            <w:proofErr w:type="spellEnd"/>
            <w:r w:rsidRPr="000B5AFC">
              <w:rPr>
                <w:rFonts w:ascii="Times New Roman" w:hAnsi="Times New Roman" w:cs="Times New Roman"/>
                <w:color w:val="000000" w:themeColor="text1"/>
                <w:sz w:val="24"/>
                <w:szCs w:val="24"/>
                <w:shd w:val="clear" w:color="auto" w:fill="FFFFFF"/>
              </w:rPr>
              <w:t>,</w:t>
            </w:r>
          </w:p>
          <w:p w:rsidR="00333F6F" w:rsidRDefault="00333F6F" w:rsidP="009428D5">
            <w:pPr>
              <w:rPr>
                <w:rFonts w:ascii="Times New Roman" w:hAnsi="Times New Roman" w:cs="Times New Roman"/>
                <w:color w:val="000000" w:themeColor="text1"/>
                <w:sz w:val="24"/>
                <w:szCs w:val="24"/>
                <w:shd w:val="clear" w:color="auto" w:fill="FFFFFF"/>
              </w:rPr>
            </w:pPr>
            <w:proofErr w:type="spellStart"/>
            <w:r w:rsidRPr="000B5AFC">
              <w:rPr>
                <w:rFonts w:ascii="Times New Roman" w:hAnsi="Times New Roman" w:cs="Times New Roman"/>
                <w:color w:val="000000" w:themeColor="text1"/>
                <w:sz w:val="24"/>
                <w:szCs w:val="24"/>
                <w:shd w:val="clear" w:color="auto" w:fill="FFFFFF"/>
              </w:rPr>
              <w:t>Heyer</w:t>
            </w:r>
            <w:proofErr w:type="spellEnd"/>
            <w:r w:rsidRPr="000B5AFC">
              <w:rPr>
                <w:rFonts w:ascii="Times New Roman" w:hAnsi="Times New Roman" w:cs="Times New Roman"/>
                <w:color w:val="000000" w:themeColor="text1"/>
                <w:sz w:val="24"/>
                <w:szCs w:val="24"/>
                <w:shd w:val="clear" w:color="auto" w:fill="FFFFFF"/>
              </w:rPr>
              <w:t xml:space="preserve"> </w:t>
            </w:r>
            <w:proofErr w:type="spellStart"/>
            <w:r w:rsidRPr="000B5AFC">
              <w:rPr>
                <w:rFonts w:ascii="Times New Roman" w:hAnsi="Times New Roman" w:cs="Times New Roman"/>
                <w:color w:val="000000" w:themeColor="text1"/>
                <w:sz w:val="24"/>
                <w:szCs w:val="24"/>
                <w:shd w:val="clear" w:color="auto" w:fill="FFFFFF"/>
              </w:rPr>
              <w:t>Medical</w:t>
            </w:r>
            <w:proofErr w:type="spellEnd"/>
            <w:r>
              <w:rPr>
                <w:rFonts w:ascii="Times New Roman" w:hAnsi="Times New Roman" w:cs="Times New Roman"/>
                <w:color w:val="000000" w:themeColor="text1"/>
                <w:sz w:val="24"/>
                <w:szCs w:val="24"/>
                <w:shd w:val="clear" w:color="auto" w:fill="FFFFFF"/>
              </w:rPr>
              <w:t xml:space="preserve"> </w:t>
            </w:r>
            <w:proofErr w:type="spellStart"/>
            <w:r>
              <w:rPr>
                <w:rFonts w:ascii="Times New Roman" w:hAnsi="Times New Roman" w:cs="Times New Roman"/>
                <w:color w:val="000000" w:themeColor="text1"/>
                <w:sz w:val="24"/>
                <w:szCs w:val="24"/>
                <w:shd w:val="clear" w:color="auto" w:fill="FFFFFF"/>
              </w:rPr>
              <w:t>Co</w:t>
            </w:r>
            <w:proofErr w:type="spellEnd"/>
            <w:r>
              <w:rPr>
                <w:rFonts w:ascii="Times New Roman" w:hAnsi="Times New Roman" w:cs="Times New Roman"/>
                <w:color w:val="000000" w:themeColor="text1"/>
                <w:sz w:val="24"/>
                <w:szCs w:val="24"/>
                <w:shd w:val="clear" w:color="auto" w:fill="FFFFFF"/>
              </w:rPr>
              <w:t xml:space="preserve">. </w:t>
            </w:r>
            <w:proofErr w:type="spellStart"/>
            <w:r>
              <w:rPr>
                <w:rFonts w:ascii="Times New Roman" w:hAnsi="Times New Roman" w:cs="Times New Roman"/>
                <w:color w:val="000000" w:themeColor="text1"/>
                <w:sz w:val="24"/>
                <w:szCs w:val="24"/>
                <w:shd w:val="clear" w:color="auto" w:fill="FFFFFF"/>
              </w:rPr>
              <w:t>Ltd</w:t>
            </w:r>
            <w:proofErr w:type="spellEnd"/>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lastRenderedPageBreak/>
              <w:t>Қи</w:t>
            </w:r>
            <w:r w:rsidRPr="000B5AFC">
              <w:rPr>
                <w:rFonts w:ascii="Times New Roman" w:hAnsi="Times New Roman" w:cs="Times New Roman"/>
                <w:color w:val="000000" w:themeColor="text1"/>
                <w:sz w:val="24"/>
                <w:szCs w:val="24"/>
                <w:shd w:val="clear" w:color="auto" w:fill="FFFFFF"/>
              </w:rPr>
              <w:t xml:space="preserve">тай </w:t>
            </w:r>
          </w:p>
          <w:p w:rsidR="00333F6F" w:rsidRDefault="00333F6F" w:rsidP="009428D5">
            <w:pPr>
              <w:rPr>
                <w:rFonts w:ascii="Times New Roman" w:hAnsi="Times New Roman" w:cs="Times New Roman"/>
                <w:color w:val="000000" w:themeColor="text1"/>
                <w:sz w:val="24"/>
                <w:szCs w:val="24"/>
                <w:shd w:val="clear" w:color="auto" w:fill="FFFFFF"/>
              </w:rPr>
            </w:pPr>
          </w:p>
          <w:p w:rsidR="00333F6F" w:rsidRPr="00756E45" w:rsidRDefault="00333F6F" w:rsidP="009428D5">
            <w:pPr>
              <w:rPr>
                <w:rFonts w:ascii="Times New Roman" w:eastAsia="Calibri" w:hAnsi="Times New Roman" w:cs="Times New Roman"/>
                <w:sz w:val="24"/>
                <w:szCs w:val="24"/>
              </w:rPr>
            </w:pPr>
            <w:r w:rsidRPr="00A2414B">
              <w:rPr>
                <w:rFonts w:ascii="Times New Roman" w:hAnsi="Times New Roman" w:cs="Times New Roman"/>
                <w:color w:val="000000" w:themeColor="text1"/>
                <w:sz w:val="24"/>
                <w:szCs w:val="24"/>
                <w:shd w:val="clear" w:color="auto" w:fill="FFFFFF"/>
              </w:rPr>
              <w:t>РК МИ (МТ)-0№</w:t>
            </w:r>
            <w:r>
              <w:rPr>
                <w:rFonts w:ascii="Times New Roman" w:hAnsi="Times New Roman" w:cs="Times New Roman"/>
                <w:color w:val="000000" w:themeColor="text1"/>
                <w:sz w:val="24"/>
                <w:szCs w:val="24"/>
                <w:shd w:val="clear" w:color="auto" w:fill="FFFFFF"/>
              </w:rPr>
              <w:t>024243 от 12</w:t>
            </w:r>
            <w:r w:rsidRPr="00A2414B">
              <w:rPr>
                <w:rFonts w:ascii="Times New Roman" w:hAnsi="Times New Roman" w:cs="Times New Roman"/>
                <w:color w:val="000000" w:themeColor="text1"/>
                <w:sz w:val="24"/>
                <w:szCs w:val="24"/>
                <w:shd w:val="clear" w:color="auto" w:fill="FFFFFF"/>
              </w:rPr>
              <w:t xml:space="preserve">.05.2022 г. </w:t>
            </w:r>
            <w:proofErr w:type="gramStart"/>
            <w:r w:rsidRPr="00A2414B">
              <w:rPr>
                <w:rFonts w:ascii="Times New Roman" w:hAnsi="Times New Roman" w:cs="Times New Roman"/>
                <w:color w:val="000000" w:themeColor="text1"/>
                <w:sz w:val="24"/>
                <w:szCs w:val="24"/>
                <w:shd w:val="clear" w:color="auto" w:fill="FFFFFF"/>
              </w:rPr>
              <w:t>до</w:t>
            </w:r>
            <w:proofErr w:type="gramEnd"/>
            <w:r w:rsidRPr="00A2414B">
              <w:rPr>
                <w:rFonts w:ascii="Times New Roman" w:hAnsi="Times New Roman" w:cs="Times New Roman"/>
                <w:color w:val="000000" w:themeColor="text1"/>
                <w:sz w:val="24"/>
                <w:szCs w:val="24"/>
                <w:shd w:val="clear" w:color="auto" w:fill="FFFFFF"/>
              </w:rPr>
              <w:t xml:space="preserve"> бессрочно</w:t>
            </w:r>
            <w:r>
              <w:rPr>
                <w:rFonts w:ascii="Times New Roman" w:eastAsia="Calibri" w:hAnsi="Times New Roman" w:cs="Times New Roman"/>
                <w:sz w:val="24"/>
                <w:szCs w:val="24"/>
              </w:rPr>
              <w:t>,</w:t>
            </w:r>
          </w:p>
          <w:p w:rsidR="00333F6F" w:rsidRPr="000B5AFC" w:rsidRDefault="00333F6F" w:rsidP="009428D5">
            <w:pPr>
              <w:rPr>
                <w:rFonts w:ascii="Times New Roman" w:eastAsia="Calibri" w:hAnsi="Times New Roman" w:cs="Times New Roman"/>
                <w:sz w:val="24"/>
                <w:szCs w:val="24"/>
                <w:lang w:val="en-US"/>
              </w:rPr>
            </w:pPr>
            <w:proofErr w:type="spellStart"/>
            <w:r w:rsidRPr="003263F5">
              <w:rPr>
                <w:rFonts w:ascii="Times New Roman" w:hAnsi="Times New Roman" w:cs="Times New Roman"/>
                <w:sz w:val="24"/>
                <w:szCs w:val="24"/>
                <w:lang w:val="en-US"/>
              </w:rPr>
              <w:t>Heyer</w:t>
            </w:r>
            <w:proofErr w:type="spellEnd"/>
            <w:r w:rsidRPr="003263F5">
              <w:rPr>
                <w:rFonts w:ascii="Times New Roman" w:hAnsi="Times New Roman" w:cs="Times New Roman"/>
                <w:sz w:val="24"/>
                <w:szCs w:val="24"/>
                <w:lang w:val="en-US"/>
              </w:rPr>
              <w:t xml:space="preserve"> Medical Co. Ltd. </w:t>
            </w:r>
            <w:r w:rsidRPr="003263F5">
              <w:rPr>
                <w:rFonts w:ascii="Times New Roman" w:hAnsi="Times New Roman" w:cs="Times New Roman"/>
                <w:sz w:val="24"/>
                <w:szCs w:val="24"/>
              </w:rPr>
              <w:t>Китай</w:t>
            </w:r>
          </w:p>
        </w:tc>
        <w:tc>
          <w:tcPr>
            <w:tcW w:w="850" w:type="dxa"/>
            <w:vAlign w:val="center"/>
          </w:tcPr>
          <w:p w:rsidR="00333F6F" w:rsidRPr="000B5AFC" w:rsidRDefault="00333F6F" w:rsidP="009428D5">
            <w:pPr>
              <w:rPr>
                <w:rFonts w:ascii="Times New Roman" w:hAnsi="Times New Roman" w:cs="Times New Roman"/>
                <w:sz w:val="24"/>
                <w:szCs w:val="24"/>
                <w:lang w:val="en-US"/>
              </w:rPr>
            </w:pPr>
            <w:r w:rsidRPr="000B5AFC">
              <w:rPr>
                <w:rFonts w:ascii="Times New Roman" w:hAnsi="Times New Roman" w:cs="Times New Roman"/>
                <w:sz w:val="24"/>
                <w:szCs w:val="24"/>
                <w:lang w:val="en-US"/>
              </w:rPr>
              <w:lastRenderedPageBreak/>
              <w:t xml:space="preserve">    </w:t>
            </w:r>
          </w:p>
          <w:p w:rsidR="00246983" w:rsidRDefault="00333F6F" w:rsidP="009428D5">
            <w:pPr>
              <w:rPr>
                <w:rFonts w:ascii="Times New Roman" w:hAnsi="Times New Roman" w:cs="Times New Roman"/>
                <w:sz w:val="24"/>
                <w:szCs w:val="24"/>
              </w:rPr>
            </w:pPr>
            <w:r w:rsidRPr="000B5AFC">
              <w:rPr>
                <w:rFonts w:ascii="Times New Roman" w:hAnsi="Times New Roman" w:cs="Times New Roman"/>
                <w:sz w:val="24"/>
                <w:szCs w:val="24"/>
                <w:lang w:val="en-US"/>
              </w:rPr>
              <w:t xml:space="preserve">   </w:t>
            </w:r>
          </w:p>
          <w:p w:rsidR="00246983" w:rsidRDefault="00246983" w:rsidP="009428D5">
            <w:pPr>
              <w:rPr>
                <w:rFonts w:ascii="Times New Roman" w:hAnsi="Times New Roman" w:cs="Times New Roman"/>
                <w:sz w:val="24"/>
                <w:szCs w:val="24"/>
              </w:rPr>
            </w:pPr>
          </w:p>
          <w:p w:rsidR="00246983" w:rsidRDefault="00246983" w:rsidP="009428D5">
            <w:pPr>
              <w:rPr>
                <w:rFonts w:ascii="Times New Roman" w:hAnsi="Times New Roman" w:cs="Times New Roman"/>
                <w:sz w:val="24"/>
                <w:szCs w:val="24"/>
              </w:rPr>
            </w:pPr>
          </w:p>
          <w:p w:rsidR="00246983" w:rsidRDefault="00246983" w:rsidP="009428D5">
            <w:pPr>
              <w:rPr>
                <w:rFonts w:ascii="Times New Roman" w:hAnsi="Times New Roman" w:cs="Times New Roman"/>
                <w:sz w:val="24"/>
                <w:szCs w:val="24"/>
              </w:rPr>
            </w:pPr>
          </w:p>
          <w:p w:rsidR="00246983" w:rsidRDefault="00246983" w:rsidP="009428D5">
            <w:pPr>
              <w:rPr>
                <w:rFonts w:ascii="Times New Roman" w:hAnsi="Times New Roman" w:cs="Times New Roman"/>
                <w:sz w:val="24"/>
                <w:szCs w:val="24"/>
              </w:rPr>
            </w:pPr>
          </w:p>
          <w:p w:rsidR="00333F6F" w:rsidRDefault="00333F6F" w:rsidP="009428D5">
            <w:pPr>
              <w:rPr>
                <w:rFonts w:ascii="Times New Roman" w:hAnsi="Times New Roman" w:cs="Times New Roman"/>
                <w:sz w:val="24"/>
                <w:szCs w:val="24"/>
              </w:rPr>
            </w:pPr>
            <w:r w:rsidRPr="000B5AFC">
              <w:rPr>
                <w:rFonts w:ascii="Times New Roman" w:hAnsi="Times New Roman" w:cs="Times New Roman"/>
                <w:sz w:val="24"/>
                <w:szCs w:val="24"/>
                <w:lang w:val="en-US"/>
              </w:rPr>
              <w:t xml:space="preserve">  </w:t>
            </w:r>
            <w:r>
              <w:rPr>
                <w:rFonts w:ascii="Times New Roman" w:hAnsi="Times New Roman" w:cs="Times New Roman"/>
                <w:sz w:val="24"/>
                <w:szCs w:val="24"/>
              </w:rPr>
              <w:t>1</w:t>
            </w:r>
          </w:p>
        </w:tc>
        <w:tc>
          <w:tcPr>
            <w:tcW w:w="1418" w:type="dxa"/>
          </w:tcPr>
          <w:p w:rsidR="00333F6F" w:rsidRDefault="00333F6F" w:rsidP="009428D5">
            <w:pPr>
              <w:jc w:val="center"/>
              <w:rPr>
                <w:rFonts w:ascii="Times New Roman" w:eastAsia="Times New Roman" w:hAnsi="Times New Roman" w:cs="Times New Roman"/>
                <w:sz w:val="24"/>
                <w:szCs w:val="24"/>
                <w:lang w:eastAsia="ru-RU"/>
              </w:rPr>
            </w:pPr>
          </w:p>
          <w:p w:rsidR="00333F6F" w:rsidRPr="00977DBA"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Pr="00977DBA" w:rsidRDefault="00333F6F" w:rsidP="009428D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18 900 000</w:t>
            </w:r>
          </w:p>
        </w:tc>
        <w:tc>
          <w:tcPr>
            <w:tcW w:w="2410" w:type="dxa"/>
          </w:tcPr>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Pr="00414F4B" w:rsidRDefault="00333F6F" w:rsidP="009428D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18 900 000,00</w:t>
            </w:r>
          </w:p>
        </w:tc>
        <w:tc>
          <w:tcPr>
            <w:tcW w:w="1559" w:type="dxa"/>
          </w:tcPr>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12.06</w:t>
            </w:r>
            <w:r w:rsidRPr="00414F4B">
              <w:rPr>
                <w:rFonts w:ascii="Times New Roman" w:eastAsia="Times New Roman" w:hAnsi="Times New Roman" w:cs="Times New Roman"/>
                <w:sz w:val="24"/>
                <w:szCs w:val="24"/>
                <w:lang w:eastAsia="ru-RU"/>
              </w:rPr>
              <w:t>.2023 ж</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12.06</w:t>
            </w:r>
            <w:r w:rsidRPr="00414F4B">
              <w:rPr>
                <w:rFonts w:ascii="Times New Roman" w:eastAsia="Times New Roman" w:hAnsi="Times New Roman" w:cs="Times New Roman"/>
                <w:sz w:val="24"/>
                <w:szCs w:val="24"/>
                <w:lang w:eastAsia="ru-RU"/>
              </w:rPr>
              <w:t>.2023 г</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w:t>
            </w:r>
          </w:p>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Default="00333F6F" w:rsidP="009428D5">
            <w:pPr>
              <w:rPr>
                <w:rFonts w:ascii="Times New Roman" w:hAnsi="Times New Roman" w:cs="Times New Roman"/>
                <w:sz w:val="24"/>
                <w:szCs w:val="24"/>
              </w:rPr>
            </w:pPr>
            <w:r w:rsidRPr="00647FC5">
              <w:rPr>
                <w:rFonts w:ascii="Times New Roman" w:hAnsi="Times New Roman" w:cs="Times New Roman"/>
                <w:sz w:val="24"/>
                <w:szCs w:val="24"/>
              </w:rPr>
              <w:lastRenderedPageBreak/>
              <w:t>Қ</w:t>
            </w:r>
            <w:proofErr w:type="gramStart"/>
            <w:r w:rsidRPr="00647FC5">
              <w:rPr>
                <w:rFonts w:ascii="Times New Roman" w:hAnsi="Times New Roman" w:cs="Times New Roman"/>
                <w:sz w:val="24"/>
                <w:szCs w:val="24"/>
              </w:rPr>
              <w:t>Р</w:t>
            </w:r>
            <w:proofErr w:type="gramEnd"/>
            <w:r w:rsidRPr="00647FC5">
              <w:rPr>
                <w:rFonts w:ascii="Times New Roman" w:hAnsi="Times New Roman" w:cs="Times New Roman"/>
                <w:sz w:val="24"/>
                <w:szCs w:val="24"/>
              </w:rPr>
              <w:t xml:space="preserve">, Астана қ., Сарыарқа даңғылы, 31/2, ВП-29,8 қабат, </w:t>
            </w:r>
            <w:r w:rsidRPr="00647FC5">
              <w:rPr>
                <w:rFonts w:ascii="Times New Roman" w:hAnsi="Times New Roman" w:cs="Times New Roman"/>
                <w:sz w:val="24"/>
                <w:szCs w:val="24"/>
              </w:rPr>
              <w:lastRenderedPageBreak/>
              <w:t>тел: 87012660988</w:t>
            </w:r>
          </w:p>
          <w:p w:rsidR="00333F6F" w:rsidRPr="00756E45" w:rsidRDefault="00333F6F" w:rsidP="009428D5">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г. Астана, проспект </w:t>
            </w:r>
            <w:proofErr w:type="spellStart"/>
            <w:r>
              <w:rPr>
                <w:rFonts w:ascii="Times New Roman" w:hAnsi="Times New Roman" w:cs="Times New Roman"/>
                <w:sz w:val="24"/>
                <w:szCs w:val="24"/>
              </w:rPr>
              <w:t>Сарыарка</w:t>
            </w:r>
            <w:proofErr w:type="spellEnd"/>
            <w:r>
              <w:rPr>
                <w:rFonts w:ascii="Times New Roman" w:hAnsi="Times New Roman" w:cs="Times New Roman"/>
                <w:sz w:val="24"/>
                <w:szCs w:val="24"/>
              </w:rPr>
              <w:t>, 31/2, ВП-29,8 этаж, тел: 87012660988</w:t>
            </w:r>
          </w:p>
        </w:tc>
      </w:tr>
      <w:tr w:rsidR="00333F6F" w:rsidRPr="00647FC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FB3BF2" w:rsidRDefault="00333F6F" w:rsidP="009428D5">
            <w:pPr>
              <w:rPr>
                <w:rFonts w:ascii="Times New Roman" w:hAnsi="Times New Roman" w:cs="Times New Roman"/>
                <w:sz w:val="24"/>
                <w:szCs w:val="24"/>
              </w:rPr>
            </w:pPr>
          </w:p>
        </w:tc>
        <w:tc>
          <w:tcPr>
            <w:tcW w:w="1701" w:type="dxa"/>
          </w:tcPr>
          <w:p w:rsidR="00333F6F" w:rsidRPr="000B5AFC" w:rsidRDefault="00333F6F" w:rsidP="009428D5">
            <w:pPr>
              <w:jc w:val="center"/>
              <w:rPr>
                <w:rFonts w:ascii="Times New Roman" w:hAnsi="Times New Roman" w:cs="Times New Roman"/>
                <w:sz w:val="24"/>
                <w:szCs w:val="24"/>
                <w:lang w:val="en-US"/>
              </w:rPr>
            </w:pPr>
            <w:r w:rsidRPr="00C47B0A">
              <w:rPr>
                <w:rFonts w:ascii="Times New Roman" w:eastAsia="Times New Roman" w:hAnsi="Times New Roman"/>
                <w:b/>
                <w:sz w:val="24"/>
                <w:szCs w:val="24"/>
                <w:lang w:eastAsia="ru-RU"/>
              </w:rPr>
              <w:t>ЖИЫНЫ  ИТОГО</w:t>
            </w:r>
          </w:p>
        </w:tc>
        <w:tc>
          <w:tcPr>
            <w:tcW w:w="3119" w:type="dxa"/>
          </w:tcPr>
          <w:p w:rsidR="00333F6F" w:rsidRPr="000B5AFC" w:rsidRDefault="00333F6F" w:rsidP="009428D5">
            <w:pPr>
              <w:rPr>
                <w:rFonts w:ascii="Times New Roman" w:hAnsi="Times New Roman" w:cs="Times New Roman"/>
                <w:color w:val="000000" w:themeColor="text1"/>
                <w:sz w:val="24"/>
                <w:szCs w:val="24"/>
                <w:shd w:val="clear" w:color="auto" w:fill="FFFFFF"/>
              </w:rPr>
            </w:pPr>
          </w:p>
        </w:tc>
        <w:tc>
          <w:tcPr>
            <w:tcW w:w="850" w:type="dxa"/>
            <w:vAlign w:val="center"/>
          </w:tcPr>
          <w:p w:rsidR="00333F6F" w:rsidRPr="000B5AFC" w:rsidRDefault="00333F6F" w:rsidP="009428D5">
            <w:pPr>
              <w:rPr>
                <w:rFonts w:ascii="Times New Roman" w:hAnsi="Times New Roman" w:cs="Times New Roman"/>
                <w:sz w:val="24"/>
                <w:szCs w:val="24"/>
                <w:lang w:val="en-US"/>
              </w:rPr>
            </w:pPr>
          </w:p>
        </w:tc>
        <w:tc>
          <w:tcPr>
            <w:tcW w:w="1418" w:type="dxa"/>
          </w:tcPr>
          <w:p w:rsidR="00333F6F" w:rsidRDefault="00333F6F" w:rsidP="009428D5">
            <w:pPr>
              <w:jc w:val="center"/>
              <w:rPr>
                <w:rFonts w:ascii="Times New Roman" w:eastAsia="Times New Roman" w:hAnsi="Times New Roman" w:cs="Times New Roman"/>
                <w:sz w:val="24"/>
                <w:szCs w:val="24"/>
                <w:lang w:eastAsia="ru-RU"/>
              </w:rPr>
            </w:pPr>
          </w:p>
        </w:tc>
        <w:tc>
          <w:tcPr>
            <w:tcW w:w="2410" w:type="dxa"/>
          </w:tcPr>
          <w:p w:rsidR="00333F6F" w:rsidRPr="00983F60" w:rsidRDefault="00333F6F" w:rsidP="009428D5">
            <w:pPr>
              <w:jc w:val="center"/>
              <w:rPr>
                <w:rFonts w:ascii="Times New Roman" w:eastAsia="Times New Roman" w:hAnsi="Times New Roman" w:cs="Times New Roman"/>
                <w:b/>
                <w:sz w:val="24"/>
                <w:szCs w:val="24"/>
                <w:lang w:eastAsia="ru-RU"/>
              </w:rPr>
            </w:pPr>
            <w:r w:rsidRPr="00983F60">
              <w:rPr>
                <w:rFonts w:ascii="Times New Roman" w:eastAsia="Times New Roman" w:hAnsi="Times New Roman" w:cs="Times New Roman"/>
                <w:b/>
                <w:sz w:val="24"/>
                <w:szCs w:val="24"/>
                <w:lang w:eastAsia="ru-RU"/>
              </w:rPr>
              <w:t>18 900 000,00</w:t>
            </w:r>
          </w:p>
        </w:tc>
        <w:tc>
          <w:tcPr>
            <w:tcW w:w="1559" w:type="dxa"/>
          </w:tcPr>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Pr="00647FC5"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983" w:type="dxa"/>
          </w:tcPr>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w:t>
            </w:r>
            <w:proofErr w:type="spellStart"/>
            <w:r w:rsidRPr="00FB3BF2">
              <w:rPr>
                <w:rFonts w:ascii="Times New Roman" w:eastAsia="Times New Roman" w:hAnsi="Times New Roman" w:cs="Times New Roman"/>
                <w:bCs/>
                <w:color w:val="000000"/>
                <w:sz w:val="24"/>
                <w:szCs w:val="24"/>
                <w:lang w:eastAsia="ru-RU"/>
              </w:rPr>
              <w:t>НаноФарм</w:t>
            </w:r>
            <w:proofErr w:type="spellEnd"/>
            <w:r w:rsidRPr="00FB3BF2">
              <w:rPr>
                <w:rFonts w:ascii="Times New Roman" w:hAnsi="Times New Roman" w:cs="Times New Roman"/>
                <w:sz w:val="24"/>
                <w:szCs w:val="24"/>
              </w:rPr>
              <w:t>» ЖШС</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ТОО «</w:t>
            </w:r>
            <w:proofErr w:type="spellStart"/>
            <w:r w:rsidRPr="00FB3BF2">
              <w:rPr>
                <w:rFonts w:ascii="Times New Roman" w:hAnsi="Times New Roman" w:cs="Times New Roman"/>
                <w:bCs/>
                <w:color w:val="000000"/>
                <w:sz w:val="24"/>
                <w:szCs w:val="24"/>
              </w:rPr>
              <w:t>НаноФарм</w:t>
            </w:r>
            <w:proofErr w:type="spellEnd"/>
            <w:r w:rsidRPr="00FB3BF2">
              <w:rPr>
                <w:rFonts w:ascii="Times New Roman" w:hAnsi="Times New Roman" w:cs="Times New Roman"/>
                <w:sz w:val="24"/>
                <w:szCs w:val="24"/>
              </w:rPr>
              <w:t xml:space="preserve">»  </w:t>
            </w:r>
          </w:p>
          <w:p w:rsidR="00333F6F" w:rsidRPr="00FB3BF2" w:rsidRDefault="00333F6F" w:rsidP="009428D5">
            <w:pPr>
              <w:pStyle w:val="a8"/>
              <w:ind w:left="0"/>
              <w:rPr>
                <w:rFonts w:ascii="Times New Roman" w:hAnsi="Times New Roman" w:cs="Times New Roman"/>
                <w:sz w:val="24"/>
                <w:szCs w:val="24"/>
              </w:rPr>
            </w:pPr>
            <w:r w:rsidRPr="00FB3BF2">
              <w:rPr>
                <w:rFonts w:ascii="Times New Roman" w:hAnsi="Times New Roman" w:cs="Times New Roman"/>
                <w:sz w:val="24"/>
                <w:szCs w:val="24"/>
              </w:rPr>
              <w:t>ЖСН 120140010609</w:t>
            </w:r>
          </w:p>
          <w:p w:rsidR="00333F6F" w:rsidRPr="00FB3BF2" w:rsidRDefault="00333F6F" w:rsidP="009428D5">
            <w:pPr>
              <w:rPr>
                <w:rFonts w:ascii="Times New Roman" w:hAnsi="Times New Roman" w:cs="Times New Roman"/>
                <w:sz w:val="24"/>
                <w:szCs w:val="24"/>
              </w:rPr>
            </w:pPr>
            <w:r w:rsidRPr="00FB3BF2">
              <w:rPr>
                <w:rFonts w:ascii="Times New Roman" w:hAnsi="Times New Roman" w:cs="Times New Roman"/>
                <w:sz w:val="24"/>
                <w:szCs w:val="24"/>
              </w:rPr>
              <w:t>ИИН 120140010609</w:t>
            </w:r>
          </w:p>
        </w:tc>
        <w:tc>
          <w:tcPr>
            <w:tcW w:w="1701" w:type="dxa"/>
          </w:tcPr>
          <w:p w:rsidR="00333F6F" w:rsidRPr="000C0350" w:rsidRDefault="00333F6F" w:rsidP="009428D5">
            <w:pPr>
              <w:rPr>
                <w:rFonts w:ascii="Times New Roman" w:eastAsia="Times New Roman" w:hAnsi="Times New Roman" w:cs="Times New Roman"/>
                <w:bCs/>
                <w:color w:val="000000"/>
                <w:sz w:val="24"/>
                <w:szCs w:val="24"/>
                <w:lang w:eastAsia="ru-RU"/>
              </w:rPr>
            </w:pPr>
            <w:r w:rsidRPr="000C0350">
              <w:rPr>
                <w:rFonts w:ascii="Times New Roman" w:eastAsia="Times New Roman" w:hAnsi="Times New Roman" w:cs="Times New Roman"/>
                <w:bCs/>
                <w:color w:val="000000"/>
                <w:sz w:val="24"/>
                <w:szCs w:val="24"/>
                <w:lang w:eastAsia="ru-RU"/>
              </w:rPr>
              <w:t xml:space="preserve">Жоғары </w:t>
            </w:r>
            <w:proofErr w:type="spellStart"/>
            <w:proofErr w:type="gramStart"/>
            <w:r w:rsidRPr="000C0350">
              <w:rPr>
                <w:rFonts w:ascii="Times New Roman" w:eastAsia="Times New Roman" w:hAnsi="Times New Roman" w:cs="Times New Roman"/>
                <w:bCs/>
                <w:color w:val="000000"/>
                <w:sz w:val="24"/>
                <w:szCs w:val="24"/>
                <w:lang w:eastAsia="ru-RU"/>
              </w:rPr>
              <w:t>жиіл</w:t>
            </w:r>
            <w:proofErr w:type="gramEnd"/>
            <w:r w:rsidRPr="000C0350">
              <w:rPr>
                <w:rFonts w:ascii="Times New Roman" w:eastAsia="Times New Roman" w:hAnsi="Times New Roman" w:cs="Times New Roman"/>
                <w:bCs/>
                <w:color w:val="000000"/>
                <w:sz w:val="24"/>
                <w:szCs w:val="24"/>
                <w:lang w:eastAsia="ru-RU"/>
              </w:rPr>
              <w:t>ікті</w:t>
            </w:r>
            <w:proofErr w:type="spellEnd"/>
            <w:r w:rsidRPr="000C0350">
              <w:rPr>
                <w:rFonts w:ascii="Times New Roman" w:eastAsia="Times New Roman" w:hAnsi="Times New Roman" w:cs="Times New Roman"/>
                <w:bCs/>
                <w:color w:val="000000"/>
                <w:sz w:val="24"/>
                <w:szCs w:val="24"/>
                <w:lang w:eastAsia="ru-RU"/>
              </w:rPr>
              <w:t xml:space="preserve"> электрохирургиялық аппарат (коагулятор) TEKNO </w:t>
            </w:r>
            <w:proofErr w:type="spellStart"/>
            <w:r w:rsidRPr="000C0350">
              <w:rPr>
                <w:rFonts w:ascii="Times New Roman" w:eastAsia="Times New Roman" w:hAnsi="Times New Roman" w:cs="Times New Roman"/>
                <w:bCs/>
                <w:color w:val="000000"/>
                <w:sz w:val="24"/>
                <w:szCs w:val="24"/>
                <w:lang w:eastAsia="ru-RU"/>
              </w:rPr>
              <w:t>Tom</w:t>
            </w:r>
            <w:proofErr w:type="spellEnd"/>
            <w:r w:rsidRPr="000C0350">
              <w:rPr>
                <w:rFonts w:ascii="Times New Roman" w:eastAsia="Times New Roman" w:hAnsi="Times New Roman" w:cs="Times New Roman"/>
                <w:bCs/>
                <w:color w:val="000000"/>
                <w:sz w:val="24"/>
                <w:szCs w:val="24"/>
                <w:lang w:eastAsia="ru-RU"/>
              </w:rPr>
              <w:t xml:space="preserve"> 212A</w:t>
            </w:r>
          </w:p>
          <w:p w:rsidR="00333F6F" w:rsidRDefault="00333F6F" w:rsidP="009428D5">
            <w:pPr>
              <w:jc w:val="center"/>
              <w:rPr>
                <w:rFonts w:ascii="Times New Roman" w:eastAsia="Times New Roman" w:hAnsi="Times New Roman" w:cs="Times New Roman"/>
                <w:bCs/>
                <w:color w:val="000000"/>
                <w:sz w:val="24"/>
                <w:szCs w:val="24"/>
                <w:lang w:eastAsia="ru-RU"/>
              </w:rPr>
            </w:pPr>
            <w:proofErr w:type="spellStart"/>
            <w:r w:rsidRPr="000C0350">
              <w:rPr>
                <w:rFonts w:ascii="Times New Roman" w:eastAsia="Times New Roman" w:hAnsi="Times New Roman" w:cs="Times New Roman"/>
                <w:bCs/>
                <w:color w:val="000000"/>
                <w:sz w:val="24"/>
                <w:szCs w:val="24"/>
                <w:lang w:eastAsia="ru-RU"/>
              </w:rPr>
              <w:t>Of</w:t>
            </w:r>
            <w:proofErr w:type="spellEnd"/>
            <w:r w:rsidRPr="000C0350">
              <w:rPr>
                <w:rFonts w:ascii="Times New Roman" w:eastAsia="Times New Roman" w:hAnsi="Times New Roman" w:cs="Times New Roman"/>
                <w:bCs/>
                <w:color w:val="000000"/>
                <w:sz w:val="24"/>
                <w:szCs w:val="24"/>
                <w:lang w:eastAsia="ru-RU"/>
              </w:rPr>
              <w:t xml:space="preserve"> </w:t>
            </w:r>
            <w:proofErr w:type="spellStart"/>
            <w:r w:rsidRPr="000C0350">
              <w:rPr>
                <w:rFonts w:ascii="Times New Roman" w:eastAsia="Times New Roman" w:hAnsi="Times New Roman" w:cs="Times New Roman"/>
                <w:bCs/>
                <w:color w:val="000000"/>
                <w:sz w:val="24"/>
                <w:szCs w:val="24"/>
                <w:lang w:eastAsia="ru-RU"/>
              </w:rPr>
              <w:t>Tekno</w:t>
            </w:r>
            <w:proofErr w:type="spellEnd"/>
            <w:r w:rsidRPr="000C0350">
              <w:rPr>
                <w:rFonts w:ascii="Times New Roman" w:eastAsia="Times New Roman" w:hAnsi="Times New Roman" w:cs="Times New Roman"/>
                <w:bCs/>
                <w:color w:val="000000"/>
                <w:sz w:val="24"/>
                <w:szCs w:val="24"/>
                <w:lang w:eastAsia="ru-RU"/>
              </w:rPr>
              <w:t xml:space="preserve"> </w:t>
            </w:r>
            <w:proofErr w:type="spellStart"/>
            <w:r w:rsidRPr="000C0350">
              <w:rPr>
                <w:rFonts w:ascii="Times New Roman" w:eastAsia="Times New Roman" w:hAnsi="Times New Roman" w:cs="Times New Roman"/>
                <w:bCs/>
                <w:color w:val="000000"/>
                <w:sz w:val="24"/>
                <w:szCs w:val="24"/>
                <w:lang w:eastAsia="ru-RU"/>
              </w:rPr>
              <w:t>кешені</w:t>
            </w:r>
            <w:proofErr w:type="spellEnd"/>
            <w:r w:rsidRPr="000C0350">
              <w:rPr>
                <w:rFonts w:ascii="Times New Roman" w:eastAsia="Times New Roman" w:hAnsi="Times New Roman" w:cs="Times New Roman"/>
                <w:bCs/>
                <w:color w:val="000000"/>
                <w:sz w:val="24"/>
                <w:szCs w:val="24"/>
                <w:lang w:eastAsia="ru-RU"/>
              </w:rPr>
              <w:t xml:space="preserve"> бейнеэндоскопиялық әмбебап</w:t>
            </w:r>
          </w:p>
          <w:p w:rsidR="00333F6F" w:rsidRPr="000C0350" w:rsidRDefault="00333F6F" w:rsidP="009428D5">
            <w:pPr>
              <w:jc w:val="center"/>
              <w:rPr>
                <w:rFonts w:ascii="Times New Roman" w:eastAsia="Times New Roman" w:hAnsi="Times New Roman" w:cs="Times New Roman"/>
                <w:bCs/>
                <w:color w:val="000000"/>
                <w:sz w:val="24"/>
                <w:szCs w:val="24"/>
                <w:lang w:eastAsia="ru-RU"/>
              </w:rPr>
            </w:pPr>
            <w:r w:rsidRPr="000C0350">
              <w:rPr>
                <w:rFonts w:ascii="Times New Roman" w:eastAsia="Times New Roman" w:hAnsi="Times New Roman" w:cs="Times New Roman"/>
                <w:bCs/>
                <w:color w:val="000000"/>
                <w:sz w:val="24"/>
                <w:szCs w:val="24"/>
                <w:lang w:eastAsia="ru-RU"/>
              </w:rPr>
              <w:t>Высокочастотный электрохирургический аппарат (коагулятор) TEKNO TOM 212A</w:t>
            </w:r>
          </w:p>
          <w:p w:rsidR="00333F6F" w:rsidRPr="00983F60" w:rsidRDefault="00333F6F" w:rsidP="009428D5">
            <w:pPr>
              <w:jc w:val="center"/>
              <w:rPr>
                <w:rFonts w:ascii="Times New Roman" w:eastAsia="Times New Roman" w:hAnsi="Times New Roman" w:cs="Times New Roman"/>
                <w:color w:val="000000"/>
                <w:sz w:val="24"/>
                <w:szCs w:val="24"/>
                <w:lang w:eastAsia="ru-RU"/>
              </w:rPr>
            </w:pPr>
            <w:proofErr w:type="gramStart"/>
            <w:r w:rsidRPr="000C0350">
              <w:rPr>
                <w:rFonts w:ascii="Times New Roman" w:eastAsia="Times New Roman" w:hAnsi="Times New Roman" w:cs="Times New Roman"/>
                <w:color w:val="000000"/>
                <w:sz w:val="24"/>
                <w:szCs w:val="24"/>
                <w:lang w:eastAsia="ru-RU"/>
              </w:rPr>
              <w:t>Из</w:t>
            </w:r>
            <w:proofErr w:type="gramEnd"/>
            <w:r w:rsidRPr="000C0350">
              <w:rPr>
                <w:rFonts w:ascii="Times New Roman" w:eastAsia="Times New Roman" w:hAnsi="Times New Roman" w:cs="Times New Roman"/>
                <w:color w:val="000000"/>
                <w:sz w:val="24"/>
                <w:szCs w:val="24"/>
                <w:lang w:eastAsia="ru-RU"/>
              </w:rPr>
              <w:t xml:space="preserve"> Комплекс </w:t>
            </w:r>
            <w:proofErr w:type="spellStart"/>
            <w:r w:rsidRPr="000C0350">
              <w:rPr>
                <w:rFonts w:ascii="Times New Roman" w:eastAsia="Times New Roman" w:hAnsi="Times New Roman" w:cs="Times New Roman"/>
                <w:color w:val="000000"/>
                <w:sz w:val="24"/>
                <w:szCs w:val="24"/>
                <w:lang w:eastAsia="ru-RU"/>
              </w:rPr>
              <w:t>Tekno</w:t>
            </w:r>
            <w:proofErr w:type="spellEnd"/>
            <w:r w:rsidRPr="000C0350">
              <w:rPr>
                <w:rFonts w:ascii="Times New Roman" w:eastAsia="Times New Roman" w:hAnsi="Times New Roman" w:cs="Times New Roman"/>
                <w:color w:val="000000"/>
                <w:sz w:val="24"/>
                <w:szCs w:val="24"/>
                <w:lang w:eastAsia="ru-RU"/>
              </w:rPr>
              <w:t xml:space="preserve"> </w:t>
            </w:r>
            <w:proofErr w:type="spellStart"/>
            <w:r w:rsidRPr="000C0350">
              <w:rPr>
                <w:rFonts w:ascii="Times New Roman" w:eastAsia="Times New Roman" w:hAnsi="Times New Roman" w:cs="Times New Roman"/>
                <w:color w:val="000000"/>
                <w:sz w:val="24"/>
                <w:szCs w:val="24"/>
                <w:lang w:eastAsia="ru-RU"/>
              </w:rPr>
              <w:t>видеоэндоскопический</w:t>
            </w:r>
            <w:proofErr w:type="spellEnd"/>
            <w:r w:rsidRPr="000C0350">
              <w:rPr>
                <w:rFonts w:ascii="Times New Roman" w:eastAsia="Times New Roman" w:hAnsi="Times New Roman" w:cs="Times New Roman"/>
                <w:color w:val="000000"/>
                <w:sz w:val="24"/>
                <w:szCs w:val="24"/>
                <w:lang w:eastAsia="ru-RU"/>
              </w:rPr>
              <w:t xml:space="preserve"> универсальный </w:t>
            </w:r>
          </w:p>
        </w:tc>
        <w:tc>
          <w:tcPr>
            <w:tcW w:w="3119" w:type="dxa"/>
          </w:tcPr>
          <w:p w:rsidR="00333F6F" w:rsidRDefault="00333F6F" w:rsidP="009428D5">
            <w:pPr>
              <w:rPr>
                <w:rFonts w:ascii="Times New Roman" w:eastAsia="Times New Roman" w:hAnsi="Times New Roman" w:cs="Times New Roman"/>
                <w:color w:val="000000"/>
                <w:sz w:val="24"/>
                <w:szCs w:val="24"/>
                <w:lang w:eastAsia="ru-RU"/>
              </w:rPr>
            </w:pPr>
            <w:r w:rsidRPr="000C0350">
              <w:rPr>
                <w:rFonts w:ascii="Times New Roman" w:eastAsia="Times New Roman" w:hAnsi="Times New Roman" w:cs="Times New Roman"/>
                <w:color w:val="000000"/>
                <w:sz w:val="24"/>
                <w:szCs w:val="24"/>
                <w:lang w:eastAsia="ru-RU"/>
              </w:rPr>
              <w:t xml:space="preserve">ҚР-МТ-7 № 007052 03.03.2022 ж. </w:t>
            </w:r>
            <w:proofErr w:type="spellStart"/>
            <w:r w:rsidRPr="000C0350">
              <w:rPr>
                <w:rFonts w:ascii="Times New Roman" w:eastAsia="Times New Roman" w:hAnsi="Times New Roman" w:cs="Times New Roman"/>
                <w:color w:val="000000"/>
                <w:sz w:val="24"/>
                <w:szCs w:val="24"/>
                <w:lang w:eastAsia="ru-RU"/>
              </w:rPr>
              <w:t>дейін</w:t>
            </w:r>
            <w:proofErr w:type="spellEnd"/>
            <w:r w:rsidRPr="000C0350">
              <w:rPr>
                <w:rFonts w:ascii="Times New Roman" w:eastAsia="Times New Roman" w:hAnsi="Times New Roman" w:cs="Times New Roman"/>
                <w:color w:val="000000"/>
                <w:sz w:val="24"/>
                <w:szCs w:val="24"/>
                <w:lang w:eastAsia="ru-RU"/>
              </w:rPr>
              <w:t xml:space="preserve"> </w:t>
            </w:r>
            <w:proofErr w:type="spellStart"/>
            <w:r w:rsidRPr="000C0350">
              <w:rPr>
                <w:rFonts w:ascii="Times New Roman" w:eastAsia="Times New Roman" w:hAnsi="Times New Roman" w:cs="Times New Roman"/>
                <w:color w:val="000000"/>
                <w:sz w:val="24"/>
                <w:szCs w:val="24"/>
                <w:lang w:eastAsia="ru-RU"/>
              </w:rPr>
              <w:t>мерзімсіз</w:t>
            </w:r>
            <w:proofErr w:type="spellEnd"/>
            <w:r w:rsidRPr="000C0350">
              <w:rPr>
                <w:rFonts w:ascii="Times New Roman" w:eastAsia="Times New Roman" w:hAnsi="Times New Roman" w:cs="Times New Roman"/>
                <w:color w:val="000000"/>
                <w:sz w:val="24"/>
                <w:szCs w:val="24"/>
                <w:lang w:eastAsia="ru-RU"/>
              </w:rPr>
              <w:t xml:space="preserve">, </w:t>
            </w:r>
            <w:proofErr w:type="spellStart"/>
            <w:r w:rsidRPr="000C0350">
              <w:rPr>
                <w:rFonts w:ascii="Times New Roman" w:eastAsia="Times New Roman" w:hAnsi="Times New Roman" w:cs="Times New Roman"/>
                <w:color w:val="000000"/>
                <w:sz w:val="24"/>
                <w:szCs w:val="24"/>
                <w:lang w:eastAsia="ru-RU"/>
              </w:rPr>
              <w:t>Tekno-Medical</w:t>
            </w:r>
            <w:proofErr w:type="spellEnd"/>
            <w:r w:rsidRPr="000C0350">
              <w:rPr>
                <w:rFonts w:ascii="Times New Roman" w:eastAsia="Times New Roman" w:hAnsi="Times New Roman" w:cs="Times New Roman"/>
                <w:color w:val="000000"/>
                <w:sz w:val="24"/>
                <w:szCs w:val="24"/>
                <w:lang w:eastAsia="ru-RU"/>
              </w:rPr>
              <w:t xml:space="preserve"> </w:t>
            </w:r>
            <w:proofErr w:type="spellStart"/>
            <w:r w:rsidRPr="000C0350">
              <w:rPr>
                <w:rFonts w:ascii="Times New Roman" w:eastAsia="Times New Roman" w:hAnsi="Times New Roman" w:cs="Times New Roman"/>
                <w:color w:val="000000"/>
                <w:sz w:val="24"/>
                <w:szCs w:val="24"/>
                <w:lang w:eastAsia="ru-RU"/>
              </w:rPr>
              <w:t>GmbH</w:t>
            </w:r>
            <w:proofErr w:type="spellEnd"/>
            <w:r w:rsidRPr="000C0350">
              <w:rPr>
                <w:rFonts w:ascii="Times New Roman" w:eastAsia="Times New Roman" w:hAnsi="Times New Roman" w:cs="Times New Roman"/>
                <w:color w:val="000000"/>
                <w:sz w:val="24"/>
                <w:szCs w:val="24"/>
                <w:lang w:eastAsia="ru-RU"/>
              </w:rPr>
              <w:t xml:space="preserve"> / ГЕРМАНИЯ </w:t>
            </w:r>
          </w:p>
          <w:p w:rsidR="00333F6F" w:rsidRDefault="00333F6F" w:rsidP="009428D5">
            <w:pPr>
              <w:rPr>
                <w:rFonts w:ascii="Times New Roman" w:eastAsia="Times New Roman" w:hAnsi="Times New Roman" w:cs="Times New Roman"/>
                <w:color w:val="000000"/>
                <w:sz w:val="24"/>
                <w:szCs w:val="24"/>
                <w:lang w:eastAsia="ru-RU"/>
              </w:rPr>
            </w:pPr>
          </w:p>
          <w:p w:rsidR="00333F6F" w:rsidRPr="000C0350" w:rsidRDefault="00333F6F" w:rsidP="009428D5">
            <w:pPr>
              <w:rPr>
                <w:rFonts w:ascii="Times New Roman" w:eastAsia="Calibri" w:hAnsi="Times New Roman" w:cs="Times New Roman"/>
                <w:sz w:val="24"/>
                <w:szCs w:val="24"/>
              </w:rPr>
            </w:pPr>
            <w:r w:rsidRPr="000C0350">
              <w:rPr>
                <w:rFonts w:ascii="Times New Roman" w:eastAsia="Times New Roman" w:hAnsi="Times New Roman" w:cs="Times New Roman"/>
                <w:color w:val="000000"/>
                <w:sz w:val="24"/>
                <w:szCs w:val="24"/>
                <w:lang w:eastAsia="ru-RU"/>
              </w:rPr>
              <w:t xml:space="preserve">РК-МТ-7№007052 от 03.03.2022г до бессрочно, </w:t>
            </w:r>
            <w:proofErr w:type="spellStart"/>
            <w:r w:rsidRPr="000C0350">
              <w:rPr>
                <w:rFonts w:ascii="Times New Roman" w:eastAsia="Times New Roman" w:hAnsi="Times New Roman" w:cs="Times New Roman"/>
                <w:color w:val="000000"/>
                <w:sz w:val="24"/>
                <w:szCs w:val="24"/>
                <w:lang w:eastAsia="ru-RU"/>
              </w:rPr>
              <w:t>Tekno-Medical</w:t>
            </w:r>
            <w:proofErr w:type="spellEnd"/>
            <w:r w:rsidRPr="000C0350">
              <w:rPr>
                <w:rFonts w:ascii="Times New Roman" w:eastAsia="Times New Roman" w:hAnsi="Times New Roman" w:cs="Times New Roman"/>
                <w:color w:val="000000"/>
                <w:sz w:val="24"/>
                <w:szCs w:val="24"/>
                <w:lang w:eastAsia="ru-RU"/>
              </w:rPr>
              <w:t xml:space="preserve"> </w:t>
            </w:r>
            <w:proofErr w:type="spellStart"/>
            <w:r w:rsidRPr="000C0350">
              <w:rPr>
                <w:rFonts w:ascii="Times New Roman" w:eastAsia="Times New Roman" w:hAnsi="Times New Roman" w:cs="Times New Roman"/>
                <w:color w:val="000000"/>
                <w:sz w:val="24"/>
                <w:szCs w:val="24"/>
                <w:lang w:eastAsia="ru-RU"/>
              </w:rPr>
              <w:t>GmbH</w:t>
            </w:r>
            <w:proofErr w:type="spellEnd"/>
            <w:r w:rsidRPr="000C0350">
              <w:rPr>
                <w:rFonts w:ascii="Times New Roman" w:eastAsia="Times New Roman" w:hAnsi="Times New Roman" w:cs="Times New Roman"/>
                <w:color w:val="000000"/>
                <w:sz w:val="24"/>
                <w:szCs w:val="24"/>
                <w:lang w:eastAsia="ru-RU"/>
              </w:rPr>
              <w:t xml:space="preserve">  / ГЕРМАНИЯ</w:t>
            </w:r>
          </w:p>
        </w:tc>
        <w:tc>
          <w:tcPr>
            <w:tcW w:w="850" w:type="dxa"/>
            <w:vAlign w:val="center"/>
          </w:tcPr>
          <w:p w:rsidR="00333F6F" w:rsidRDefault="00333F6F" w:rsidP="009428D5">
            <w:pPr>
              <w:rPr>
                <w:rFonts w:ascii="Times New Roman" w:hAnsi="Times New Roman" w:cs="Times New Roman"/>
                <w:sz w:val="24"/>
                <w:szCs w:val="24"/>
              </w:rPr>
            </w:pPr>
            <w:r>
              <w:rPr>
                <w:rFonts w:ascii="Times New Roman" w:hAnsi="Times New Roman" w:cs="Times New Roman"/>
                <w:sz w:val="24"/>
                <w:szCs w:val="24"/>
              </w:rPr>
              <w:t xml:space="preserve">     1</w:t>
            </w:r>
          </w:p>
        </w:tc>
        <w:tc>
          <w:tcPr>
            <w:tcW w:w="1418" w:type="dxa"/>
          </w:tcPr>
          <w:p w:rsidR="00333F6F" w:rsidRDefault="00333F6F" w:rsidP="009428D5">
            <w:pPr>
              <w:jc w:val="center"/>
              <w:rPr>
                <w:rFonts w:ascii="Times New Roman" w:eastAsia="Times New Roman" w:hAnsi="Times New Roman" w:cs="Times New Roman"/>
                <w:sz w:val="24"/>
                <w:szCs w:val="24"/>
                <w:lang w:eastAsia="ru-RU"/>
              </w:rPr>
            </w:pPr>
          </w:p>
          <w:p w:rsidR="00333F6F" w:rsidRPr="00983F60" w:rsidRDefault="00333F6F" w:rsidP="009428D5">
            <w:pPr>
              <w:rPr>
                <w:rFonts w:ascii="Times New Roman" w:eastAsia="Times New Roman" w:hAnsi="Times New Roman" w:cs="Times New Roman"/>
                <w:sz w:val="24"/>
                <w:szCs w:val="24"/>
                <w:lang w:eastAsia="ru-RU"/>
              </w:rPr>
            </w:pPr>
          </w:p>
          <w:p w:rsidR="00333F6F" w:rsidRPr="00983F60"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333F6F" w:rsidRDefault="00333F6F" w:rsidP="009428D5">
            <w:pP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333F6F" w:rsidRPr="00983F60" w:rsidRDefault="00333F6F" w:rsidP="009428D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19 950 000</w:t>
            </w:r>
          </w:p>
        </w:tc>
        <w:tc>
          <w:tcPr>
            <w:tcW w:w="2410" w:type="dxa"/>
          </w:tcPr>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333F6F" w:rsidRDefault="00333F6F"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246983" w:rsidRDefault="00246983" w:rsidP="009428D5">
            <w:pPr>
              <w:jc w:val="center"/>
              <w:rPr>
                <w:rFonts w:ascii="Times New Roman" w:eastAsia="Times New Roman" w:hAnsi="Times New Roman" w:cs="Times New Roman"/>
                <w:sz w:val="24"/>
                <w:szCs w:val="24"/>
                <w:lang w:eastAsia="ru-RU"/>
              </w:rPr>
            </w:pPr>
          </w:p>
          <w:p w:rsidR="00333F6F" w:rsidRPr="00977DBA" w:rsidRDefault="00246983" w:rsidP="00246983">
            <w:pP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333F6F">
              <w:rPr>
                <w:rFonts w:ascii="Times New Roman" w:eastAsia="Times New Roman" w:hAnsi="Times New Roman" w:cs="Times New Roman"/>
                <w:sz w:val="24"/>
                <w:szCs w:val="24"/>
                <w:lang w:eastAsia="ru-RU"/>
              </w:rPr>
              <w:t>19 950 000</w:t>
            </w:r>
            <w:r w:rsidR="00333F6F" w:rsidRPr="00983F60">
              <w:rPr>
                <w:rFonts w:ascii="Times New Roman" w:eastAsia="Times New Roman" w:hAnsi="Times New Roman" w:cs="Times New Roman"/>
                <w:sz w:val="24"/>
                <w:szCs w:val="24"/>
                <w:lang w:eastAsia="ru-RU"/>
              </w:rPr>
              <w:t>,00</w:t>
            </w:r>
          </w:p>
        </w:tc>
        <w:tc>
          <w:tcPr>
            <w:tcW w:w="1559" w:type="dxa"/>
          </w:tcPr>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05.06</w:t>
            </w:r>
            <w:r w:rsidRPr="00414F4B">
              <w:rPr>
                <w:rFonts w:ascii="Times New Roman" w:eastAsia="Times New Roman" w:hAnsi="Times New Roman" w:cs="Times New Roman"/>
                <w:sz w:val="24"/>
                <w:szCs w:val="24"/>
                <w:lang w:eastAsia="ru-RU"/>
              </w:rPr>
              <w:t>.2023 ж</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05.06</w:t>
            </w:r>
            <w:r w:rsidRPr="00414F4B">
              <w:rPr>
                <w:rFonts w:ascii="Times New Roman" w:eastAsia="Times New Roman" w:hAnsi="Times New Roman" w:cs="Times New Roman"/>
                <w:sz w:val="24"/>
                <w:szCs w:val="24"/>
                <w:lang w:eastAsia="ru-RU"/>
              </w:rPr>
              <w:t>.2023 г</w:t>
            </w:r>
          </w:p>
          <w:p w:rsidR="00333F6F" w:rsidRPr="00414F4B" w:rsidRDefault="00333F6F" w:rsidP="009428D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p w:rsidR="00333F6F" w:rsidRDefault="00333F6F" w:rsidP="009428D5">
            <w:pPr>
              <w:rPr>
                <w:rFonts w:ascii="Times New Roman" w:eastAsia="Times New Roman" w:hAnsi="Times New Roman" w:cs="Times New Roman"/>
                <w:sz w:val="24"/>
                <w:szCs w:val="24"/>
                <w:lang w:eastAsia="ru-RU"/>
              </w:rPr>
            </w:pPr>
          </w:p>
        </w:tc>
        <w:tc>
          <w:tcPr>
            <w:tcW w:w="1984" w:type="dxa"/>
          </w:tcPr>
          <w:p w:rsidR="00333F6F" w:rsidRDefault="00333F6F" w:rsidP="009428D5">
            <w:pPr>
              <w:rPr>
                <w:rFonts w:ascii="Times New Roman" w:hAnsi="Times New Roman" w:cs="Times New Roman"/>
                <w:sz w:val="24"/>
                <w:szCs w:val="24"/>
              </w:rPr>
            </w:pPr>
            <w:r w:rsidRPr="00983F60">
              <w:rPr>
                <w:rFonts w:ascii="Times New Roman" w:hAnsi="Times New Roman" w:cs="Times New Roman"/>
                <w:sz w:val="24"/>
                <w:szCs w:val="24"/>
              </w:rPr>
              <w:t>Қ</w:t>
            </w:r>
            <w:proofErr w:type="gramStart"/>
            <w:r w:rsidRPr="00983F60">
              <w:rPr>
                <w:rFonts w:ascii="Times New Roman" w:hAnsi="Times New Roman" w:cs="Times New Roman"/>
                <w:sz w:val="24"/>
                <w:szCs w:val="24"/>
              </w:rPr>
              <w:t>Р</w:t>
            </w:r>
            <w:proofErr w:type="gramEnd"/>
            <w:r w:rsidRPr="00983F60">
              <w:rPr>
                <w:rFonts w:ascii="Times New Roman" w:hAnsi="Times New Roman" w:cs="Times New Roman"/>
                <w:sz w:val="24"/>
                <w:szCs w:val="24"/>
              </w:rPr>
              <w:t xml:space="preserve">, 050060 </w:t>
            </w:r>
            <w:proofErr w:type="spellStart"/>
            <w:r w:rsidRPr="00983F60">
              <w:rPr>
                <w:rFonts w:ascii="Times New Roman" w:hAnsi="Times New Roman" w:cs="Times New Roman"/>
                <w:sz w:val="24"/>
                <w:szCs w:val="24"/>
              </w:rPr>
              <w:t>Алматы</w:t>
            </w:r>
            <w:proofErr w:type="spellEnd"/>
            <w:r w:rsidRPr="00983F60">
              <w:rPr>
                <w:rFonts w:ascii="Times New Roman" w:hAnsi="Times New Roman" w:cs="Times New Roman"/>
                <w:sz w:val="24"/>
                <w:szCs w:val="24"/>
              </w:rPr>
              <w:t xml:space="preserve"> қ., Бостандық </w:t>
            </w:r>
            <w:proofErr w:type="spellStart"/>
            <w:r w:rsidRPr="00983F60">
              <w:rPr>
                <w:rFonts w:ascii="Times New Roman" w:hAnsi="Times New Roman" w:cs="Times New Roman"/>
                <w:sz w:val="24"/>
                <w:szCs w:val="24"/>
              </w:rPr>
              <w:t>ауданы</w:t>
            </w:r>
            <w:proofErr w:type="spellEnd"/>
            <w:r w:rsidRPr="00983F60">
              <w:rPr>
                <w:rFonts w:ascii="Times New Roman" w:hAnsi="Times New Roman" w:cs="Times New Roman"/>
                <w:sz w:val="24"/>
                <w:szCs w:val="24"/>
              </w:rPr>
              <w:t xml:space="preserve">, </w:t>
            </w:r>
            <w:proofErr w:type="spellStart"/>
            <w:r w:rsidRPr="00983F60">
              <w:rPr>
                <w:rFonts w:ascii="Times New Roman" w:hAnsi="Times New Roman" w:cs="Times New Roman"/>
                <w:sz w:val="24"/>
                <w:szCs w:val="24"/>
              </w:rPr>
              <w:t>эксперименттік</w:t>
            </w:r>
            <w:proofErr w:type="spellEnd"/>
            <w:r w:rsidRPr="00983F60">
              <w:rPr>
                <w:rFonts w:ascii="Times New Roman" w:hAnsi="Times New Roman" w:cs="Times New Roman"/>
                <w:sz w:val="24"/>
                <w:szCs w:val="24"/>
              </w:rPr>
              <w:t xml:space="preserve"> база </w:t>
            </w:r>
            <w:proofErr w:type="spellStart"/>
            <w:r w:rsidRPr="00983F60">
              <w:rPr>
                <w:rFonts w:ascii="Times New Roman" w:hAnsi="Times New Roman" w:cs="Times New Roman"/>
                <w:sz w:val="24"/>
                <w:szCs w:val="24"/>
              </w:rPr>
              <w:t>к-сі</w:t>
            </w:r>
            <w:proofErr w:type="spellEnd"/>
            <w:r w:rsidRPr="00983F60">
              <w:rPr>
                <w:rFonts w:ascii="Times New Roman" w:hAnsi="Times New Roman" w:cs="Times New Roman"/>
                <w:sz w:val="24"/>
                <w:szCs w:val="24"/>
              </w:rPr>
              <w:t>, №3а үй, тел:8(727)3550470, 8(727)3550471</w:t>
            </w:r>
          </w:p>
          <w:p w:rsidR="00333F6F" w:rsidRPr="00756E45" w:rsidRDefault="00333F6F" w:rsidP="009428D5">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050060</w:t>
            </w:r>
            <w:r w:rsidRPr="00414F4B">
              <w:rPr>
                <w:rFonts w:ascii="Times New Roman" w:hAnsi="Times New Roman" w:cs="Times New Roman"/>
                <w:sz w:val="24"/>
                <w:szCs w:val="24"/>
              </w:rPr>
              <w:t xml:space="preserve"> </w:t>
            </w:r>
            <w:r>
              <w:rPr>
                <w:rFonts w:ascii="Times New Roman" w:hAnsi="Times New Roman" w:cs="Times New Roman"/>
                <w:sz w:val="24"/>
                <w:szCs w:val="24"/>
              </w:rPr>
              <w:t xml:space="preserve">г. </w:t>
            </w:r>
            <w:proofErr w:type="spellStart"/>
            <w:r>
              <w:rPr>
                <w:rFonts w:ascii="Times New Roman" w:hAnsi="Times New Roman" w:cs="Times New Roman"/>
                <w:sz w:val="24"/>
                <w:szCs w:val="24"/>
              </w:rPr>
              <w:t>Алматы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Бостандыкскмй</w:t>
            </w:r>
            <w:proofErr w:type="spellEnd"/>
            <w:r>
              <w:rPr>
                <w:rFonts w:ascii="Times New Roman" w:hAnsi="Times New Roman" w:cs="Times New Roman"/>
                <w:sz w:val="24"/>
                <w:szCs w:val="24"/>
              </w:rPr>
              <w:t xml:space="preserve"> район, ул. Экспериментальная база, дом №3а, тел:8(727)3550470, 8(727)3550471</w:t>
            </w:r>
          </w:p>
        </w:tc>
      </w:tr>
      <w:tr w:rsidR="00333F6F" w:rsidRPr="00B43A48" w:rsidTr="009428D5">
        <w:tc>
          <w:tcPr>
            <w:tcW w:w="569" w:type="dxa"/>
            <w:vAlign w:val="center"/>
          </w:tcPr>
          <w:p w:rsidR="00333F6F" w:rsidRPr="00B43A48" w:rsidRDefault="00333F6F" w:rsidP="009428D5">
            <w:pPr>
              <w:jc w:val="center"/>
              <w:rPr>
                <w:rFonts w:ascii="Times New Roman" w:eastAsia="Times New Roman" w:hAnsi="Times New Roman" w:cs="Times New Roman"/>
                <w:bCs/>
                <w:color w:val="FF0000"/>
                <w:lang w:eastAsia="ru-RU"/>
              </w:rPr>
            </w:pPr>
          </w:p>
        </w:tc>
        <w:tc>
          <w:tcPr>
            <w:tcW w:w="1983" w:type="dxa"/>
          </w:tcPr>
          <w:p w:rsidR="00333F6F" w:rsidRPr="00FB3BF2" w:rsidRDefault="00333F6F" w:rsidP="009428D5">
            <w:pPr>
              <w:pStyle w:val="a8"/>
              <w:ind w:left="0"/>
              <w:rPr>
                <w:rFonts w:ascii="Times New Roman" w:hAnsi="Times New Roman" w:cs="Times New Roman"/>
                <w:color w:val="FF0000"/>
              </w:rPr>
            </w:pPr>
          </w:p>
        </w:tc>
        <w:tc>
          <w:tcPr>
            <w:tcW w:w="1701" w:type="dxa"/>
          </w:tcPr>
          <w:p w:rsidR="00333F6F" w:rsidRPr="00C47B0A" w:rsidRDefault="00333F6F" w:rsidP="009428D5">
            <w:pPr>
              <w:shd w:val="clear" w:color="auto" w:fill="FFFFFF"/>
              <w:rPr>
                <w:rFonts w:ascii="Times New Roman" w:eastAsia="Calibri" w:hAnsi="Times New Roman" w:cs="Times New Roman"/>
                <w:b/>
                <w:sz w:val="24"/>
                <w:szCs w:val="24"/>
              </w:rPr>
            </w:pPr>
            <w:r w:rsidRPr="00C47B0A">
              <w:rPr>
                <w:rFonts w:ascii="Times New Roman" w:eastAsia="Times New Roman" w:hAnsi="Times New Roman"/>
                <w:b/>
                <w:sz w:val="24"/>
                <w:szCs w:val="24"/>
                <w:lang w:eastAsia="ru-RU"/>
              </w:rPr>
              <w:t>ЖИЫНЫ  ИТОГО</w:t>
            </w:r>
          </w:p>
        </w:tc>
        <w:tc>
          <w:tcPr>
            <w:tcW w:w="3119" w:type="dxa"/>
          </w:tcPr>
          <w:p w:rsidR="00333F6F" w:rsidRPr="00C47B0A" w:rsidRDefault="00333F6F" w:rsidP="009428D5">
            <w:pPr>
              <w:rPr>
                <w:rFonts w:ascii="Times New Roman" w:hAnsi="Times New Roman" w:cs="Times New Roman"/>
                <w:b/>
                <w:sz w:val="20"/>
                <w:szCs w:val="20"/>
              </w:rPr>
            </w:pPr>
          </w:p>
        </w:tc>
        <w:tc>
          <w:tcPr>
            <w:tcW w:w="850" w:type="dxa"/>
            <w:vAlign w:val="center"/>
          </w:tcPr>
          <w:p w:rsidR="00333F6F" w:rsidRPr="00C47B0A" w:rsidRDefault="00333F6F" w:rsidP="009428D5">
            <w:pPr>
              <w:jc w:val="center"/>
              <w:rPr>
                <w:rFonts w:ascii="Times New Roman" w:hAnsi="Times New Roman" w:cs="Times New Roman"/>
                <w:b/>
              </w:rPr>
            </w:pPr>
          </w:p>
        </w:tc>
        <w:tc>
          <w:tcPr>
            <w:tcW w:w="1418" w:type="dxa"/>
          </w:tcPr>
          <w:p w:rsidR="00333F6F" w:rsidRPr="00C47B0A" w:rsidRDefault="00333F6F" w:rsidP="009428D5">
            <w:pPr>
              <w:jc w:val="center"/>
              <w:rPr>
                <w:rFonts w:ascii="Times New Roman" w:eastAsia="Times New Roman" w:hAnsi="Times New Roman" w:cs="Times New Roman"/>
                <w:b/>
                <w:lang w:eastAsia="ru-RU"/>
              </w:rPr>
            </w:pPr>
          </w:p>
        </w:tc>
        <w:tc>
          <w:tcPr>
            <w:tcW w:w="2410" w:type="dxa"/>
          </w:tcPr>
          <w:p w:rsidR="00333F6F" w:rsidRPr="00983F60" w:rsidRDefault="00333F6F" w:rsidP="009428D5">
            <w:pPr>
              <w:jc w:val="center"/>
              <w:rPr>
                <w:rFonts w:ascii="Times New Roman" w:eastAsia="Times New Roman" w:hAnsi="Times New Roman" w:cs="Times New Roman"/>
                <w:b/>
                <w:lang w:eastAsia="ru-RU"/>
              </w:rPr>
            </w:pPr>
            <w:r w:rsidRPr="00983F60">
              <w:rPr>
                <w:rFonts w:ascii="Times New Roman" w:eastAsia="Times New Roman" w:hAnsi="Times New Roman" w:cs="Times New Roman"/>
                <w:b/>
                <w:sz w:val="24"/>
                <w:szCs w:val="24"/>
                <w:lang w:eastAsia="ru-RU"/>
              </w:rPr>
              <w:t>19 950 000,00</w:t>
            </w:r>
          </w:p>
        </w:tc>
        <w:tc>
          <w:tcPr>
            <w:tcW w:w="1559" w:type="dxa"/>
          </w:tcPr>
          <w:p w:rsidR="00333F6F" w:rsidRPr="00B43A48" w:rsidRDefault="00333F6F" w:rsidP="009428D5">
            <w:pPr>
              <w:rPr>
                <w:rFonts w:ascii="Times New Roman" w:eastAsia="Times New Roman" w:hAnsi="Times New Roman" w:cs="Times New Roman"/>
                <w:color w:val="FF0000"/>
                <w:lang w:eastAsia="ru-RU"/>
              </w:rPr>
            </w:pPr>
          </w:p>
        </w:tc>
        <w:tc>
          <w:tcPr>
            <w:tcW w:w="1984" w:type="dxa"/>
          </w:tcPr>
          <w:p w:rsidR="00333F6F" w:rsidRPr="00B43A48" w:rsidRDefault="00333F6F" w:rsidP="009428D5">
            <w:pPr>
              <w:rPr>
                <w:rFonts w:ascii="Times New Roman" w:hAnsi="Times New Roman" w:cs="Times New Roman"/>
                <w:color w:val="FF0000"/>
                <w:sz w:val="24"/>
                <w:szCs w:val="24"/>
              </w:rPr>
            </w:pPr>
          </w:p>
        </w:tc>
      </w:tr>
    </w:tbl>
    <w:p w:rsidR="00333F6F" w:rsidRPr="00333F6F" w:rsidRDefault="00333F6F" w:rsidP="00333F6F">
      <w:pPr>
        <w:rPr>
          <w:color w:val="FF0000"/>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333F6F" w:rsidRPr="00333F6F">
        <w:rPr>
          <w:rFonts w:ascii="Times New Roman" w:hAnsi="Times New Roman" w:cs="Times New Roman"/>
          <w:lang w:val="kk-KZ"/>
        </w:rPr>
        <w:t>"Регион Мед Сервис" ЖШС, "Sunray Medical" ЖШС, "Неомедикал" ЖШС,"Нанофарм" ЖШС</w:t>
      </w:r>
      <w:r w:rsidR="00333F6F">
        <w:rPr>
          <w:rFonts w:ascii="Times New Roman" w:hAnsi="Times New Roman" w:cs="Times New Roman"/>
          <w:lang w:val="kk-KZ"/>
        </w:rPr>
        <w:t xml:space="preserve">,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t xml:space="preserve">      </w:t>
      </w:r>
      <w:r w:rsidR="00333F6F">
        <w:rPr>
          <w:rFonts w:ascii="Times New Roman" w:hAnsi="Times New Roman" w:cs="Times New Roman"/>
          <w:sz w:val="24"/>
          <w:szCs w:val="24"/>
          <w:lang w:val="kk-KZ"/>
        </w:rPr>
        <w:t>Потенциальные</w:t>
      </w:r>
      <w:r w:rsidR="00CD11E6" w:rsidRPr="00593302">
        <w:rPr>
          <w:rFonts w:ascii="Times New Roman" w:hAnsi="Times New Roman" w:cs="Times New Roman"/>
          <w:sz w:val="24"/>
          <w:szCs w:val="24"/>
          <w:lang w:val="kk-KZ"/>
        </w:rPr>
        <w:t xml:space="preserve"> поставщик</w:t>
      </w:r>
      <w:r w:rsidR="00333F6F">
        <w:rPr>
          <w:rFonts w:ascii="Times New Roman" w:hAnsi="Times New Roman" w:cs="Times New Roman"/>
          <w:sz w:val="24"/>
          <w:szCs w:val="24"/>
          <w:lang w:val="kk-KZ"/>
        </w:rPr>
        <w:t>и</w:t>
      </w:r>
      <w:r w:rsidR="006C1E2B">
        <w:rPr>
          <w:rFonts w:ascii="Times New Roman" w:hAnsi="Times New Roman" w:cs="Times New Roman"/>
          <w:sz w:val="24"/>
          <w:szCs w:val="24"/>
          <w:lang w:val="kk-KZ"/>
        </w:rPr>
        <w:t xml:space="preserve"> </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403C89" w:rsidRPr="00403C89">
        <w:rPr>
          <w:rFonts w:ascii="Times New Roman" w:hAnsi="Times New Roman" w:cs="Times New Roman"/>
        </w:rPr>
        <w:t xml:space="preserve"> </w:t>
      </w:r>
      <w:r w:rsidR="00333F6F" w:rsidRPr="00333F6F">
        <w:rPr>
          <w:rFonts w:ascii="Times New Roman" w:hAnsi="Times New Roman" w:cs="Times New Roman"/>
          <w:sz w:val="24"/>
          <w:szCs w:val="24"/>
        </w:rPr>
        <w:t>ТОО « Регион Мед Сервис », ТОО «</w:t>
      </w:r>
      <w:r w:rsidR="00333F6F" w:rsidRPr="00333F6F">
        <w:rPr>
          <w:rFonts w:ascii="Times New Roman" w:hAnsi="Times New Roman" w:cs="Times New Roman"/>
          <w:bCs/>
          <w:iCs/>
          <w:sz w:val="24"/>
          <w:szCs w:val="24"/>
          <w:lang w:val="kk-KZ"/>
        </w:rPr>
        <w:t>Sunray medical</w:t>
      </w:r>
      <w:r w:rsidR="00333F6F" w:rsidRPr="00333F6F">
        <w:rPr>
          <w:rFonts w:ascii="Times New Roman" w:hAnsi="Times New Roman" w:cs="Times New Roman"/>
          <w:sz w:val="24"/>
          <w:szCs w:val="24"/>
        </w:rPr>
        <w:t>», ТОО «</w:t>
      </w:r>
      <w:r w:rsidR="00333F6F" w:rsidRPr="00333F6F">
        <w:rPr>
          <w:rFonts w:ascii="Times New Roman" w:hAnsi="Times New Roman" w:cs="Times New Roman"/>
          <w:bCs/>
          <w:iCs/>
          <w:sz w:val="24"/>
          <w:szCs w:val="24"/>
          <w:lang w:val="kk-KZ"/>
        </w:rPr>
        <w:t>НЕОМЕДИКАЛ</w:t>
      </w:r>
      <w:r w:rsidR="00333F6F" w:rsidRPr="00333F6F">
        <w:rPr>
          <w:rFonts w:ascii="Times New Roman" w:hAnsi="Times New Roman" w:cs="Times New Roman"/>
          <w:sz w:val="24"/>
          <w:szCs w:val="24"/>
        </w:rPr>
        <w:t>»,ТОО «</w:t>
      </w:r>
      <w:proofErr w:type="spellStart"/>
      <w:r w:rsidR="00333F6F" w:rsidRPr="00333F6F">
        <w:rPr>
          <w:rFonts w:ascii="Times New Roman" w:hAnsi="Times New Roman" w:cs="Times New Roman"/>
          <w:bCs/>
          <w:color w:val="000000"/>
          <w:sz w:val="24"/>
          <w:szCs w:val="24"/>
        </w:rPr>
        <w:t>НаноФарм</w:t>
      </w:r>
      <w:proofErr w:type="spellEnd"/>
      <w:r w:rsidR="00333F6F" w:rsidRPr="00333F6F">
        <w:rPr>
          <w:rFonts w:ascii="Times New Roman" w:hAnsi="Times New Roman" w:cs="Times New Roman"/>
          <w:sz w:val="24"/>
          <w:szCs w:val="24"/>
        </w:rPr>
        <w:t>»</w:t>
      </w:r>
      <w:r w:rsidR="00333F6F" w:rsidRPr="00180BEF">
        <w:rPr>
          <w:sz w:val="24"/>
          <w:szCs w:val="24"/>
        </w:rPr>
        <w:t xml:space="preserve">  </w:t>
      </w:r>
      <w:r w:rsidR="00403C89">
        <w:rPr>
          <w:rFonts w:ascii="Times New Roman" w:hAnsi="Times New Roman" w:cs="Times New Roman"/>
          <w:sz w:val="24"/>
          <w:szCs w:val="24"/>
          <w:lang w:val="kk-KZ"/>
        </w:rPr>
        <w:t>соответствуе</w:t>
      </w:r>
      <w:r w:rsidR="00350062" w:rsidRPr="00593302">
        <w:rPr>
          <w:rFonts w:ascii="Times New Roman" w:hAnsi="Times New Roman" w:cs="Times New Roman"/>
          <w:sz w:val="24"/>
          <w:szCs w:val="24"/>
          <w:lang w:val="kk-KZ"/>
        </w:rPr>
        <w:t xml:space="preserve">т квалификационным требованиям, </w:t>
      </w:r>
      <w:r w:rsidR="00403C89">
        <w:rPr>
          <w:rFonts w:ascii="Times New Roman" w:hAnsi="Times New Roman" w:cs="Times New Roman"/>
          <w:sz w:val="24"/>
          <w:szCs w:val="24"/>
          <w:lang w:val="kk-KZ"/>
        </w:rPr>
        <w:t>предъявляемым</w:t>
      </w:r>
      <w:r w:rsidR="004D294E" w:rsidRPr="00593302">
        <w:rPr>
          <w:rFonts w:ascii="Times New Roman" w:hAnsi="Times New Roman" w:cs="Times New Roman"/>
          <w:sz w:val="24"/>
          <w:szCs w:val="24"/>
          <w:lang w:val="kk-KZ"/>
        </w:rPr>
        <w:t xml:space="preserve"> к потенциальному поставщику: правоспособность,</w:t>
      </w:r>
      <w:r w:rsidR="000B1A49" w:rsidRPr="00593302">
        <w:rPr>
          <w:rFonts w:ascii="Times New Roman" w:hAnsi="Times New Roman" w:cs="Times New Roman"/>
          <w:sz w:val="24"/>
          <w:szCs w:val="24"/>
        </w:rPr>
        <w:t xml:space="preserve"> не </w:t>
      </w:r>
      <w:proofErr w:type="spellStart"/>
      <w:r w:rsidR="000B1A49" w:rsidRPr="00593302">
        <w:rPr>
          <w:rFonts w:ascii="Times New Roman" w:hAnsi="Times New Roman" w:cs="Times New Roman"/>
          <w:sz w:val="24"/>
          <w:szCs w:val="24"/>
        </w:rPr>
        <w:t>аффилирован</w:t>
      </w:r>
      <w:proofErr w:type="spellEnd"/>
      <w:r w:rsidR="000B1A49" w:rsidRPr="00593302">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Default="00B85A6F" w:rsidP="00B85A6F">
      <w:pPr>
        <w:rPr>
          <w:rFonts w:ascii="Times New Roman" w:hAnsi="Times New Roman" w:cs="Times New Roman"/>
          <w:sz w:val="24"/>
          <w:szCs w:val="24"/>
          <w:lang w:val="kk-KZ"/>
        </w:rPr>
      </w:pPr>
      <w:r w:rsidRPr="00FB3BF2">
        <w:rPr>
          <w:rFonts w:ascii="Times New Roman" w:hAnsi="Times New Roman" w:cs="Times New Roman"/>
          <w:sz w:val="23"/>
          <w:szCs w:val="23"/>
          <w:lang w:val="kk-KZ"/>
        </w:rPr>
        <w:t xml:space="preserve">         </w:t>
      </w:r>
      <w:r w:rsidR="005A2A63" w:rsidRPr="00FB3BF2">
        <w:rPr>
          <w:rFonts w:ascii="Times New Roman" w:hAnsi="Times New Roman" w:cs="Times New Roman"/>
          <w:sz w:val="23"/>
          <w:szCs w:val="23"/>
          <w:lang w:val="kk-KZ"/>
        </w:rPr>
        <w:t>7</w:t>
      </w:r>
      <w:r w:rsidR="0046079E" w:rsidRPr="00FB3BF2">
        <w:rPr>
          <w:rFonts w:ascii="Times New Roman" w:hAnsi="Times New Roman" w:cs="Times New Roman"/>
          <w:sz w:val="23"/>
          <w:szCs w:val="23"/>
          <w:lang w:val="kk-KZ"/>
        </w:rPr>
        <w:t>.</w:t>
      </w:r>
      <w:r w:rsidR="0046079E" w:rsidRPr="00FB3BF2">
        <w:rPr>
          <w:rFonts w:ascii="Times New Roman" w:hAnsi="Times New Roman" w:cs="Times New Roman"/>
          <w:b/>
          <w:sz w:val="23"/>
          <w:szCs w:val="23"/>
          <w:lang w:val="kk-KZ"/>
        </w:rPr>
        <w:t xml:space="preserve"> </w:t>
      </w:r>
      <w:r w:rsidR="002B41D0" w:rsidRPr="00FB3BF2">
        <w:rPr>
          <w:rFonts w:ascii="Times New Roman" w:hAnsi="Times New Roman" w:cs="Times New Roman"/>
          <w:lang w:val="kk-KZ"/>
        </w:rPr>
        <w:t xml:space="preserve"> </w:t>
      </w:r>
      <w:r w:rsidR="00246983">
        <w:rPr>
          <w:rFonts w:ascii="Times New Roman" w:hAnsi="Times New Roman" w:cs="Times New Roman"/>
          <w:lang w:val="kk-KZ"/>
        </w:rPr>
        <w:t xml:space="preserve">1) </w:t>
      </w:r>
      <w:r w:rsidRPr="00FB3BF2">
        <w:rPr>
          <w:rFonts w:ascii="Times New Roman" w:hAnsi="Times New Roman" w:cs="Times New Roman"/>
          <w:sz w:val="24"/>
          <w:szCs w:val="24"/>
          <w:lang w:val="kk-KZ"/>
        </w:rPr>
        <w:t xml:space="preserve">Әлеуетті өнім берушінің </w:t>
      </w:r>
      <w:r w:rsidR="0095057B" w:rsidRPr="00FB3BF2">
        <w:rPr>
          <w:rFonts w:ascii="Times New Roman" w:hAnsi="Times New Roman" w:cs="Times New Roman"/>
          <w:lang w:val="kk-KZ"/>
        </w:rPr>
        <w:t>ЖШС</w:t>
      </w:r>
      <w:r w:rsidR="00403C89" w:rsidRPr="00FB3BF2">
        <w:rPr>
          <w:rFonts w:ascii="Times New Roman" w:hAnsi="Times New Roman" w:cs="Times New Roman"/>
          <w:lang w:val="kk-KZ"/>
        </w:rPr>
        <w:t xml:space="preserve"> </w:t>
      </w:r>
      <w:r w:rsidR="00FB3BF2" w:rsidRPr="00FB3BF2">
        <w:rPr>
          <w:rFonts w:ascii="Times New Roman" w:hAnsi="Times New Roman" w:cs="Times New Roman"/>
          <w:sz w:val="24"/>
          <w:szCs w:val="24"/>
          <w:lang w:val="kk-KZ"/>
        </w:rPr>
        <w:t xml:space="preserve">« Регион Мед Сервис », </w:t>
      </w:r>
      <w:r w:rsidR="00FB3BF2" w:rsidRPr="00FB3BF2">
        <w:rPr>
          <w:rFonts w:ascii="Times New Roman" w:hAnsi="Times New Roman" w:cs="Times New Roman"/>
          <w:lang w:val="kk-KZ"/>
        </w:rPr>
        <w:t>ЖШС</w:t>
      </w:r>
      <w:r w:rsidR="00FB3BF2" w:rsidRPr="00FB3BF2">
        <w:rPr>
          <w:rFonts w:ascii="Times New Roman" w:hAnsi="Times New Roman" w:cs="Times New Roman"/>
          <w:sz w:val="24"/>
          <w:szCs w:val="24"/>
          <w:lang w:val="kk-KZ"/>
        </w:rPr>
        <w:t xml:space="preserve"> «</w:t>
      </w:r>
      <w:r w:rsidR="00FB3BF2" w:rsidRPr="00FB3BF2">
        <w:rPr>
          <w:rFonts w:ascii="Times New Roman" w:hAnsi="Times New Roman" w:cs="Times New Roman"/>
          <w:bCs/>
          <w:iCs/>
          <w:sz w:val="24"/>
          <w:szCs w:val="24"/>
          <w:lang w:val="kk-KZ"/>
        </w:rPr>
        <w:t>Sunray medical</w:t>
      </w:r>
      <w:r w:rsidR="00FB3BF2" w:rsidRPr="00FB3BF2">
        <w:rPr>
          <w:rFonts w:ascii="Times New Roman" w:hAnsi="Times New Roman" w:cs="Times New Roman"/>
          <w:sz w:val="24"/>
          <w:szCs w:val="24"/>
          <w:lang w:val="kk-KZ"/>
        </w:rPr>
        <w:t>» ,</w:t>
      </w:r>
      <w:r w:rsidR="00FB3BF2" w:rsidRPr="00FB3BF2">
        <w:rPr>
          <w:rFonts w:ascii="Times New Roman" w:hAnsi="Times New Roman" w:cs="Times New Roman"/>
          <w:lang w:val="kk-KZ"/>
        </w:rPr>
        <w:t xml:space="preserve"> ЖШС</w:t>
      </w:r>
      <w:r w:rsidR="00FB3BF2" w:rsidRPr="00FB3BF2">
        <w:rPr>
          <w:rFonts w:ascii="Times New Roman" w:hAnsi="Times New Roman" w:cs="Times New Roman"/>
          <w:sz w:val="24"/>
          <w:szCs w:val="24"/>
          <w:lang w:val="kk-KZ"/>
        </w:rPr>
        <w:t xml:space="preserve"> «</w:t>
      </w:r>
      <w:r w:rsidR="00FB3BF2" w:rsidRPr="00FB3BF2">
        <w:rPr>
          <w:rFonts w:ascii="Times New Roman" w:hAnsi="Times New Roman" w:cs="Times New Roman"/>
          <w:bCs/>
          <w:sz w:val="24"/>
          <w:szCs w:val="24"/>
          <w:lang w:val="kk-KZ"/>
        </w:rPr>
        <w:t>НаноФарм</w:t>
      </w:r>
      <w:r w:rsidR="00FB3BF2" w:rsidRPr="00FB3BF2">
        <w:rPr>
          <w:rFonts w:ascii="Times New Roman" w:hAnsi="Times New Roman" w:cs="Times New Roman"/>
          <w:sz w:val="24"/>
          <w:szCs w:val="24"/>
          <w:lang w:val="kk-KZ"/>
        </w:rPr>
        <w:t>»</w:t>
      </w:r>
      <w:r w:rsidR="00FB3BF2" w:rsidRPr="00FB3BF2">
        <w:rPr>
          <w:sz w:val="24"/>
          <w:szCs w:val="24"/>
          <w:lang w:val="kk-KZ"/>
        </w:rPr>
        <w:t xml:space="preserve">  </w:t>
      </w:r>
      <w:r w:rsidRPr="00FB3BF2">
        <w:rPr>
          <w:rFonts w:ascii="Times New Roman" w:hAnsi="Times New Roman" w:cs="Times New Roman"/>
          <w:sz w:val="24"/>
          <w:szCs w:val="24"/>
          <w:lang w:val="kk-KZ"/>
        </w:rPr>
        <w:t>өтінімі бекітілген тендерлік құжаттама талаптарына сәйкес келеді.</w:t>
      </w:r>
    </w:p>
    <w:p w:rsidR="00246983" w:rsidRPr="00E122E1" w:rsidRDefault="00246983" w:rsidP="00B85A6F">
      <w:pPr>
        <w:rPr>
          <w:rFonts w:ascii="Times New Roman" w:hAnsi="Times New Roman" w:cs="Times New Roman"/>
          <w:sz w:val="24"/>
          <w:szCs w:val="24"/>
        </w:rPr>
      </w:pPr>
      <w:r>
        <w:rPr>
          <w:rFonts w:ascii="Times New Roman" w:hAnsi="Times New Roman" w:cs="Times New Roman"/>
          <w:sz w:val="24"/>
          <w:szCs w:val="24"/>
          <w:lang w:val="kk-KZ"/>
        </w:rPr>
        <w:t xml:space="preserve">             2)</w:t>
      </w:r>
      <w:r w:rsidR="00E122E1" w:rsidRPr="00E122E1">
        <w:rPr>
          <w:rFonts w:ascii="Times New Roman" w:hAnsi="Times New Roman" w:cs="Times New Roman"/>
          <w:sz w:val="24"/>
          <w:szCs w:val="24"/>
          <w:lang w:val="kk-KZ"/>
        </w:rPr>
        <w:t xml:space="preserve"> "НЕОМЕДИКАЛ" ЖШС әлеуетті өнім берушілерінің өтінімі бекітілген тендерлік құжаттаманың талаптарына сәйкес келмейді: 1. Жұмыс үстелінің ұзындығының, енінің,биіктігінің нақты параметрлері көрсетілмеген (±20 мм), бас бөлімі-бұрышты реттеу, биіктікті реттеу, пневматикалық серіппелер көмегімен бұрышты реттеу жоқ; аяқ бөлімі бөлек-бұрыш диапазоны көрсетілмеген; ылғалға және дезинфекциялық заттардың әсеріне төзімді былғары қаптамасы бар қолтық жоқ; "Дулыға"түріндегі бас ұстағыш жоқ;  Қол тірегі-қол тірегі биіктігі мен көлденеңінен реттеуге мүмкіндік беретін тұтқалы қысқышпен болуы керек; аяқ тірегі-сипаттамада қалыпталған анатомиялық пішінді полиуретанды матрац және тот баспайтын болаттан жасалған металл конструкция жоқ, бұл тіректердің тік осьтің айналасында айналуын қамтамасыз етеді. 2. тендерлік өтінімнің беттері нөмірленбеген.</w:t>
      </w:r>
    </w:p>
    <w:p w:rsidR="00246983" w:rsidRDefault="00B85A6F" w:rsidP="00B06EAB">
      <w:pPr>
        <w:pStyle w:val="a8"/>
        <w:ind w:left="0"/>
        <w:rPr>
          <w:rFonts w:ascii="Times New Roman" w:hAnsi="Times New Roman" w:cs="Times New Roman"/>
          <w:sz w:val="23"/>
          <w:szCs w:val="23"/>
          <w:lang w:val="kk-KZ"/>
        </w:rPr>
      </w:pPr>
      <w:r w:rsidRPr="00FB3BF2">
        <w:rPr>
          <w:rFonts w:ascii="Times New Roman" w:hAnsi="Times New Roman" w:cs="Times New Roman"/>
          <w:sz w:val="24"/>
          <w:szCs w:val="24"/>
          <w:lang w:val="kk-KZ"/>
        </w:rPr>
        <w:t xml:space="preserve">             </w:t>
      </w:r>
      <w:r w:rsidR="00E122E1">
        <w:rPr>
          <w:rFonts w:ascii="Times New Roman" w:hAnsi="Times New Roman" w:cs="Times New Roman"/>
          <w:sz w:val="24"/>
          <w:szCs w:val="24"/>
          <w:lang w:val="kk-KZ"/>
        </w:rPr>
        <w:t xml:space="preserve">1) </w:t>
      </w:r>
      <w:r w:rsidRPr="00FB3BF2">
        <w:rPr>
          <w:rFonts w:ascii="Times New Roman" w:hAnsi="Times New Roman" w:cs="Times New Roman"/>
          <w:sz w:val="24"/>
          <w:szCs w:val="24"/>
          <w:lang w:val="kk-KZ"/>
        </w:rPr>
        <w:t xml:space="preserve"> </w:t>
      </w:r>
      <w:r w:rsidR="00246983">
        <w:rPr>
          <w:rFonts w:ascii="Times New Roman" w:hAnsi="Times New Roman" w:cs="Times New Roman"/>
          <w:sz w:val="24"/>
          <w:szCs w:val="24"/>
          <w:lang w:val="kk-KZ"/>
        </w:rPr>
        <w:t>Заявки</w:t>
      </w:r>
      <w:r w:rsidR="006C1E2B" w:rsidRPr="00FB3BF2">
        <w:rPr>
          <w:rFonts w:ascii="Times New Roman" w:hAnsi="Times New Roman" w:cs="Times New Roman"/>
          <w:sz w:val="24"/>
          <w:szCs w:val="24"/>
          <w:lang w:val="kk-KZ"/>
        </w:rPr>
        <w:t xml:space="preserve"> потенциальных</w:t>
      </w:r>
      <w:r w:rsidR="0046079E" w:rsidRPr="00FB3BF2">
        <w:rPr>
          <w:rFonts w:ascii="Times New Roman" w:hAnsi="Times New Roman" w:cs="Times New Roman"/>
          <w:sz w:val="24"/>
          <w:szCs w:val="24"/>
          <w:lang w:val="kk-KZ"/>
        </w:rPr>
        <w:t xml:space="preserve"> пост</w:t>
      </w:r>
      <w:r w:rsidR="006C1E2B" w:rsidRPr="00FB3BF2">
        <w:rPr>
          <w:rFonts w:ascii="Times New Roman" w:hAnsi="Times New Roman" w:cs="Times New Roman"/>
          <w:sz w:val="24"/>
          <w:szCs w:val="24"/>
          <w:lang w:val="kk-KZ"/>
        </w:rPr>
        <w:t>авщиков</w:t>
      </w:r>
      <w:r w:rsidR="00246983">
        <w:rPr>
          <w:rFonts w:ascii="Times New Roman" w:hAnsi="Times New Roman" w:cs="Times New Roman"/>
          <w:sz w:val="24"/>
          <w:szCs w:val="24"/>
          <w:lang w:val="kk-KZ"/>
        </w:rPr>
        <w:t xml:space="preserve"> </w:t>
      </w:r>
      <w:r w:rsidR="00FB3BF2" w:rsidRPr="00FB3BF2">
        <w:rPr>
          <w:rFonts w:ascii="Times New Roman" w:hAnsi="Times New Roman" w:cs="Times New Roman"/>
          <w:sz w:val="24"/>
          <w:szCs w:val="24"/>
          <w:lang w:val="kk-KZ"/>
        </w:rPr>
        <w:t xml:space="preserve"> </w:t>
      </w:r>
      <w:r w:rsidR="00FB3BF2" w:rsidRPr="00FB3BF2">
        <w:rPr>
          <w:rFonts w:ascii="Times New Roman" w:hAnsi="Times New Roman" w:cs="Times New Roman"/>
        </w:rPr>
        <w:t xml:space="preserve"> </w:t>
      </w:r>
      <w:r w:rsidR="00FB3BF2" w:rsidRPr="00FB3BF2">
        <w:rPr>
          <w:rFonts w:ascii="Times New Roman" w:hAnsi="Times New Roman" w:cs="Times New Roman"/>
          <w:sz w:val="24"/>
          <w:szCs w:val="24"/>
        </w:rPr>
        <w:t>ТОО « Регион Мед Сервис », ТОО «</w:t>
      </w:r>
      <w:r w:rsidR="00FB3BF2" w:rsidRPr="00FB3BF2">
        <w:rPr>
          <w:rFonts w:ascii="Times New Roman" w:hAnsi="Times New Roman" w:cs="Times New Roman"/>
          <w:bCs/>
          <w:iCs/>
          <w:sz w:val="24"/>
          <w:szCs w:val="24"/>
          <w:lang w:val="kk-KZ"/>
        </w:rPr>
        <w:t>Sunray medical</w:t>
      </w:r>
      <w:r w:rsidR="00FB3BF2" w:rsidRPr="00FB3BF2">
        <w:rPr>
          <w:rFonts w:ascii="Times New Roman" w:hAnsi="Times New Roman" w:cs="Times New Roman"/>
          <w:sz w:val="24"/>
          <w:szCs w:val="24"/>
        </w:rPr>
        <w:t>» ,ТОО «</w:t>
      </w:r>
      <w:proofErr w:type="spellStart"/>
      <w:r w:rsidR="00FB3BF2" w:rsidRPr="00FB3BF2">
        <w:rPr>
          <w:rFonts w:ascii="Times New Roman" w:hAnsi="Times New Roman" w:cs="Times New Roman"/>
          <w:bCs/>
          <w:sz w:val="24"/>
          <w:szCs w:val="24"/>
        </w:rPr>
        <w:t>НаноФарм</w:t>
      </w:r>
      <w:proofErr w:type="spellEnd"/>
      <w:r w:rsidR="00FB3BF2" w:rsidRPr="00FB3BF2">
        <w:rPr>
          <w:rFonts w:ascii="Times New Roman" w:hAnsi="Times New Roman" w:cs="Times New Roman"/>
          <w:sz w:val="24"/>
          <w:szCs w:val="24"/>
        </w:rPr>
        <w:t>»</w:t>
      </w:r>
      <w:r w:rsidR="00FB3BF2" w:rsidRPr="00FB3BF2">
        <w:rPr>
          <w:sz w:val="24"/>
          <w:szCs w:val="24"/>
        </w:rPr>
        <w:t xml:space="preserve">  </w:t>
      </w:r>
      <w:r w:rsidR="00246983">
        <w:rPr>
          <w:rFonts w:ascii="Times New Roman" w:hAnsi="Times New Roman" w:cs="Times New Roman"/>
          <w:sz w:val="24"/>
          <w:szCs w:val="24"/>
          <w:lang w:val="kk-KZ"/>
        </w:rPr>
        <w:t>соответствую</w:t>
      </w:r>
      <w:r w:rsidR="0046079E" w:rsidRPr="00FB3BF2">
        <w:rPr>
          <w:rFonts w:ascii="Times New Roman" w:hAnsi="Times New Roman" w:cs="Times New Roman"/>
          <w:sz w:val="24"/>
          <w:szCs w:val="24"/>
          <w:lang w:val="kk-KZ"/>
        </w:rPr>
        <w:t>т требованиям утвер</w:t>
      </w:r>
      <w:r w:rsidR="00FE2709" w:rsidRPr="00FB3BF2">
        <w:rPr>
          <w:rFonts w:ascii="Times New Roman" w:hAnsi="Times New Roman" w:cs="Times New Roman"/>
          <w:sz w:val="24"/>
          <w:szCs w:val="24"/>
          <w:lang w:val="kk-KZ"/>
        </w:rPr>
        <w:t>жденной Тендерной документации.</w:t>
      </w:r>
      <w:r w:rsidRPr="00FB3BF2">
        <w:rPr>
          <w:rFonts w:ascii="Times New Roman" w:hAnsi="Times New Roman" w:cs="Times New Roman"/>
          <w:sz w:val="23"/>
          <w:szCs w:val="23"/>
          <w:lang w:val="kk-KZ"/>
        </w:rPr>
        <w:t xml:space="preserve"> </w:t>
      </w:r>
    </w:p>
    <w:p w:rsidR="00E122E1" w:rsidRPr="00E122E1" w:rsidRDefault="00E122E1" w:rsidP="00E122E1">
      <w:pPr>
        <w:rPr>
          <w:rFonts w:ascii="Times New Roman" w:hAnsi="Times New Roman" w:cs="Times New Roman"/>
          <w:sz w:val="24"/>
          <w:szCs w:val="24"/>
        </w:rPr>
      </w:pPr>
      <w:r w:rsidRPr="00E122E1">
        <w:rPr>
          <w:rFonts w:ascii="Times New Roman" w:hAnsi="Times New Roman" w:cs="Times New Roman"/>
          <w:sz w:val="23"/>
          <w:szCs w:val="23"/>
          <w:lang w:val="kk-KZ"/>
        </w:rPr>
        <w:lastRenderedPageBreak/>
        <w:t xml:space="preserve">          2)</w:t>
      </w:r>
      <w:r>
        <w:rPr>
          <w:rFonts w:ascii="Times New Roman" w:hAnsi="Times New Roman" w:cs="Times New Roman"/>
          <w:color w:val="C00000"/>
          <w:sz w:val="23"/>
          <w:szCs w:val="23"/>
          <w:lang w:val="kk-KZ"/>
        </w:rPr>
        <w:t xml:space="preserve"> </w:t>
      </w:r>
      <w:r w:rsidR="00B85A6F" w:rsidRPr="00E122E1">
        <w:rPr>
          <w:rFonts w:ascii="Times New Roman" w:hAnsi="Times New Roman" w:cs="Times New Roman"/>
          <w:color w:val="C00000"/>
          <w:sz w:val="23"/>
          <w:szCs w:val="23"/>
          <w:lang w:val="kk-KZ"/>
        </w:rPr>
        <w:t xml:space="preserve"> </w:t>
      </w:r>
      <w:r w:rsidR="00246983" w:rsidRPr="00E122E1">
        <w:rPr>
          <w:rFonts w:ascii="Times New Roman" w:hAnsi="Times New Roman" w:cs="Times New Roman"/>
          <w:sz w:val="24"/>
          <w:szCs w:val="24"/>
          <w:lang w:val="kk-KZ"/>
        </w:rPr>
        <w:t xml:space="preserve">Заявка потенциальных поставщиков  </w:t>
      </w:r>
      <w:r w:rsidR="00246983" w:rsidRPr="00E122E1">
        <w:rPr>
          <w:rFonts w:ascii="Times New Roman" w:hAnsi="Times New Roman" w:cs="Times New Roman"/>
          <w:sz w:val="24"/>
          <w:szCs w:val="24"/>
        </w:rPr>
        <w:t>ТОО «</w:t>
      </w:r>
      <w:r w:rsidR="00246983" w:rsidRPr="00E122E1">
        <w:rPr>
          <w:rFonts w:ascii="Times New Roman" w:hAnsi="Times New Roman" w:cs="Times New Roman"/>
          <w:bCs/>
          <w:iCs/>
          <w:sz w:val="24"/>
          <w:szCs w:val="24"/>
          <w:lang w:val="kk-KZ"/>
        </w:rPr>
        <w:t>НЕОМЕДИКАЛ</w:t>
      </w:r>
      <w:r w:rsidR="00246983" w:rsidRPr="00E122E1">
        <w:rPr>
          <w:rFonts w:ascii="Times New Roman" w:hAnsi="Times New Roman" w:cs="Times New Roman"/>
          <w:sz w:val="24"/>
          <w:szCs w:val="24"/>
        </w:rPr>
        <w:t xml:space="preserve">» не соответствует </w:t>
      </w:r>
      <w:r w:rsidR="00246983" w:rsidRPr="00E122E1">
        <w:rPr>
          <w:rFonts w:ascii="Times New Roman" w:hAnsi="Times New Roman" w:cs="Times New Roman"/>
          <w:sz w:val="24"/>
          <w:szCs w:val="24"/>
          <w:lang w:val="kk-KZ"/>
        </w:rPr>
        <w:t>требованиям утвержденной Тендерной документации</w:t>
      </w:r>
      <w:r w:rsidR="00C82BD7" w:rsidRPr="00E122E1">
        <w:rPr>
          <w:rFonts w:ascii="Times New Roman" w:hAnsi="Times New Roman" w:cs="Times New Roman"/>
          <w:sz w:val="24"/>
          <w:szCs w:val="24"/>
          <w:lang w:val="kk-KZ"/>
        </w:rPr>
        <w:t>:</w:t>
      </w:r>
      <w:r w:rsidR="00246983" w:rsidRPr="00E122E1">
        <w:rPr>
          <w:rFonts w:ascii="Times New Roman" w:hAnsi="Times New Roman" w:cs="Times New Roman"/>
        </w:rPr>
        <w:t xml:space="preserve"> </w:t>
      </w:r>
      <w:r w:rsidR="00C82BD7" w:rsidRPr="00E122E1">
        <w:rPr>
          <w:rFonts w:ascii="Times New Roman" w:hAnsi="Times New Roman" w:cs="Times New Roman"/>
        </w:rPr>
        <w:t xml:space="preserve">1. </w:t>
      </w:r>
      <w:r w:rsidR="00C82BD7" w:rsidRPr="00E122E1">
        <w:rPr>
          <w:rFonts w:ascii="Times New Roman" w:hAnsi="Times New Roman" w:cs="Times New Roman"/>
          <w:sz w:val="24"/>
          <w:szCs w:val="24"/>
        </w:rPr>
        <w:t>Не указаны точные параметры длины, ширины,</w:t>
      </w:r>
      <w:r>
        <w:rPr>
          <w:rFonts w:ascii="Times New Roman" w:hAnsi="Times New Roman" w:cs="Times New Roman"/>
          <w:sz w:val="24"/>
          <w:szCs w:val="24"/>
        </w:rPr>
        <w:t xml:space="preserve"> </w:t>
      </w:r>
      <w:r w:rsidR="00C82BD7" w:rsidRPr="00E122E1">
        <w:rPr>
          <w:rFonts w:ascii="Times New Roman" w:hAnsi="Times New Roman" w:cs="Times New Roman"/>
          <w:sz w:val="24"/>
          <w:szCs w:val="24"/>
        </w:rPr>
        <w:t>высоты операционного стола (±20 мм), Секция для голов</w:t>
      </w:r>
      <w:proofErr w:type="gramStart"/>
      <w:r w:rsidR="00C82BD7" w:rsidRPr="00E122E1">
        <w:rPr>
          <w:rFonts w:ascii="Times New Roman" w:hAnsi="Times New Roman" w:cs="Times New Roman"/>
          <w:sz w:val="24"/>
          <w:szCs w:val="24"/>
        </w:rPr>
        <w:t>ы-</w:t>
      </w:r>
      <w:proofErr w:type="gramEnd"/>
      <w:r w:rsidR="00C82BD7" w:rsidRPr="00E122E1">
        <w:rPr>
          <w:rFonts w:ascii="Times New Roman" w:hAnsi="Times New Roman" w:cs="Times New Roman"/>
          <w:sz w:val="24"/>
          <w:szCs w:val="24"/>
        </w:rPr>
        <w:t xml:space="preserve"> нет регулировки угла, регулировки по высоте, регулировки угла с помощью пневматических пружин; Секция для ног </w:t>
      </w:r>
      <w:proofErr w:type="spellStart"/>
      <w:r w:rsidR="00C82BD7" w:rsidRPr="00E122E1">
        <w:rPr>
          <w:rFonts w:ascii="Times New Roman" w:hAnsi="Times New Roman" w:cs="Times New Roman"/>
          <w:sz w:val="24"/>
          <w:szCs w:val="24"/>
        </w:rPr>
        <w:t>раздельная-не</w:t>
      </w:r>
      <w:proofErr w:type="spellEnd"/>
      <w:r w:rsidR="00C82BD7" w:rsidRPr="00E122E1">
        <w:rPr>
          <w:rFonts w:ascii="Times New Roman" w:hAnsi="Times New Roman" w:cs="Times New Roman"/>
          <w:sz w:val="24"/>
          <w:szCs w:val="24"/>
        </w:rPr>
        <w:t xml:space="preserve"> указан диапазон угла; Отсутствует подлокотник с кожаной обивкой, устойчивый к воздействию влаги и воздействию </w:t>
      </w:r>
      <w:proofErr w:type="spellStart"/>
      <w:r w:rsidR="00C82BD7" w:rsidRPr="00E122E1">
        <w:rPr>
          <w:rFonts w:ascii="Times New Roman" w:hAnsi="Times New Roman" w:cs="Times New Roman"/>
          <w:sz w:val="24"/>
          <w:szCs w:val="24"/>
        </w:rPr>
        <w:t>дезинфектантов</w:t>
      </w:r>
      <w:proofErr w:type="spellEnd"/>
      <w:r w:rsidR="00C82BD7" w:rsidRPr="00E122E1">
        <w:rPr>
          <w:rFonts w:ascii="Times New Roman" w:hAnsi="Times New Roman" w:cs="Times New Roman"/>
          <w:sz w:val="24"/>
          <w:szCs w:val="24"/>
        </w:rPr>
        <w:t xml:space="preserve">; Отсутствует фиксатор для головы типа « шлем»;  Подставка для рук </w:t>
      </w:r>
      <w:proofErr w:type="gramStart"/>
      <w:r w:rsidR="00C82BD7" w:rsidRPr="00E122E1">
        <w:rPr>
          <w:rFonts w:ascii="Times New Roman" w:hAnsi="Times New Roman" w:cs="Times New Roman"/>
          <w:sz w:val="24"/>
          <w:szCs w:val="24"/>
        </w:rPr>
        <w:t>-о</w:t>
      </w:r>
      <w:proofErr w:type="gramEnd"/>
      <w:r w:rsidR="00C82BD7" w:rsidRPr="00E122E1">
        <w:rPr>
          <w:rFonts w:ascii="Times New Roman" w:hAnsi="Times New Roman" w:cs="Times New Roman"/>
          <w:sz w:val="24"/>
          <w:szCs w:val="24"/>
        </w:rPr>
        <w:t xml:space="preserve">пора для руки должна быть с рычажным зажимом, позволяющим регулировку по высоте и по </w:t>
      </w:r>
      <w:proofErr w:type="spellStart"/>
      <w:r w:rsidR="00C82BD7" w:rsidRPr="00E122E1">
        <w:rPr>
          <w:rFonts w:ascii="Times New Roman" w:hAnsi="Times New Roman" w:cs="Times New Roman"/>
          <w:sz w:val="24"/>
          <w:szCs w:val="24"/>
        </w:rPr>
        <w:t>горизонтале</w:t>
      </w:r>
      <w:proofErr w:type="spellEnd"/>
      <w:r w:rsidR="00C82BD7" w:rsidRPr="00E122E1">
        <w:rPr>
          <w:rFonts w:ascii="Times New Roman" w:hAnsi="Times New Roman" w:cs="Times New Roman"/>
          <w:sz w:val="24"/>
          <w:szCs w:val="24"/>
        </w:rPr>
        <w:t xml:space="preserve">; Опора для </w:t>
      </w:r>
      <w:proofErr w:type="spellStart"/>
      <w:r w:rsidR="00C82BD7" w:rsidRPr="00E122E1">
        <w:rPr>
          <w:rFonts w:ascii="Times New Roman" w:hAnsi="Times New Roman" w:cs="Times New Roman"/>
          <w:sz w:val="24"/>
          <w:szCs w:val="24"/>
        </w:rPr>
        <w:t>ног-в</w:t>
      </w:r>
      <w:proofErr w:type="spellEnd"/>
      <w:r w:rsidR="00C82BD7" w:rsidRPr="00E122E1">
        <w:rPr>
          <w:rFonts w:ascii="Times New Roman" w:hAnsi="Times New Roman" w:cs="Times New Roman"/>
          <w:sz w:val="24"/>
          <w:szCs w:val="24"/>
        </w:rPr>
        <w:t xml:space="preserve"> описании нет формованного полиуретанового матраса анатомической формы и металлической конструкции из нержавеющей стали обеспечивающую вращение опор вокруг своей вертикальной оси.</w:t>
      </w:r>
      <w:r w:rsidRPr="00E122E1">
        <w:rPr>
          <w:rFonts w:ascii="Times New Roman" w:hAnsi="Times New Roman" w:cs="Times New Roman"/>
          <w:sz w:val="24"/>
          <w:szCs w:val="24"/>
        </w:rPr>
        <w:t xml:space="preserve"> </w:t>
      </w:r>
      <w:r w:rsidR="00C82BD7" w:rsidRPr="00E122E1">
        <w:rPr>
          <w:rFonts w:ascii="Times New Roman" w:hAnsi="Times New Roman" w:cs="Times New Roman"/>
          <w:sz w:val="24"/>
          <w:szCs w:val="24"/>
        </w:rPr>
        <w:t>2.</w:t>
      </w:r>
      <w:r w:rsidRPr="00E122E1">
        <w:rPr>
          <w:rFonts w:ascii="Times New Roman" w:hAnsi="Times New Roman" w:cs="Times New Roman"/>
          <w:sz w:val="24"/>
          <w:szCs w:val="24"/>
        </w:rPr>
        <w:t xml:space="preserve"> не </w:t>
      </w:r>
      <w:proofErr w:type="spellStart"/>
      <w:r w:rsidRPr="00E122E1">
        <w:rPr>
          <w:rFonts w:ascii="Times New Roman" w:hAnsi="Times New Roman" w:cs="Times New Roman"/>
          <w:sz w:val="24"/>
          <w:szCs w:val="24"/>
        </w:rPr>
        <w:t>пронумерованны</w:t>
      </w:r>
      <w:proofErr w:type="spellEnd"/>
      <w:r w:rsidRPr="00E122E1">
        <w:rPr>
          <w:rFonts w:ascii="Times New Roman" w:hAnsi="Times New Roman" w:cs="Times New Roman"/>
          <w:sz w:val="24"/>
          <w:szCs w:val="24"/>
        </w:rPr>
        <w:t xml:space="preserve"> страницы тендерной заявки.</w:t>
      </w:r>
    </w:p>
    <w:p w:rsidR="00B06EAB" w:rsidRPr="00E122E1" w:rsidRDefault="00B06EAB" w:rsidP="00B06EAB">
      <w:pPr>
        <w:pStyle w:val="a8"/>
        <w:ind w:left="0"/>
        <w:rPr>
          <w:rFonts w:ascii="Times New Roman" w:hAnsi="Times New Roman" w:cs="Times New Roman"/>
          <w:color w:val="C00000"/>
          <w:sz w:val="24"/>
          <w:szCs w:val="24"/>
        </w:rPr>
      </w:pPr>
    </w:p>
    <w:p w:rsidR="005A3C34" w:rsidRPr="00246983" w:rsidRDefault="00B06EAB" w:rsidP="004A3A7C">
      <w:pPr>
        <w:pStyle w:val="a8"/>
        <w:ind w:left="0"/>
        <w:rPr>
          <w:rFonts w:ascii="Times New Roman" w:hAnsi="Times New Roman" w:cs="Times New Roman"/>
          <w:lang w:val="kk-KZ"/>
        </w:rPr>
      </w:pPr>
      <w:r w:rsidRPr="00246983">
        <w:rPr>
          <w:rFonts w:ascii="Times New Roman" w:hAnsi="Times New Roman" w:cs="Times New Roman"/>
          <w:sz w:val="23"/>
          <w:szCs w:val="23"/>
          <w:lang w:val="kk-KZ"/>
        </w:rPr>
        <w:t xml:space="preserve">         </w:t>
      </w:r>
      <w:r w:rsidR="005A2A63" w:rsidRPr="00246983">
        <w:rPr>
          <w:rFonts w:ascii="Times New Roman" w:hAnsi="Times New Roman" w:cs="Times New Roman"/>
          <w:sz w:val="24"/>
          <w:szCs w:val="24"/>
          <w:lang w:val="kk-KZ"/>
        </w:rPr>
        <w:t>8</w:t>
      </w:r>
      <w:r w:rsidRPr="00246983">
        <w:rPr>
          <w:rFonts w:ascii="Times New Roman" w:hAnsi="Times New Roman" w:cs="Times New Roman"/>
          <w:sz w:val="24"/>
          <w:szCs w:val="24"/>
          <w:lang w:val="kk-KZ"/>
        </w:rPr>
        <w:t xml:space="preserve">. </w:t>
      </w:r>
      <w:r w:rsidR="00246983" w:rsidRPr="00246983">
        <w:rPr>
          <w:rFonts w:ascii="Times New Roman" w:hAnsi="Times New Roman" w:cs="Times New Roman"/>
          <w:sz w:val="24"/>
          <w:szCs w:val="24"/>
          <w:lang w:val="kk-KZ"/>
        </w:rPr>
        <w:t>Жеңімпаздың ұсынысынан кейін екінші болып табылатын қатысушылар - № 1 лот - "Регион Мед Сервис" ЖШС, № 2 лот-жоқ.</w:t>
      </w:r>
    </w:p>
    <w:p w:rsidR="00E068C1" w:rsidRPr="00246983" w:rsidRDefault="00E068C1" w:rsidP="00451D97">
      <w:pPr>
        <w:spacing w:after="0"/>
        <w:rPr>
          <w:rFonts w:ascii="Times New Roman" w:hAnsi="Times New Roman" w:cs="Times New Roman"/>
          <w:sz w:val="24"/>
          <w:szCs w:val="24"/>
        </w:rPr>
      </w:pPr>
      <w:r w:rsidRPr="00246983">
        <w:rPr>
          <w:rFonts w:ascii="Times New Roman" w:hAnsi="Times New Roman" w:cs="Times New Roman"/>
          <w:sz w:val="24"/>
          <w:szCs w:val="24"/>
          <w:lang w:val="kk-KZ"/>
        </w:rPr>
        <w:t xml:space="preserve">         </w:t>
      </w:r>
      <w:proofErr w:type="gramStart"/>
      <w:r w:rsidRPr="00246983">
        <w:rPr>
          <w:rFonts w:ascii="Times New Roman" w:hAnsi="Times New Roman" w:cs="Times New Roman"/>
          <w:sz w:val="24"/>
          <w:szCs w:val="24"/>
        </w:rPr>
        <w:t>Участники</w:t>
      </w:r>
      <w:proofErr w:type="gramEnd"/>
      <w:r w:rsidRPr="00246983">
        <w:rPr>
          <w:rFonts w:ascii="Times New Roman" w:hAnsi="Times New Roman" w:cs="Times New Roman"/>
          <w:sz w:val="24"/>
          <w:szCs w:val="24"/>
        </w:rPr>
        <w:t xml:space="preserve">  которые являются вторыми, после предложения победителя </w:t>
      </w:r>
      <w:r w:rsidR="00246983" w:rsidRPr="00246983">
        <w:rPr>
          <w:rFonts w:ascii="Times New Roman" w:hAnsi="Times New Roman" w:cs="Times New Roman"/>
          <w:sz w:val="24"/>
          <w:szCs w:val="24"/>
        </w:rPr>
        <w:t>–</w:t>
      </w:r>
      <w:r w:rsidRPr="00246983">
        <w:rPr>
          <w:rFonts w:ascii="Times New Roman" w:hAnsi="Times New Roman" w:cs="Times New Roman"/>
          <w:sz w:val="24"/>
          <w:szCs w:val="24"/>
        </w:rPr>
        <w:t xml:space="preserve"> </w:t>
      </w:r>
      <w:r w:rsidR="00246983" w:rsidRPr="00246983">
        <w:rPr>
          <w:rFonts w:ascii="Times New Roman" w:hAnsi="Times New Roman" w:cs="Times New Roman"/>
          <w:sz w:val="24"/>
          <w:szCs w:val="24"/>
        </w:rPr>
        <w:t>лот № 1- ТОО « Регион Мед Сервис », лот № 2-отсутствуют.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Сараптама</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комиссиясын</w:t>
      </w:r>
      <w:proofErr w:type="spellEnd"/>
      <w:r w:rsidR="005A3C34" w:rsidRPr="00AE17F9">
        <w:rPr>
          <w:rFonts w:ascii="Times New Roman" w:hAnsi="Times New Roman" w:cs="Times New Roman"/>
        </w:rPr>
        <w:t xml:space="preserve"> </w:t>
      </w:r>
      <w:proofErr w:type="spellStart"/>
      <w:r w:rsidR="005A3C34" w:rsidRPr="00AE17F9">
        <w:rPr>
          <w:rFonts w:ascii="Times New Roman" w:hAnsi="Times New Roman" w:cs="Times New Roman"/>
        </w:rPr>
        <w:t>тарту</w:t>
      </w:r>
      <w:proofErr w:type="spellEnd"/>
      <w:r w:rsidR="005A3C34" w:rsidRPr="00AE17F9">
        <w:rPr>
          <w:rFonts w:ascii="Times New Roman" w:hAnsi="Times New Roman" w:cs="Times New Roman"/>
        </w:rPr>
        <w:t xml:space="preserve"> </w:t>
      </w:r>
      <w:proofErr w:type="spellStart"/>
      <w:proofErr w:type="gramStart"/>
      <w:r w:rsidR="005A3C34" w:rsidRPr="00AE17F9">
        <w:rPr>
          <w:rFonts w:ascii="Times New Roman" w:hAnsi="Times New Roman" w:cs="Times New Roman"/>
        </w:rPr>
        <w:t>туралы</w:t>
      </w:r>
      <w:proofErr w:type="spellEnd"/>
      <w:proofErr w:type="gramEnd"/>
      <w:r w:rsidR="005A3C34" w:rsidRPr="00AE17F9">
        <w:rPr>
          <w:rFonts w:ascii="Times New Roman" w:hAnsi="Times New Roman" w:cs="Times New Roman"/>
        </w:rPr>
        <w:t xml:space="preserve"> ақпарат: </w:t>
      </w:r>
      <w:proofErr w:type="spellStart"/>
      <w:r w:rsidR="005A3C34" w:rsidRPr="00AE17F9">
        <w:rPr>
          <w:rFonts w:ascii="Times New Roman" w:hAnsi="Times New Roman" w:cs="Times New Roman"/>
        </w:rPr>
        <w:t>сарапшылар</w:t>
      </w:r>
      <w:proofErr w:type="spellEnd"/>
      <w:r w:rsidR="005A3C34" w:rsidRPr="00AE17F9">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616E84" w:rsidRDefault="005A2A63" w:rsidP="00451D97">
      <w:pPr>
        <w:spacing w:after="0"/>
        <w:jc w:val="both"/>
        <w:rPr>
          <w:rFonts w:ascii="Times New Roman" w:hAnsi="Times New Roman" w:cs="Times New Roman"/>
        </w:rPr>
      </w:pPr>
      <w:r w:rsidRPr="00616E84">
        <w:rPr>
          <w:rFonts w:ascii="Times New Roman" w:hAnsi="Times New Roman" w:cs="Times New Roman"/>
        </w:rPr>
        <w:t xml:space="preserve"> </w:t>
      </w:r>
      <w:r w:rsidR="00C46964" w:rsidRPr="00616E84">
        <w:rPr>
          <w:rFonts w:ascii="Times New Roman" w:hAnsi="Times New Roman" w:cs="Times New Roman"/>
        </w:rPr>
        <w:t xml:space="preserve">     </w:t>
      </w:r>
      <w:r w:rsidRPr="00616E84">
        <w:rPr>
          <w:rFonts w:ascii="Times New Roman" w:hAnsi="Times New Roman" w:cs="Times New Roman"/>
        </w:rPr>
        <w:t>10</w:t>
      </w:r>
      <w:r w:rsidR="00DC5E82" w:rsidRPr="00616E84">
        <w:rPr>
          <w:rFonts w:ascii="Times New Roman" w:hAnsi="Times New Roman" w:cs="Times New Roman"/>
        </w:rPr>
        <w:t>.</w:t>
      </w:r>
      <w:r w:rsidR="00451D97" w:rsidRPr="00616E84">
        <w:rPr>
          <w:rFonts w:ascii="Times New Roman" w:hAnsi="Times New Roman" w:cs="Times New Roman"/>
        </w:rPr>
        <w:t xml:space="preserve">     </w:t>
      </w:r>
      <w:proofErr w:type="spellStart"/>
      <w:r w:rsidR="00451D97" w:rsidRPr="00616E84">
        <w:rPr>
          <w:rFonts w:ascii="Times New Roman" w:hAnsi="Times New Roman" w:cs="Times New Roman"/>
        </w:rPr>
        <w:t>Тендерлі</w:t>
      </w:r>
      <w:proofErr w:type="gramStart"/>
      <w:r w:rsidR="00451D97" w:rsidRPr="00616E84">
        <w:rPr>
          <w:rFonts w:ascii="Times New Roman" w:hAnsi="Times New Roman" w:cs="Times New Roman"/>
        </w:rPr>
        <w:t>к</w:t>
      </w:r>
      <w:proofErr w:type="spellEnd"/>
      <w:proofErr w:type="gramEnd"/>
      <w:r w:rsidR="00451D97" w:rsidRPr="00616E84">
        <w:rPr>
          <w:rFonts w:ascii="Times New Roman" w:hAnsi="Times New Roman" w:cs="Times New Roman"/>
        </w:rPr>
        <w:t xml:space="preserve"> комиссия нәтижелері </w:t>
      </w:r>
      <w:proofErr w:type="spellStart"/>
      <w:r w:rsidR="00451D97" w:rsidRPr="00616E84">
        <w:rPr>
          <w:rFonts w:ascii="Times New Roman" w:hAnsi="Times New Roman" w:cs="Times New Roman"/>
        </w:rPr>
        <w:t>бойынша</w:t>
      </w:r>
      <w:proofErr w:type="spellEnd"/>
      <w:r w:rsidR="00451D97" w:rsidRPr="00616E84">
        <w:rPr>
          <w:rFonts w:ascii="Times New Roman" w:hAnsi="Times New Roman" w:cs="Times New Roman"/>
        </w:rPr>
        <w:t xml:space="preserve"> өткізілген тендер </w:t>
      </w:r>
    </w:p>
    <w:p w:rsidR="00451D97" w:rsidRPr="00616E84" w:rsidRDefault="00451D97" w:rsidP="00451D97">
      <w:pPr>
        <w:spacing w:after="0"/>
        <w:jc w:val="both"/>
        <w:rPr>
          <w:rFonts w:ascii="Times New Roman" w:hAnsi="Times New Roman" w:cs="Times New Roman"/>
        </w:rPr>
      </w:pPr>
      <w:r w:rsidRPr="00616E84">
        <w:rPr>
          <w:rFonts w:ascii="Times New Roman" w:hAnsi="Times New Roman" w:cs="Times New Roman"/>
        </w:rPr>
        <w:t xml:space="preserve">                    ШЕШТІ:</w:t>
      </w:r>
    </w:p>
    <w:p w:rsidR="00E122E1" w:rsidRPr="00E122E1" w:rsidRDefault="00E122E1" w:rsidP="00E122E1">
      <w:pPr>
        <w:pStyle w:val="a8"/>
        <w:numPr>
          <w:ilvl w:val="0"/>
          <w:numId w:val="4"/>
        </w:numPr>
        <w:spacing w:after="0"/>
        <w:jc w:val="both"/>
        <w:rPr>
          <w:rFonts w:ascii="Times New Roman" w:hAnsi="Times New Roman" w:cs="Times New Roman"/>
        </w:rPr>
      </w:pPr>
      <w:r w:rsidRPr="00E122E1">
        <w:rPr>
          <w:rFonts w:ascii="Times New Roman" w:hAnsi="Times New Roman" w:cs="Times New Roman"/>
        </w:rPr>
        <w:t xml:space="preserve"> "НЕОМЕДИКАЛ" ЖШС № 1 лот </w:t>
      </w:r>
      <w:proofErr w:type="spellStart"/>
      <w:r w:rsidRPr="00E122E1">
        <w:rPr>
          <w:rFonts w:ascii="Times New Roman" w:hAnsi="Times New Roman" w:cs="Times New Roman"/>
        </w:rPr>
        <w:t>бойынша</w:t>
      </w:r>
      <w:proofErr w:type="spellEnd"/>
      <w:r w:rsidRPr="00E122E1">
        <w:rPr>
          <w:rFonts w:ascii="Times New Roman" w:hAnsi="Times New Roman" w:cs="Times New Roman"/>
        </w:rPr>
        <w:t xml:space="preserve"> </w:t>
      </w:r>
      <w:proofErr w:type="spellStart"/>
      <w:r w:rsidRPr="00E122E1">
        <w:rPr>
          <w:rFonts w:ascii="Times New Roman" w:hAnsi="Times New Roman" w:cs="Times New Roman"/>
        </w:rPr>
        <w:t>тендерлік</w:t>
      </w:r>
      <w:proofErr w:type="spellEnd"/>
      <w:r w:rsidRPr="00E122E1">
        <w:rPr>
          <w:rFonts w:ascii="Times New Roman" w:hAnsi="Times New Roman" w:cs="Times New Roman"/>
        </w:rPr>
        <w:t xml:space="preserve"> өтінім қабылданбасын 1. 7-тармаққа, </w:t>
      </w:r>
      <w:proofErr w:type="gramStart"/>
      <w:r w:rsidRPr="00E122E1">
        <w:rPr>
          <w:rFonts w:ascii="Times New Roman" w:hAnsi="Times New Roman" w:cs="Times New Roman"/>
        </w:rPr>
        <w:t>130-39-тарма</w:t>
      </w:r>
      <w:proofErr w:type="gramEnd"/>
      <w:r w:rsidRPr="00E122E1">
        <w:rPr>
          <w:rFonts w:ascii="Times New Roman" w:hAnsi="Times New Roman" w:cs="Times New Roman"/>
        </w:rPr>
        <w:t xml:space="preserve">ққа сәйкес </w:t>
      </w:r>
    </w:p>
    <w:p w:rsidR="00E122E1" w:rsidRDefault="00E122E1" w:rsidP="00E122E1">
      <w:pPr>
        <w:pStyle w:val="a8"/>
        <w:spacing w:after="0"/>
        <w:ind w:left="1230"/>
        <w:jc w:val="both"/>
        <w:rPr>
          <w:rFonts w:ascii="Times New Roman" w:hAnsi="Times New Roman" w:cs="Times New Roman"/>
        </w:rPr>
      </w:pPr>
      <w:r w:rsidRPr="00E122E1">
        <w:rPr>
          <w:rFonts w:ascii="Times New Roman" w:hAnsi="Times New Roman" w:cs="Times New Roman"/>
        </w:rPr>
        <w:t xml:space="preserve">(әлеуетті өнім берушінің </w:t>
      </w:r>
      <w:proofErr w:type="spellStart"/>
      <w:r w:rsidRPr="00E122E1">
        <w:rPr>
          <w:rFonts w:ascii="Times New Roman" w:hAnsi="Times New Roman" w:cs="Times New Roman"/>
        </w:rPr>
        <w:t>тендерлік</w:t>
      </w:r>
      <w:proofErr w:type="spellEnd"/>
      <w:r w:rsidRPr="00E122E1">
        <w:rPr>
          <w:rFonts w:ascii="Times New Roman" w:hAnsi="Times New Roman" w:cs="Times New Roman"/>
        </w:rPr>
        <w:t xml:space="preserve"> құжаттаманың және осы Қағидалардың </w:t>
      </w:r>
      <w:proofErr w:type="spellStart"/>
      <w:r w:rsidRPr="00E122E1">
        <w:rPr>
          <w:rFonts w:ascii="Times New Roman" w:hAnsi="Times New Roman" w:cs="Times New Roman"/>
        </w:rPr>
        <w:t>талаптарына</w:t>
      </w:r>
      <w:proofErr w:type="spellEnd"/>
      <w:r w:rsidRPr="00E122E1">
        <w:rPr>
          <w:rFonts w:ascii="Times New Roman" w:hAnsi="Times New Roman" w:cs="Times New Roman"/>
        </w:rPr>
        <w:t xml:space="preserve"> сәйкес </w:t>
      </w:r>
      <w:proofErr w:type="spellStart"/>
      <w:r w:rsidRPr="00E122E1">
        <w:rPr>
          <w:rFonts w:ascii="Times New Roman" w:hAnsi="Times New Roman" w:cs="Times New Roman"/>
        </w:rPr>
        <w:t>келмейтін</w:t>
      </w:r>
      <w:proofErr w:type="spellEnd"/>
      <w:r w:rsidRPr="00E122E1">
        <w:rPr>
          <w:rFonts w:ascii="Times New Roman" w:hAnsi="Times New Roman" w:cs="Times New Roman"/>
        </w:rPr>
        <w:t xml:space="preserve"> техникалық </w:t>
      </w:r>
      <w:proofErr w:type="spellStart"/>
      <w:r w:rsidRPr="00E122E1">
        <w:rPr>
          <w:rFonts w:ascii="Times New Roman" w:hAnsi="Times New Roman" w:cs="Times New Roman"/>
        </w:rPr>
        <w:t>ерекшелікті</w:t>
      </w:r>
      <w:proofErr w:type="spellEnd"/>
      <w:r w:rsidRPr="00E122E1">
        <w:rPr>
          <w:rFonts w:ascii="Times New Roman" w:hAnsi="Times New Roman" w:cs="Times New Roman"/>
        </w:rPr>
        <w:t xml:space="preserve"> ұсынуы); 2. 18-тармаққа, 130-39-тармаққа сәйкес (</w:t>
      </w:r>
      <w:proofErr w:type="spellStart"/>
      <w:r w:rsidRPr="00E122E1">
        <w:rPr>
          <w:rFonts w:ascii="Times New Roman" w:hAnsi="Times New Roman" w:cs="Times New Roman"/>
        </w:rPr>
        <w:t>тендерлік</w:t>
      </w:r>
      <w:proofErr w:type="spellEnd"/>
      <w:r w:rsidRPr="00E122E1">
        <w:rPr>
          <w:rFonts w:ascii="Times New Roman" w:hAnsi="Times New Roman" w:cs="Times New Roman"/>
        </w:rPr>
        <w:t xml:space="preserve"> өтінімді </w:t>
      </w:r>
      <w:proofErr w:type="spellStart"/>
      <w:r w:rsidRPr="00E122E1">
        <w:rPr>
          <w:rFonts w:ascii="Times New Roman" w:hAnsi="Times New Roman" w:cs="Times New Roman"/>
        </w:rPr>
        <w:t>тігілмеген</w:t>
      </w:r>
      <w:proofErr w:type="spellEnd"/>
      <w:r w:rsidRPr="00E122E1">
        <w:rPr>
          <w:rFonts w:ascii="Times New Roman" w:hAnsi="Times New Roman" w:cs="Times New Roman"/>
        </w:rPr>
        <w:t xml:space="preserve"> түрде, нөмірленбеген </w:t>
      </w:r>
      <w:proofErr w:type="spellStart"/>
      <w:r w:rsidRPr="00E122E1">
        <w:rPr>
          <w:rFonts w:ascii="Times New Roman" w:hAnsi="Times New Roman" w:cs="Times New Roman"/>
        </w:rPr>
        <w:t>беттермен</w:t>
      </w:r>
      <w:proofErr w:type="spellEnd"/>
      <w:r w:rsidRPr="00E122E1">
        <w:rPr>
          <w:rFonts w:ascii="Times New Roman" w:hAnsi="Times New Roman" w:cs="Times New Roman"/>
        </w:rPr>
        <w:t xml:space="preserve">, қол қойылмаған, </w:t>
      </w:r>
      <w:proofErr w:type="spellStart"/>
      <w:r w:rsidRPr="00E122E1">
        <w:rPr>
          <w:rFonts w:ascii="Times New Roman" w:hAnsi="Times New Roman" w:cs="Times New Roman"/>
        </w:rPr>
        <w:t>конвертте</w:t>
      </w:r>
      <w:proofErr w:type="spellEnd"/>
      <w:r w:rsidRPr="00E122E1">
        <w:rPr>
          <w:rFonts w:ascii="Times New Roman" w:hAnsi="Times New Roman" w:cs="Times New Roman"/>
        </w:rPr>
        <w:t xml:space="preserve"> әлеуетті өнім берушінің, </w:t>
      </w:r>
      <w:proofErr w:type="spellStart"/>
      <w:r w:rsidRPr="00E122E1">
        <w:rPr>
          <w:rFonts w:ascii="Times New Roman" w:hAnsi="Times New Roman" w:cs="Times New Roman"/>
        </w:rPr>
        <w:t>Тапсырыс</w:t>
      </w:r>
      <w:proofErr w:type="spellEnd"/>
      <w:r w:rsidRPr="00E122E1">
        <w:rPr>
          <w:rFonts w:ascii="Times New Roman" w:hAnsi="Times New Roman" w:cs="Times New Roman"/>
        </w:rPr>
        <w:t xml:space="preserve"> берушінің </w:t>
      </w:r>
      <w:proofErr w:type="spellStart"/>
      <w:r w:rsidRPr="00E122E1">
        <w:rPr>
          <w:rFonts w:ascii="Times New Roman" w:hAnsi="Times New Roman" w:cs="Times New Roman"/>
        </w:rPr>
        <w:t>немесе</w:t>
      </w:r>
      <w:proofErr w:type="spellEnd"/>
      <w:r w:rsidRPr="00E122E1">
        <w:rPr>
          <w:rFonts w:ascii="Times New Roman" w:hAnsi="Times New Roman" w:cs="Times New Roman"/>
        </w:rPr>
        <w:t xml:space="preserve"> </w:t>
      </w:r>
      <w:proofErr w:type="spellStart"/>
      <w:r w:rsidRPr="00E122E1">
        <w:rPr>
          <w:rFonts w:ascii="Times New Roman" w:hAnsi="Times New Roman" w:cs="Times New Roman"/>
        </w:rPr>
        <w:t>сатып</w:t>
      </w:r>
      <w:proofErr w:type="spellEnd"/>
      <w:r w:rsidRPr="00E122E1">
        <w:rPr>
          <w:rFonts w:ascii="Times New Roman" w:hAnsi="Times New Roman" w:cs="Times New Roman"/>
        </w:rPr>
        <w:t xml:space="preserve"> </w:t>
      </w:r>
      <w:proofErr w:type="spellStart"/>
      <w:r w:rsidRPr="00E122E1">
        <w:rPr>
          <w:rFonts w:ascii="Times New Roman" w:hAnsi="Times New Roman" w:cs="Times New Roman"/>
        </w:rPr>
        <w:t>алуды</w:t>
      </w:r>
      <w:proofErr w:type="spellEnd"/>
      <w:r w:rsidRPr="00E122E1">
        <w:rPr>
          <w:rFonts w:ascii="Times New Roman" w:hAnsi="Times New Roman" w:cs="Times New Roman"/>
        </w:rPr>
        <w:t xml:space="preserve"> ұйымдастырушының </w:t>
      </w:r>
      <w:proofErr w:type="spellStart"/>
      <w:r w:rsidRPr="00E122E1">
        <w:rPr>
          <w:rFonts w:ascii="Times New Roman" w:hAnsi="Times New Roman" w:cs="Times New Roman"/>
        </w:rPr>
        <w:t>атауын</w:t>
      </w:r>
      <w:proofErr w:type="spellEnd"/>
      <w:r w:rsidRPr="00E122E1">
        <w:rPr>
          <w:rFonts w:ascii="Times New Roman" w:hAnsi="Times New Roman" w:cs="Times New Roman"/>
        </w:rPr>
        <w:t xml:space="preserve"> </w:t>
      </w:r>
      <w:proofErr w:type="spellStart"/>
      <w:r w:rsidRPr="00E122E1">
        <w:rPr>
          <w:rFonts w:ascii="Times New Roman" w:hAnsi="Times New Roman" w:cs="Times New Roman"/>
        </w:rPr>
        <w:t>немесе</w:t>
      </w:r>
      <w:proofErr w:type="spellEnd"/>
      <w:r w:rsidRPr="00E122E1">
        <w:rPr>
          <w:rFonts w:ascii="Times New Roman" w:hAnsi="Times New Roman" w:cs="Times New Roman"/>
        </w:rPr>
        <w:t xml:space="preserve"> </w:t>
      </w:r>
      <w:proofErr w:type="gramStart"/>
      <w:r w:rsidRPr="00E122E1">
        <w:rPr>
          <w:rFonts w:ascii="Times New Roman" w:hAnsi="Times New Roman" w:cs="Times New Roman"/>
        </w:rPr>
        <w:t>заңды</w:t>
      </w:r>
      <w:proofErr w:type="gramEnd"/>
      <w:r w:rsidRPr="00E122E1">
        <w:rPr>
          <w:rFonts w:ascii="Times New Roman" w:hAnsi="Times New Roman" w:cs="Times New Roman"/>
        </w:rPr>
        <w:t xml:space="preserve"> </w:t>
      </w:r>
      <w:proofErr w:type="spellStart"/>
      <w:r w:rsidRPr="00E122E1">
        <w:rPr>
          <w:rFonts w:ascii="Times New Roman" w:hAnsi="Times New Roman" w:cs="Times New Roman"/>
        </w:rPr>
        <w:t>мекенжайын</w:t>
      </w:r>
      <w:proofErr w:type="spellEnd"/>
      <w:r w:rsidRPr="00E122E1">
        <w:rPr>
          <w:rFonts w:ascii="Times New Roman" w:hAnsi="Times New Roman" w:cs="Times New Roman"/>
        </w:rPr>
        <w:t xml:space="preserve"> көрсетпей ұсыну).</w:t>
      </w:r>
    </w:p>
    <w:p w:rsidR="00403C89" w:rsidRDefault="004446E2" w:rsidP="00E122E1">
      <w:pPr>
        <w:pStyle w:val="a8"/>
        <w:numPr>
          <w:ilvl w:val="0"/>
          <w:numId w:val="4"/>
        </w:numPr>
        <w:spacing w:after="0"/>
        <w:jc w:val="both"/>
        <w:rPr>
          <w:rFonts w:ascii="Times New Roman" w:hAnsi="Times New Roman" w:cs="Times New Roman"/>
        </w:rPr>
      </w:pPr>
      <w:r w:rsidRPr="004446E2">
        <w:rPr>
          <w:rFonts w:ascii="Times New Roman" w:hAnsi="Times New Roman" w:cs="Times New Roman"/>
        </w:rPr>
        <w:t xml:space="preserve">№ 1 лот </w:t>
      </w:r>
      <w:proofErr w:type="spellStart"/>
      <w:r w:rsidRPr="004446E2">
        <w:rPr>
          <w:rFonts w:ascii="Times New Roman" w:hAnsi="Times New Roman" w:cs="Times New Roman"/>
        </w:rPr>
        <w:t>бойынша</w:t>
      </w:r>
      <w:proofErr w:type="spellEnd"/>
      <w:r w:rsidRPr="004446E2">
        <w:rPr>
          <w:rFonts w:ascii="Times New Roman" w:hAnsi="Times New Roman" w:cs="Times New Roman"/>
        </w:rPr>
        <w:t xml:space="preserve"> тендер жеңімпазы </w:t>
      </w:r>
      <w:proofErr w:type="spellStart"/>
      <w:r w:rsidRPr="004446E2">
        <w:rPr>
          <w:rFonts w:ascii="Times New Roman" w:hAnsi="Times New Roman" w:cs="Times New Roman"/>
        </w:rPr>
        <w:t>деп</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танылсын</w:t>
      </w:r>
      <w:proofErr w:type="spellEnd"/>
      <w:r w:rsidRPr="004446E2">
        <w:rPr>
          <w:rFonts w:ascii="Times New Roman" w:hAnsi="Times New Roman" w:cs="Times New Roman"/>
        </w:rPr>
        <w:t>- "</w:t>
      </w:r>
      <w:proofErr w:type="spellStart"/>
      <w:r w:rsidRPr="004446E2">
        <w:rPr>
          <w:rFonts w:ascii="Times New Roman" w:hAnsi="Times New Roman" w:cs="Times New Roman"/>
        </w:rPr>
        <w:t>Sunray</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medical</w:t>
      </w:r>
      <w:proofErr w:type="spellEnd"/>
      <w:r w:rsidRPr="004446E2">
        <w:rPr>
          <w:rFonts w:ascii="Times New Roman" w:hAnsi="Times New Roman" w:cs="Times New Roman"/>
        </w:rPr>
        <w:t>" ЖШС, Қ</w:t>
      </w:r>
      <w:proofErr w:type="gramStart"/>
      <w:r w:rsidRPr="004446E2">
        <w:rPr>
          <w:rFonts w:ascii="Times New Roman" w:hAnsi="Times New Roman" w:cs="Times New Roman"/>
        </w:rPr>
        <w:t>Р</w:t>
      </w:r>
      <w:proofErr w:type="gramEnd"/>
      <w:r w:rsidRPr="004446E2">
        <w:rPr>
          <w:rFonts w:ascii="Times New Roman" w:hAnsi="Times New Roman" w:cs="Times New Roman"/>
        </w:rPr>
        <w:t xml:space="preserve"> 050000 </w:t>
      </w:r>
      <w:proofErr w:type="spellStart"/>
      <w:r w:rsidRPr="004446E2">
        <w:rPr>
          <w:rFonts w:ascii="Times New Roman" w:hAnsi="Times New Roman" w:cs="Times New Roman"/>
        </w:rPr>
        <w:t>Алматы</w:t>
      </w:r>
      <w:proofErr w:type="spellEnd"/>
      <w:r w:rsidRPr="004446E2">
        <w:rPr>
          <w:rFonts w:ascii="Times New Roman" w:hAnsi="Times New Roman" w:cs="Times New Roman"/>
        </w:rPr>
        <w:t xml:space="preserve"> қ., </w:t>
      </w:r>
      <w:proofErr w:type="spellStart"/>
      <w:r w:rsidRPr="004446E2">
        <w:rPr>
          <w:rFonts w:ascii="Times New Roman" w:hAnsi="Times New Roman" w:cs="Times New Roman"/>
        </w:rPr>
        <w:t>Жароков</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к-сі</w:t>
      </w:r>
      <w:proofErr w:type="spellEnd"/>
      <w:r w:rsidRPr="004446E2">
        <w:rPr>
          <w:rFonts w:ascii="Times New Roman" w:hAnsi="Times New Roman" w:cs="Times New Roman"/>
        </w:rPr>
        <w:t xml:space="preserve">, 14 үй, 3 кеңсе., Қағидалардың 130-43-тармағына сәйкес (тендердің жеңімпазы </w:t>
      </w:r>
      <w:proofErr w:type="spellStart"/>
      <w:r w:rsidRPr="004446E2">
        <w:rPr>
          <w:rFonts w:ascii="Times New Roman" w:hAnsi="Times New Roman" w:cs="Times New Roman"/>
        </w:rPr>
        <w:t>тендерлік</w:t>
      </w:r>
      <w:proofErr w:type="spellEnd"/>
      <w:r w:rsidRPr="004446E2">
        <w:rPr>
          <w:rFonts w:ascii="Times New Roman" w:hAnsi="Times New Roman" w:cs="Times New Roman"/>
        </w:rPr>
        <w:t xml:space="preserve"> өтінімдерін </w:t>
      </w:r>
      <w:proofErr w:type="spellStart"/>
      <w:r w:rsidRPr="004446E2">
        <w:rPr>
          <w:rFonts w:ascii="Times New Roman" w:hAnsi="Times New Roman" w:cs="Times New Roman"/>
        </w:rPr>
        <w:t>тендерлік</w:t>
      </w:r>
      <w:proofErr w:type="spellEnd"/>
      <w:r w:rsidRPr="004446E2">
        <w:rPr>
          <w:rFonts w:ascii="Times New Roman" w:hAnsi="Times New Roman" w:cs="Times New Roman"/>
        </w:rPr>
        <w:t xml:space="preserve"> комиссия </w:t>
      </w:r>
      <w:proofErr w:type="spellStart"/>
      <w:r w:rsidRPr="004446E2">
        <w:rPr>
          <w:rFonts w:ascii="Times New Roman" w:hAnsi="Times New Roman" w:cs="Times New Roman"/>
        </w:rPr>
        <w:t>хабарландыру</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шарттары</w:t>
      </w:r>
      <w:proofErr w:type="spellEnd"/>
      <w:r w:rsidRPr="004446E2">
        <w:rPr>
          <w:rFonts w:ascii="Times New Roman" w:hAnsi="Times New Roman" w:cs="Times New Roman"/>
        </w:rPr>
        <w:t xml:space="preserve"> мен осы Қағидалардың </w:t>
      </w:r>
      <w:proofErr w:type="spellStart"/>
      <w:r w:rsidRPr="004446E2">
        <w:rPr>
          <w:rFonts w:ascii="Times New Roman" w:hAnsi="Times New Roman" w:cs="Times New Roman"/>
        </w:rPr>
        <w:t>талаптарына</w:t>
      </w:r>
      <w:proofErr w:type="spellEnd"/>
      <w:r w:rsidRPr="004446E2">
        <w:rPr>
          <w:rFonts w:ascii="Times New Roman" w:hAnsi="Times New Roman" w:cs="Times New Roman"/>
        </w:rPr>
        <w:t xml:space="preserve"> сәйкес </w:t>
      </w:r>
      <w:proofErr w:type="spellStart"/>
      <w:r w:rsidRPr="004446E2">
        <w:rPr>
          <w:rFonts w:ascii="Times New Roman" w:hAnsi="Times New Roman" w:cs="Times New Roman"/>
        </w:rPr>
        <w:t>деп</w:t>
      </w:r>
      <w:proofErr w:type="spellEnd"/>
      <w:r w:rsidRPr="004446E2">
        <w:rPr>
          <w:rFonts w:ascii="Times New Roman" w:hAnsi="Times New Roman" w:cs="Times New Roman"/>
        </w:rPr>
        <w:t xml:space="preserve"> таныған әлеуетті өнім </w:t>
      </w:r>
      <w:proofErr w:type="spellStart"/>
      <w:r w:rsidRPr="004446E2">
        <w:rPr>
          <w:rFonts w:ascii="Times New Roman" w:hAnsi="Times New Roman" w:cs="Times New Roman"/>
        </w:rPr>
        <w:t>берушілер</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арасында</w:t>
      </w:r>
      <w:proofErr w:type="spellEnd"/>
      <w:r w:rsidRPr="004446E2">
        <w:rPr>
          <w:rFonts w:ascii="Times New Roman" w:hAnsi="Times New Roman" w:cs="Times New Roman"/>
        </w:rPr>
        <w:t xml:space="preserve"> ең төмен </w:t>
      </w:r>
      <w:proofErr w:type="gramStart"/>
      <w:r w:rsidRPr="004446E2">
        <w:rPr>
          <w:rFonts w:ascii="Times New Roman" w:hAnsi="Times New Roman" w:cs="Times New Roman"/>
        </w:rPr>
        <w:t>ба</w:t>
      </w:r>
      <w:proofErr w:type="gramEnd"/>
      <w:r w:rsidRPr="004446E2">
        <w:rPr>
          <w:rFonts w:ascii="Times New Roman" w:hAnsi="Times New Roman" w:cs="Times New Roman"/>
        </w:rPr>
        <w:t xml:space="preserve">ға ұсынысы </w:t>
      </w:r>
      <w:proofErr w:type="spellStart"/>
      <w:r w:rsidRPr="004446E2">
        <w:rPr>
          <w:rFonts w:ascii="Times New Roman" w:hAnsi="Times New Roman" w:cs="Times New Roman"/>
        </w:rPr>
        <w:t>негізінде</w:t>
      </w:r>
      <w:proofErr w:type="spellEnd"/>
      <w:r w:rsidRPr="004446E2">
        <w:rPr>
          <w:rFonts w:ascii="Times New Roman" w:hAnsi="Times New Roman" w:cs="Times New Roman"/>
        </w:rPr>
        <w:t xml:space="preserve"> айқындалады).</w:t>
      </w:r>
    </w:p>
    <w:p w:rsidR="00616E84" w:rsidRPr="004446E2" w:rsidRDefault="00616E84" w:rsidP="00C94083">
      <w:pPr>
        <w:pStyle w:val="a8"/>
        <w:spacing w:after="0"/>
        <w:ind w:left="1230"/>
        <w:jc w:val="both"/>
        <w:rPr>
          <w:rFonts w:ascii="Times New Roman" w:hAnsi="Times New Roman" w:cs="Times New Roman"/>
        </w:rPr>
      </w:pPr>
    </w:p>
    <w:p w:rsidR="004446E2" w:rsidRPr="004446E2" w:rsidRDefault="004446E2" w:rsidP="004446E2">
      <w:pPr>
        <w:pStyle w:val="a8"/>
        <w:numPr>
          <w:ilvl w:val="0"/>
          <w:numId w:val="4"/>
        </w:numPr>
        <w:spacing w:after="0"/>
        <w:jc w:val="both"/>
        <w:rPr>
          <w:rFonts w:ascii="Times New Roman" w:hAnsi="Times New Roman" w:cs="Times New Roman"/>
        </w:rPr>
      </w:pPr>
      <w:r w:rsidRPr="004446E2">
        <w:rPr>
          <w:rFonts w:ascii="Times New Roman" w:hAnsi="Times New Roman" w:cs="Times New Roman"/>
        </w:rPr>
        <w:t xml:space="preserve">№ 2 лот </w:t>
      </w:r>
      <w:proofErr w:type="spellStart"/>
      <w:r w:rsidRPr="004446E2">
        <w:rPr>
          <w:rFonts w:ascii="Times New Roman" w:hAnsi="Times New Roman" w:cs="Times New Roman"/>
        </w:rPr>
        <w:t>бойынша</w:t>
      </w:r>
      <w:proofErr w:type="spellEnd"/>
      <w:r w:rsidRPr="004446E2">
        <w:rPr>
          <w:rFonts w:ascii="Times New Roman" w:hAnsi="Times New Roman" w:cs="Times New Roman"/>
        </w:rPr>
        <w:t xml:space="preserve"> "</w:t>
      </w:r>
      <w:r w:rsidRPr="004446E2">
        <w:rPr>
          <w:rFonts w:ascii="Times New Roman" w:hAnsi="Times New Roman" w:cs="Times New Roman"/>
          <w:bCs/>
          <w:sz w:val="24"/>
          <w:szCs w:val="24"/>
        </w:rPr>
        <w:t xml:space="preserve"> </w:t>
      </w:r>
      <w:proofErr w:type="spellStart"/>
      <w:r w:rsidRPr="004446E2">
        <w:rPr>
          <w:rFonts w:ascii="Times New Roman" w:hAnsi="Times New Roman" w:cs="Times New Roman"/>
          <w:bCs/>
          <w:sz w:val="24"/>
          <w:szCs w:val="24"/>
        </w:rPr>
        <w:t>НаноФарм</w:t>
      </w:r>
      <w:proofErr w:type="spellEnd"/>
      <w:r w:rsidRPr="004446E2">
        <w:rPr>
          <w:rFonts w:ascii="Times New Roman" w:hAnsi="Times New Roman" w:cs="Times New Roman"/>
          <w:sz w:val="24"/>
          <w:szCs w:val="24"/>
        </w:rPr>
        <w:t>»</w:t>
      </w:r>
      <w:r w:rsidRPr="004446E2">
        <w:rPr>
          <w:sz w:val="24"/>
          <w:szCs w:val="24"/>
        </w:rPr>
        <w:t xml:space="preserve"> </w:t>
      </w:r>
      <w:r w:rsidRPr="004446E2">
        <w:rPr>
          <w:rFonts w:ascii="Times New Roman" w:hAnsi="Times New Roman" w:cs="Times New Roman"/>
        </w:rPr>
        <w:t>ЖШС</w:t>
      </w:r>
      <w:proofErr w:type="gramStart"/>
      <w:r w:rsidRPr="004446E2">
        <w:rPr>
          <w:rFonts w:ascii="Times New Roman" w:hAnsi="Times New Roman" w:cs="Times New Roman"/>
        </w:rPr>
        <w:t xml:space="preserve"> ,</w:t>
      </w:r>
      <w:proofErr w:type="gramEnd"/>
      <w:r w:rsidRPr="004446E2">
        <w:rPr>
          <w:rFonts w:ascii="Times New Roman" w:hAnsi="Times New Roman" w:cs="Times New Roman"/>
        </w:rPr>
        <w:t xml:space="preserve"> ҚР, 050060 </w:t>
      </w:r>
      <w:proofErr w:type="spellStart"/>
      <w:r w:rsidRPr="004446E2">
        <w:rPr>
          <w:rFonts w:ascii="Times New Roman" w:hAnsi="Times New Roman" w:cs="Times New Roman"/>
        </w:rPr>
        <w:t>Алматы</w:t>
      </w:r>
      <w:proofErr w:type="spellEnd"/>
      <w:r w:rsidRPr="004446E2">
        <w:rPr>
          <w:rFonts w:ascii="Times New Roman" w:hAnsi="Times New Roman" w:cs="Times New Roman"/>
        </w:rPr>
        <w:t xml:space="preserve"> қ., Бостандық </w:t>
      </w:r>
      <w:proofErr w:type="spellStart"/>
      <w:r w:rsidRPr="004446E2">
        <w:rPr>
          <w:rFonts w:ascii="Times New Roman" w:hAnsi="Times New Roman" w:cs="Times New Roman"/>
        </w:rPr>
        <w:t>ауданы</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эксперименттік</w:t>
      </w:r>
      <w:proofErr w:type="spellEnd"/>
      <w:r w:rsidRPr="004446E2">
        <w:rPr>
          <w:rFonts w:ascii="Times New Roman" w:hAnsi="Times New Roman" w:cs="Times New Roman"/>
        </w:rPr>
        <w:t xml:space="preserve"> база </w:t>
      </w:r>
      <w:proofErr w:type="spellStart"/>
      <w:r w:rsidRPr="004446E2">
        <w:rPr>
          <w:rFonts w:ascii="Times New Roman" w:hAnsi="Times New Roman" w:cs="Times New Roman"/>
        </w:rPr>
        <w:t>к-сі</w:t>
      </w:r>
      <w:proofErr w:type="spellEnd"/>
      <w:r w:rsidRPr="004446E2">
        <w:rPr>
          <w:rFonts w:ascii="Times New Roman" w:hAnsi="Times New Roman" w:cs="Times New Roman"/>
        </w:rPr>
        <w:t xml:space="preserve">, №3а үй, тел. тендер жеңімпазы </w:t>
      </w:r>
      <w:proofErr w:type="spellStart"/>
      <w:r w:rsidRPr="004446E2">
        <w:rPr>
          <w:rFonts w:ascii="Times New Roman" w:hAnsi="Times New Roman" w:cs="Times New Roman"/>
        </w:rPr>
        <w:t>деп</w:t>
      </w:r>
      <w:proofErr w:type="spellEnd"/>
      <w:r w:rsidRPr="004446E2">
        <w:rPr>
          <w:rFonts w:ascii="Times New Roman" w:hAnsi="Times New Roman" w:cs="Times New Roman"/>
        </w:rPr>
        <w:t xml:space="preserve"> танылсын:8(727)3550470, 8(727)3550471, Ереженің 130-43-тармағына сәйкес (лот </w:t>
      </w:r>
      <w:proofErr w:type="spellStart"/>
      <w:r w:rsidRPr="004446E2">
        <w:rPr>
          <w:rFonts w:ascii="Times New Roman" w:hAnsi="Times New Roman" w:cs="Times New Roman"/>
        </w:rPr>
        <w:t>бойынша</w:t>
      </w:r>
      <w:proofErr w:type="spellEnd"/>
      <w:r w:rsidRPr="004446E2">
        <w:rPr>
          <w:rFonts w:ascii="Times New Roman" w:hAnsi="Times New Roman" w:cs="Times New Roman"/>
        </w:rPr>
        <w:t xml:space="preserve"> бәсекелестік болмаған жағдайда </w:t>
      </w:r>
      <w:proofErr w:type="spellStart"/>
      <w:r w:rsidRPr="004446E2">
        <w:rPr>
          <w:rFonts w:ascii="Times New Roman" w:hAnsi="Times New Roman" w:cs="Times New Roman"/>
        </w:rPr>
        <w:t>немесе</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тендерлік</w:t>
      </w:r>
      <w:proofErr w:type="spellEnd"/>
      <w:r w:rsidRPr="004446E2">
        <w:rPr>
          <w:rFonts w:ascii="Times New Roman" w:hAnsi="Times New Roman" w:cs="Times New Roman"/>
        </w:rPr>
        <w:t xml:space="preserve"> өтінімдер қабылданбаған </w:t>
      </w:r>
      <w:proofErr w:type="spellStart"/>
      <w:r w:rsidRPr="004446E2">
        <w:rPr>
          <w:rFonts w:ascii="Times New Roman" w:hAnsi="Times New Roman" w:cs="Times New Roman"/>
        </w:rPr>
        <w:t>кезде</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тендерлік</w:t>
      </w:r>
      <w:proofErr w:type="spellEnd"/>
      <w:r w:rsidRPr="004446E2">
        <w:rPr>
          <w:rFonts w:ascii="Times New Roman" w:hAnsi="Times New Roman" w:cs="Times New Roman"/>
        </w:rPr>
        <w:t xml:space="preserve"> өтінімді </w:t>
      </w:r>
      <w:proofErr w:type="spellStart"/>
      <w:r w:rsidRPr="004446E2">
        <w:rPr>
          <w:rFonts w:ascii="Times New Roman" w:hAnsi="Times New Roman" w:cs="Times New Roman"/>
        </w:rPr>
        <w:t>тендерлік</w:t>
      </w:r>
      <w:proofErr w:type="spellEnd"/>
      <w:r w:rsidRPr="004446E2">
        <w:rPr>
          <w:rFonts w:ascii="Times New Roman" w:hAnsi="Times New Roman" w:cs="Times New Roman"/>
        </w:rPr>
        <w:t xml:space="preserve"> комиссия </w:t>
      </w:r>
      <w:proofErr w:type="spellStart"/>
      <w:r w:rsidRPr="004446E2">
        <w:rPr>
          <w:rFonts w:ascii="Times New Roman" w:hAnsi="Times New Roman" w:cs="Times New Roman"/>
        </w:rPr>
        <w:t>хабарландыру</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lastRenderedPageBreak/>
        <w:t>шарттары</w:t>
      </w:r>
      <w:proofErr w:type="spellEnd"/>
      <w:r w:rsidRPr="004446E2">
        <w:rPr>
          <w:rFonts w:ascii="Times New Roman" w:hAnsi="Times New Roman" w:cs="Times New Roman"/>
        </w:rPr>
        <w:t xml:space="preserve"> мен </w:t>
      </w:r>
      <w:proofErr w:type="gramStart"/>
      <w:r w:rsidRPr="004446E2">
        <w:rPr>
          <w:rFonts w:ascii="Times New Roman" w:hAnsi="Times New Roman" w:cs="Times New Roman"/>
        </w:rPr>
        <w:t>осы</w:t>
      </w:r>
      <w:proofErr w:type="gramEnd"/>
      <w:r w:rsidRPr="004446E2">
        <w:rPr>
          <w:rFonts w:ascii="Times New Roman" w:hAnsi="Times New Roman" w:cs="Times New Roman"/>
        </w:rPr>
        <w:t xml:space="preserve"> Қағидалардың </w:t>
      </w:r>
      <w:proofErr w:type="spellStart"/>
      <w:r w:rsidRPr="004446E2">
        <w:rPr>
          <w:rFonts w:ascii="Times New Roman" w:hAnsi="Times New Roman" w:cs="Times New Roman"/>
        </w:rPr>
        <w:t>талаптарына</w:t>
      </w:r>
      <w:proofErr w:type="spellEnd"/>
      <w:r w:rsidRPr="004446E2">
        <w:rPr>
          <w:rFonts w:ascii="Times New Roman" w:hAnsi="Times New Roman" w:cs="Times New Roman"/>
        </w:rPr>
        <w:t xml:space="preserve"> сәйкес </w:t>
      </w:r>
      <w:proofErr w:type="spellStart"/>
      <w:r w:rsidRPr="004446E2">
        <w:rPr>
          <w:rFonts w:ascii="Times New Roman" w:hAnsi="Times New Roman" w:cs="Times New Roman"/>
        </w:rPr>
        <w:t>келетін</w:t>
      </w:r>
      <w:proofErr w:type="spellEnd"/>
      <w:r w:rsidRPr="004446E2">
        <w:rPr>
          <w:rFonts w:ascii="Times New Roman" w:hAnsi="Times New Roman" w:cs="Times New Roman"/>
        </w:rPr>
        <w:t xml:space="preserve"> жалғыз </w:t>
      </w:r>
      <w:proofErr w:type="spellStart"/>
      <w:r w:rsidRPr="004446E2">
        <w:rPr>
          <w:rFonts w:ascii="Times New Roman" w:hAnsi="Times New Roman" w:cs="Times New Roman"/>
        </w:rPr>
        <w:t>деп</w:t>
      </w:r>
      <w:proofErr w:type="spellEnd"/>
      <w:r w:rsidRPr="004446E2">
        <w:rPr>
          <w:rFonts w:ascii="Times New Roman" w:hAnsi="Times New Roman" w:cs="Times New Roman"/>
        </w:rPr>
        <w:t xml:space="preserve"> таныған әлеуетті өнім </w:t>
      </w:r>
      <w:proofErr w:type="spellStart"/>
      <w:r w:rsidRPr="004446E2">
        <w:rPr>
          <w:rFonts w:ascii="Times New Roman" w:hAnsi="Times New Roman" w:cs="Times New Roman"/>
        </w:rPr>
        <w:t>беруші</w:t>
      </w:r>
      <w:proofErr w:type="spellEnd"/>
      <w:r w:rsidRPr="004446E2">
        <w:rPr>
          <w:rFonts w:ascii="Times New Roman" w:hAnsi="Times New Roman" w:cs="Times New Roman"/>
        </w:rPr>
        <w:t xml:space="preserve"> лот </w:t>
      </w:r>
      <w:proofErr w:type="spellStart"/>
      <w:r w:rsidRPr="004446E2">
        <w:rPr>
          <w:rFonts w:ascii="Times New Roman" w:hAnsi="Times New Roman" w:cs="Times New Roman"/>
        </w:rPr>
        <w:t>бойынша</w:t>
      </w:r>
      <w:proofErr w:type="spellEnd"/>
      <w:r w:rsidRPr="004446E2">
        <w:rPr>
          <w:rFonts w:ascii="Times New Roman" w:hAnsi="Times New Roman" w:cs="Times New Roman"/>
        </w:rPr>
        <w:t xml:space="preserve"> бәсекелестерді тендер жеңімпазы </w:t>
      </w:r>
      <w:proofErr w:type="spellStart"/>
      <w:r w:rsidRPr="004446E2">
        <w:rPr>
          <w:rFonts w:ascii="Times New Roman" w:hAnsi="Times New Roman" w:cs="Times New Roman"/>
        </w:rPr>
        <w:t>деп</w:t>
      </w:r>
      <w:proofErr w:type="spellEnd"/>
      <w:r w:rsidRPr="004446E2">
        <w:rPr>
          <w:rFonts w:ascii="Times New Roman" w:hAnsi="Times New Roman" w:cs="Times New Roman"/>
        </w:rPr>
        <w:t xml:space="preserve"> </w:t>
      </w:r>
      <w:proofErr w:type="spellStart"/>
      <w:r w:rsidRPr="004446E2">
        <w:rPr>
          <w:rFonts w:ascii="Times New Roman" w:hAnsi="Times New Roman" w:cs="Times New Roman"/>
        </w:rPr>
        <w:t>таниды</w:t>
      </w:r>
      <w:proofErr w:type="spellEnd"/>
      <w:r w:rsidRPr="004446E2">
        <w:rPr>
          <w:rFonts w:ascii="Times New Roman" w:hAnsi="Times New Roman" w:cs="Times New Roman"/>
        </w:rPr>
        <w:t>).</w:t>
      </w:r>
    </w:p>
    <w:p w:rsidR="004446E2" w:rsidRPr="004446E2" w:rsidRDefault="00C94083" w:rsidP="004446E2">
      <w:pPr>
        <w:spacing w:after="0"/>
        <w:ind w:left="993"/>
        <w:jc w:val="both"/>
        <w:rPr>
          <w:rFonts w:ascii="Times New Roman" w:hAnsi="Times New Roman" w:cs="Times New Roman"/>
        </w:rPr>
      </w:pPr>
      <w:proofErr w:type="gramStart"/>
      <w:r>
        <w:rPr>
          <w:rFonts w:ascii="Times New Roman" w:hAnsi="Times New Roman" w:cs="Times New Roman"/>
        </w:rPr>
        <w:t>4</w:t>
      </w:r>
      <w:r w:rsidR="004446E2" w:rsidRPr="004446E2">
        <w:rPr>
          <w:rFonts w:ascii="Times New Roman" w:hAnsi="Times New Roman" w:cs="Times New Roman"/>
        </w:rPr>
        <w:t>)</w:t>
      </w:r>
      <w:r w:rsidR="004446E2">
        <w:rPr>
          <w:rFonts w:ascii="Times New Roman" w:hAnsi="Times New Roman" w:cs="Times New Roman"/>
        </w:rPr>
        <w:t xml:space="preserve"> </w:t>
      </w:r>
      <w:r w:rsidR="004446E2" w:rsidRPr="004446E2">
        <w:rPr>
          <w:rFonts w:ascii="Times New Roman" w:hAnsi="Times New Roman" w:cs="Times New Roman"/>
        </w:rPr>
        <w:t xml:space="preserve"> Тендер қорытындысы шығарылған күннен </w:t>
      </w:r>
      <w:proofErr w:type="spellStart"/>
      <w:r w:rsidR="004446E2" w:rsidRPr="004446E2">
        <w:rPr>
          <w:rFonts w:ascii="Times New Roman" w:hAnsi="Times New Roman" w:cs="Times New Roman"/>
        </w:rPr>
        <w:t>бастап</w:t>
      </w:r>
      <w:proofErr w:type="spellEnd"/>
      <w:r w:rsidR="004446E2" w:rsidRPr="004446E2">
        <w:rPr>
          <w:rFonts w:ascii="Times New Roman" w:hAnsi="Times New Roman" w:cs="Times New Roman"/>
        </w:rPr>
        <w:t xml:space="preserve"> күнтізбелік бес күн </w:t>
      </w:r>
      <w:proofErr w:type="spellStart"/>
      <w:r w:rsidR="004446E2" w:rsidRPr="004446E2">
        <w:rPr>
          <w:rFonts w:ascii="Times New Roman" w:hAnsi="Times New Roman" w:cs="Times New Roman"/>
        </w:rPr>
        <w:t>ішінде</w:t>
      </w:r>
      <w:proofErr w:type="spellEnd"/>
      <w:r w:rsidR="004446E2" w:rsidRPr="004446E2">
        <w:rPr>
          <w:rFonts w:ascii="Times New Roman" w:hAnsi="Times New Roman" w:cs="Times New Roman"/>
        </w:rPr>
        <w:t xml:space="preserve"> әлеуетті өнім </w:t>
      </w:r>
      <w:proofErr w:type="spellStart"/>
      <w:r w:rsidR="004446E2" w:rsidRPr="004446E2">
        <w:rPr>
          <w:rFonts w:ascii="Times New Roman" w:hAnsi="Times New Roman" w:cs="Times New Roman"/>
        </w:rPr>
        <w:t>берушілерге</w:t>
      </w:r>
      <w:proofErr w:type="spellEnd"/>
      <w:r w:rsidR="004446E2" w:rsidRPr="004446E2">
        <w:rPr>
          <w:rFonts w:ascii="Times New Roman" w:hAnsi="Times New Roman" w:cs="Times New Roman"/>
        </w:rPr>
        <w:t>: № 1 лот - "</w:t>
      </w:r>
      <w:proofErr w:type="spellStart"/>
      <w:r w:rsidR="004446E2" w:rsidRPr="004446E2">
        <w:rPr>
          <w:rFonts w:ascii="Times New Roman" w:hAnsi="Times New Roman" w:cs="Times New Roman"/>
        </w:rPr>
        <w:t>Sunray</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medical</w:t>
      </w:r>
      <w:proofErr w:type="spellEnd"/>
      <w:r w:rsidR="004446E2" w:rsidRPr="004446E2">
        <w:rPr>
          <w:rFonts w:ascii="Times New Roman" w:hAnsi="Times New Roman" w:cs="Times New Roman"/>
        </w:rPr>
        <w:t xml:space="preserve">" ЖШС - 19 495 </w:t>
      </w:r>
      <w:proofErr w:type="spellStart"/>
      <w:r w:rsidR="004446E2" w:rsidRPr="004446E2">
        <w:rPr>
          <w:rFonts w:ascii="Times New Roman" w:hAnsi="Times New Roman" w:cs="Times New Roman"/>
        </w:rPr>
        <w:t>495</w:t>
      </w:r>
      <w:proofErr w:type="spellEnd"/>
      <w:r w:rsidR="004446E2" w:rsidRPr="004446E2">
        <w:rPr>
          <w:rFonts w:ascii="Times New Roman" w:hAnsi="Times New Roman" w:cs="Times New Roman"/>
        </w:rPr>
        <w:t xml:space="preserve"> теңге 00 </w:t>
      </w:r>
      <w:proofErr w:type="spellStart"/>
      <w:r w:rsidR="004446E2" w:rsidRPr="004446E2">
        <w:rPr>
          <w:rFonts w:ascii="Times New Roman" w:hAnsi="Times New Roman" w:cs="Times New Roman"/>
        </w:rPr>
        <w:t>тиын</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сомасына</w:t>
      </w:r>
      <w:proofErr w:type="spellEnd"/>
      <w:r w:rsidR="004446E2" w:rsidRPr="004446E2">
        <w:rPr>
          <w:rFonts w:ascii="Times New Roman" w:hAnsi="Times New Roman" w:cs="Times New Roman"/>
        </w:rPr>
        <w:t xml:space="preserve"> қол қойылған </w:t>
      </w:r>
      <w:proofErr w:type="spellStart"/>
      <w:r w:rsidR="004446E2" w:rsidRPr="004446E2">
        <w:rPr>
          <w:rFonts w:ascii="Times New Roman" w:hAnsi="Times New Roman" w:cs="Times New Roman"/>
        </w:rPr>
        <w:t>сатып</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алу</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шарты</w:t>
      </w:r>
      <w:proofErr w:type="spellEnd"/>
      <w:r w:rsidR="004446E2" w:rsidRPr="004446E2">
        <w:rPr>
          <w:rFonts w:ascii="Times New Roman" w:hAnsi="Times New Roman" w:cs="Times New Roman"/>
        </w:rPr>
        <w:t>, № 2 лот - "</w:t>
      </w:r>
      <w:proofErr w:type="spellStart"/>
      <w:r w:rsidR="004446E2" w:rsidRPr="004446E2">
        <w:rPr>
          <w:rFonts w:ascii="Times New Roman" w:hAnsi="Times New Roman" w:cs="Times New Roman"/>
        </w:rPr>
        <w:t>НаноФарм</w:t>
      </w:r>
      <w:proofErr w:type="spellEnd"/>
      <w:r w:rsidR="004446E2" w:rsidRPr="004446E2">
        <w:rPr>
          <w:rFonts w:ascii="Times New Roman" w:hAnsi="Times New Roman" w:cs="Times New Roman"/>
        </w:rPr>
        <w:t xml:space="preserve">" ЖШС-19 950 000,00 теңге 00 </w:t>
      </w:r>
      <w:proofErr w:type="spellStart"/>
      <w:r w:rsidR="004446E2" w:rsidRPr="004446E2">
        <w:rPr>
          <w:rFonts w:ascii="Times New Roman" w:hAnsi="Times New Roman" w:cs="Times New Roman"/>
        </w:rPr>
        <w:t>тиын</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сомасына</w:t>
      </w:r>
      <w:proofErr w:type="spellEnd"/>
      <w:r w:rsidR="004446E2" w:rsidRPr="004446E2">
        <w:rPr>
          <w:rFonts w:ascii="Times New Roman" w:hAnsi="Times New Roman" w:cs="Times New Roman"/>
        </w:rPr>
        <w:t xml:space="preserve"> қол қойылған </w:t>
      </w:r>
      <w:proofErr w:type="spellStart"/>
      <w:r w:rsidR="004446E2" w:rsidRPr="004446E2">
        <w:rPr>
          <w:rFonts w:ascii="Times New Roman" w:hAnsi="Times New Roman" w:cs="Times New Roman"/>
        </w:rPr>
        <w:t>сатып</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алу</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шарты</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ж</w:t>
      </w:r>
      <w:proofErr w:type="gramEnd"/>
      <w:r w:rsidR="004446E2" w:rsidRPr="004446E2">
        <w:rPr>
          <w:rFonts w:ascii="Times New Roman" w:hAnsi="Times New Roman" w:cs="Times New Roman"/>
        </w:rPr>
        <w:t>іберілсін</w:t>
      </w:r>
      <w:proofErr w:type="spellEnd"/>
      <w:r w:rsidR="004446E2" w:rsidRPr="004446E2">
        <w:rPr>
          <w:rFonts w:ascii="Times New Roman" w:hAnsi="Times New Roman" w:cs="Times New Roman"/>
        </w:rPr>
        <w:t>.</w:t>
      </w:r>
    </w:p>
    <w:p w:rsidR="004446E2" w:rsidRPr="004446E2" w:rsidRDefault="00C94083" w:rsidP="004446E2">
      <w:pPr>
        <w:spacing w:after="0"/>
        <w:ind w:left="993"/>
        <w:jc w:val="both"/>
        <w:rPr>
          <w:rFonts w:ascii="Times New Roman" w:hAnsi="Times New Roman" w:cs="Times New Roman"/>
        </w:rPr>
      </w:pPr>
      <w:r>
        <w:rPr>
          <w:rFonts w:ascii="Times New Roman" w:hAnsi="Times New Roman" w:cs="Times New Roman"/>
        </w:rPr>
        <w:t>5</w:t>
      </w:r>
      <w:r w:rsidR="004446E2" w:rsidRPr="004446E2">
        <w:rPr>
          <w:rFonts w:ascii="Times New Roman" w:hAnsi="Times New Roman" w:cs="Times New Roman"/>
        </w:rPr>
        <w:t xml:space="preserve">) 2023 жылғы 13 </w:t>
      </w:r>
      <w:proofErr w:type="spellStart"/>
      <w:r w:rsidR="004446E2" w:rsidRPr="004446E2">
        <w:rPr>
          <w:rFonts w:ascii="Times New Roman" w:hAnsi="Times New Roman" w:cs="Times New Roman"/>
        </w:rPr>
        <w:t>шілдеден</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кешіктірмей</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сатып</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алу</w:t>
      </w:r>
      <w:proofErr w:type="spellEnd"/>
      <w:r w:rsidR="004446E2" w:rsidRPr="004446E2">
        <w:rPr>
          <w:rFonts w:ascii="Times New Roman" w:hAnsi="Times New Roman" w:cs="Times New Roman"/>
        </w:rPr>
        <w:t xml:space="preserve"> </w:t>
      </w:r>
      <w:proofErr w:type="spellStart"/>
      <w:r w:rsidR="004446E2" w:rsidRPr="004446E2">
        <w:rPr>
          <w:rFonts w:ascii="Times New Roman" w:hAnsi="Times New Roman" w:cs="Times New Roman"/>
        </w:rPr>
        <w:t>шарттарын</w:t>
      </w:r>
      <w:proofErr w:type="spellEnd"/>
      <w:r w:rsidR="004446E2" w:rsidRPr="004446E2">
        <w:rPr>
          <w:rFonts w:ascii="Times New Roman" w:hAnsi="Times New Roman" w:cs="Times New Roman"/>
        </w:rPr>
        <w:t xml:space="preserve"> </w:t>
      </w:r>
      <w:proofErr w:type="gramStart"/>
      <w:r w:rsidR="004446E2" w:rsidRPr="004446E2">
        <w:rPr>
          <w:rFonts w:ascii="Times New Roman" w:hAnsi="Times New Roman" w:cs="Times New Roman"/>
        </w:rPr>
        <w:t>жасасу</w:t>
      </w:r>
      <w:proofErr w:type="gramEnd"/>
      <w:r w:rsidR="004446E2" w:rsidRPr="004446E2">
        <w:rPr>
          <w:rFonts w:ascii="Times New Roman" w:hAnsi="Times New Roman" w:cs="Times New Roman"/>
        </w:rPr>
        <w:t xml:space="preserve">ға </w:t>
      </w:r>
      <w:proofErr w:type="spellStart"/>
      <w:r w:rsidR="004446E2" w:rsidRPr="004446E2">
        <w:rPr>
          <w:rFonts w:ascii="Times New Roman" w:hAnsi="Times New Roman" w:cs="Times New Roman"/>
        </w:rPr>
        <w:t>міндетті</w:t>
      </w:r>
      <w:proofErr w:type="spellEnd"/>
      <w:r w:rsidR="004446E2" w:rsidRPr="004446E2">
        <w:rPr>
          <w:rFonts w:ascii="Times New Roman" w:hAnsi="Times New Roman" w:cs="Times New Roman"/>
        </w:rPr>
        <w:t>.</w:t>
      </w:r>
    </w:p>
    <w:p w:rsidR="004446E2" w:rsidRPr="004446E2" w:rsidRDefault="004446E2" w:rsidP="004446E2">
      <w:pPr>
        <w:spacing w:after="0"/>
        <w:jc w:val="both"/>
        <w:rPr>
          <w:rFonts w:ascii="Times New Roman" w:hAnsi="Times New Roman" w:cs="Times New Roman"/>
        </w:rPr>
      </w:pPr>
      <w:r w:rsidRPr="004446E2">
        <w:rPr>
          <w:rFonts w:ascii="Times New Roman" w:hAnsi="Times New Roman" w:cs="Times New Roman"/>
        </w:rPr>
        <w:t xml:space="preserve">                  </w:t>
      </w:r>
    </w:p>
    <w:p w:rsidR="001E327D" w:rsidRDefault="004446E2" w:rsidP="001E327D">
      <w:pPr>
        <w:autoSpaceDE w:val="0"/>
        <w:autoSpaceDN w:val="0"/>
        <w:adjustRightInd w:val="0"/>
        <w:spacing w:after="0" w:line="240" w:lineRule="auto"/>
        <w:rPr>
          <w:rFonts w:ascii="MS Shell Dlg 2" w:hAnsi="MS Shell Dlg 2" w:cs="MS Shell Dlg 2"/>
          <w:sz w:val="17"/>
          <w:szCs w:val="17"/>
        </w:rPr>
      </w:pPr>
      <w:r w:rsidRPr="004446E2">
        <w:rPr>
          <w:rFonts w:ascii="Times New Roman" w:hAnsi="Times New Roman" w:cs="Times New Roman"/>
        </w:rPr>
        <w:t xml:space="preserve">                   </w:t>
      </w:r>
      <w:r w:rsidR="00451D97" w:rsidRPr="004446E2">
        <w:rPr>
          <w:rFonts w:ascii="Times New Roman" w:hAnsi="Times New Roman" w:cs="Times New Roman"/>
        </w:rPr>
        <w:t xml:space="preserve">Тендерная комиссия по результатам проведенного тендера </w:t>
      </w:r>
    </w:p>
    <w:p w:rsidR="00451D97" w:rsidRPr="004446E2" w:rsidRDefault="00451D97" w:rsidP="004446E2">
      <w:pPr>
        <w:spacing w:after="0"/>
        <w:jc w:val="both"/>
        <w:rPr>
          <w:rFonts w:ascii="Times New Roman" w:hAnsi="Times New Roman" w:cs="Times New Roman"/>
        </w:rPr>
      </w:pPr>
    </w:p>
    <w:p w:rsidR="00451D97" w:rsidRPr="004446E2" w:rsidRDefault="00451D97" w:rsidP="00451D97">
      <w:pPr>
        <w:pStyle w:val="a8"/>
        <w:spacing w:after="0"/>
        <w:ind w:left="1080"/>
        <w:jc w:val="both"/>
        <w:rPr>
          <w:rFonts w:ascii="Times New Roman" w:hAnsi="Times New Roman" w:cs="Times New Roman"/>
        </w:rPr>
      </w:pPr>
      <w:r w:rsidRPr="004446E2">
        <w:rPr>
          <w:rFonts w:ascii="Times New Roman" w:hAnsi="Times New Roman" w:cs="Times New Roman"/>
        </w:rPr>
        <w:t xml:space="preserve">       РЕШИЛА:</w:t>
      </w:r>
    </w:p>
    <w:p w:rsidR="00E122E1" w:rsidRDefault="00616E84" w:rsidP="00246983">
      <w:pPr>
        <w:pStyle w:val="a8"/>
        <w:numPr>
          <w:ilvl w:val="0"/>
          <w:numId w:val="3"/>
        </w:numPr>
        <w:rPr>
          <w:rFonts w:ascii="Times New Roman" w:hAnsi="Times New Roman" w:cs="Times New Roman"/>
          <w:sz w:val="24"/>
          <w:szCs w:val="24"/>
        </w:rPr>
      </w:pPr>
      <w:r w:rsidRPr="00C82BD7">
        <w:rPr>
          <w:rFonts w:ascii="Times New Roman" w:hAnsi="Times New Roman" w:cs="Times New Roman"/>
          <w:sz w:val="24"/>
          <w:szCs w:val="24"/>
        </w:rPr>
        <w:t>Отклонить тендерную заявку по лоту № 1 ТОО «</w:t>
      </w:r>
      <w:r w:rsidRPr="00C82BD7">
        <w:rPr>
          <w:rFonts w:ascii="Times New Roman" w:hAnsi="Times New Roman" w:cs="Times New Roman"/>
          <w:bCs/>
          <w:iCs/>
          <w:sz w:val="24"/>
          <w:szCs w:val="24"/>
          <w:lang w:val="kk-KZ"/>
        </w:rPr>
        <w:t>НЕОМЕДИКАЛ</w:t>
      </w:r>
      <w:r w:rsidRPr="00C82BD7">
        <w:rPr>
          <w:rFonts w:ascii="Times New Roman" w:hAnsi="Times New Roman" w:cs="Times New Roman"/>
          <w:sz w:val="24"/>
          <w:szCs w:val="24"/>
        </w:rPr>
        <w:t xml:space="preserve">» </w:t>
      </w:r>
      <w:r w:rsidR="00E122E1">
        <w:rPr>
          <w:rFonts w:ascii="Times New Roman" w:hAnsi="Times New Roman" w:cs="Times New Roman"/>
          <w:sz w:val="24"/>
          <w:szCs w:val="24"/>
        </w:rPr>
        <w:t xml:space="preserve">1. </w:t>
      </w:r>
      <w:r w:rsidRPr="00C82BD7">
        <w:rPr>
          <w:rFonts w:ascii="Times New Roman" w:hAnsi="Times New Roman" w:cs="Times New Roman"/>
          <w:sz w:val="24"/>
          <w:szCs w:val="24"/>
        </w:rPr>
        <w:t xml:space="preserve">в соответствии с </w:t>
      </w:r>
      <w:proofErr w:type="spellStart"/>
      <w:proofErr w:type="gramStart"/>
      <w:r w:rsidRPr="00C82BD7">
        <w:rPr>
          <w:rFonts w:ascii="Times New Roman" w:hAnsi="Times New Roman" w:cs="Times New Roman"/>
          <w:sz w:val="24"/>
          <w:szCs w:val="24"/>
        </w:rPr>
        <w:t>п</w:t>
      </w:r>
      <w:proofErr w:type="spellEnd"/>
      <w:proofErr w:type="gramEnd"/>
      <w:r w:rsidRPr="00C82BD7">
        <w:rPr>
          <w:rFonts w:ascii="Times New Roman" w:hAnsi="Times New Roman" w:cs="Times New Roman"/>
          <w:sz w:val="24"/>
          <w:szCs w:val="24"/>
        </w:rPr>
        <w:t>/</w:t>
      </w:r>
      <w:proofErr w:type="spellStart"/>
      <w:r w:rsidRPr="00C82BD7">
        <w:rPr>
          <w:rFonts w:ascii="Times New Roman" w:hAnsi="Times New Roman" w:cs="Times New Roman"/>
          <w:sz w:val="24"/>
          <w:szCs w:val="24"/>
        </w:rPr>
        <w:t>п</w:t>
      </w:r>
      <w:proofErr w:type="spellEnd"/>
      <w:r w:rsidRPr="00C82BD7">
        <w:rPr>
          <w:rFonts w:ascii="Times New Roman" w:hAnsi="Times New Roman" w:cs="Times New Roman"/>
          <w:sz w:val="24"/>
          <w:szCs w:val="24"/>
        </w:rPr>
        <w:t xml:space="preserve"> 7, </w:t>
      </w:r>
      <w:proofErr w:type="spellStart"/>
      <w:r w:rsidRPr="00C82BD7">
        <w:rPr>
          <w:rFonts w:ascii="Times New Roman" w:hAnsi="Times New Roman" w:cs="Times New Roman"/>
          <w:sz w:val="24"/>
          <w:szCs w:val="24"/>
        </w:rPr>
        <w:t>п</w:t>
      </w:r>
      <w:proofErr w:type="spellEnd"/>
      <w:r w:rsidRPr="00C82BD7">
        <w:rPr>
          <w:rFonts w:ascii="Times New Roman" w:hAnsi="Times New Roman" w:cs="Times New Roman"/>
          <w:sz w:val="24"/>
          <w:szCs w:val="24"/>
        </w:rPr>
        <w:t xml:space="preserve"> 130-39 </w:t>
      </w:r>
    </w:p>
    <w:p w:rsidR="00C82BD7" w:rsidRDefault="00616E84" w:rsidP="00E122E1">
      <w:pPr>
        <w:pStyle w:val="a8"/>
        <w:ind w:left="1260"/>
        <w:rPr>
          <w:rFonts w:ascii="Times New Roman" w:hAnsi="Times New Roman" w:cs="Times New Roman"/>
          <w:sz w:val="24"/>
          <w:szCs w:val="24"/>
        </w:rPr>
      </w:pPr>
      <w:r w:rsidRPr="00C82BD7">
        <w:rPr>
          <w:rFonts w:ascii="Times New Roman" w:hAnsi="Times New Roman" w:cs="Times New Roman"/>
          <w:sz w:val="24"/>
          <w:szCs w:val="24"/>
        </w:rPr>
        <w:t>( предоставление потенциальным поставщиком технической спецификации, не соответствующей требованиям тендерной документации и настоящих Правил)</w:t>
      </w:r>
      <w:r w:rsidR="00226469" w:rsidRPr="00C82BD7">
        <w:rPr>
          <w:rFonts w:ascii="Times New Roman" w:hAnsi="Times New Roman" w:cs="Times New Roman"/>
          <w:sz w:val="24"/>
          <w:szCs w:val="24"/>
        </w:rPr>
        <w:t xml:space="preserve">, </w:t>
      </w:r>
      <w:r w:rsidR="00E122E1">
        <w:rPr>
          <w:rFonts w:ascii="Times New Roman" w:hAnsi="Times New Roman" w:cs="Times New Roman"/>
          <w:sz w:val="24"/>
          <w:szCs w:val="24"/>
        </w:rPr>
        <w:t xml:space="preserve">2. </w:t>
      </w:r>
      <w:r w:rsidRPr="00C82BD7">
        <w:rPr>
          <w:rFonts w:ascii="Times New Roman" w:hAnsi="Times New Roman" w:cs="Times New Roman"/>
          <w:sz w:val="24"/>
          <w:szCs w:val="24"/>
        </w:rPr>
        <w:t xml:space="preserve">в соответствии с  </w:t>
      </w:r>
      <w:proofErr w:type="spellStart"/>
      <w:proofErr w:type="gramStart"/>
      <w:r w:rsidRPr="00C82BD7">
        <w:rPr>
          <w:rFonts w:ascii="Times New Roman" w:hAnsi="Times New Roman" w:cs="Times New Roman"/>
          <w:sz w:val="24"/>
          <w:szCs w:val="24"/>
        </w:rPr>
        <w:t>п</w:t>
      </w:r>
      <w:proofErr w:type="spellEnd"/>
      <w:proofErr w:type="gramEnd"/>
      <w:r w:rsidRPr="00C82BD7">
        <w:rPr>
          <w:rFonts w:ascii="Times New Roman" w:hAnsi="Times New Roman" w:cs="Times New Roman"/>
          <w:sz w:val="24"/>
          <w:szCs w:val="24"/>
        </w:rPr>
        <w:t>/</w:t>
      </w:r>
      <w:proofErr w:type="spellStart"/>
      <w:r w:rsidRPr="00C82BD7">
        <w:rPr>
          <w:rFonts w:ascii="Times New Roman" w:hAnsi="Times New Roman" w:cs="Times New Roman"/>
          <w:sz w:val="24"/>
          <w:szCs w:val="24"/>
        </w:rPr>
        <w:t>п</w:t>
      </w:r>
      <w:proofErr w:type="spellEnd"/>
      <w:r w:rsidRPr="00C82BD7">
        <w:rPr>
          <w:rFonts w:ascii="Times New Roman" w:hAnsi="Times New Roman" w:cs="Times New Roman"/>
          <w:sz w:val="24"/>
          <w:szCs w:val="24"/>
        </w:rPr>
        <w:t xml:space="preserve"> 18, </w:t>
      </w:r>
      <w:proofErr w:type="spellStart"/>
      <w:r w:rsidRPr="00C82BD7">
        <w:rPr>
          <w:rFonts w:ascii="Times New Roman" w:hAnsi="Times New Roman" w:cs="Times New Roman"/>
          <w:sz w:val="24"/>
          <w:szCs w:val="24"/>
        </w:rPr>
        <w:t>п</w:t>
      </w:r>
      <w:proofErr w:type="spellEnd"/>
      <w:r w:rsidRPr="00C82BD7">
        <w:rPr>
          <w:rFonts w:ascii="Times New Roman" w:hAnsi="Times New Roman" w:cs="Times New Roman"/>
          <w:sz w:val="24"/>
          <w:szCs w:val="24"/>
        </w:rPr>
        <w:t xml:space="preserve"> 130-39 (предоставления тендерной заявки в </w:t>
      </w:r>
      <w:proofErr w:type="spellStart"/>
      <w:r w:rsidRPr="00C82BD7">
        <w:rPr>
          <w:rFonts w:ascii="Times New Roman" w:hAnsi="Times New Roman" w:cs="Times New Roman"/>
          <w:sz w:val="24"/>
          <w:szCs w:val="24"/>
        </w:rPr>
        <w:t>непрошитом</w:t>
      </w:r>
      <w:proofErr w:type="spellEnd"/>
      <w:r w:rsidRPr="00C82BD7">
        <w:rPr>
          <w:rFonts w:ascii="Times New Roman" w:hAnsi="Times New Roman" w:cs="Times New Roman"/>
          <w:sz w:val="24"/>
          <w:szCs w:val="24"/>
        </w:rPr>
        <w:t xml:space="preserve"> виде с непронумерованными страницами, не скрепленной подписью, без указания на </w:t>
      </w:r>
      <w:proofErr w:type="spellStart"/>
      <w:r w:rsidRPr="00C82BD7">
        <w:rPr>
          <w:rFonts w:ascii="Times New Roman" w:hAnsi="Times New Roman" w:cs="Times New Roman"/>
          <w:sz w:val="24"/>
          <w:szCs w:val="24"/>
        </w:rPr>
        <w:t>конвере</w:t>
      </w:r>
      <w:proofErr w:type="spellEnd"/>
      <w:r w:rsidRPr="00C82BD7">
        <w:rPr>
          <w:rFonts w:ascii="Times New Roman" w:hAnsi="Times New Roman" w:cs="Times New Roman"/>
          <w:sz w:val="24"/>
          <w:szCs w:val="24"/>
        </w:rPr>
        <w:t xml:space="preserve"> наименования или юридического адреса потенциального поставщика, заказчика или организатора закупа)</w:t>
      </w:r>
      <w:r w:rsidR="00E122E1">
        <w:rPr>
          <w:rFonts w:ascii="Times New Roman" w:hAnsi="Times New Roman" w:cs="Times New Roman"/>
          <w:sz w:val="24"/>
          <w:szCs w:val="24"/>
        </w:rPr>
        <w:t>.</w:t>
      </w:r>
      <w:r w:rsidR="00C82BD7" w:rsidRPr="00C82BD7">
        <w:rPr>
          <w:rFonts w:ascii="Times New Roman" w:hAnsi="Times New Roman" w:cs="Times New Roman"/>
          <w:sz w:val="24"/>
          <w:szCs w:val="24"/>
        </w:rPr>
        <w:t xml:space="preserve"> </w:t>
      </w:r>
    </w:p>
    <w:p w:rsidR="00246983" w:rsidRPr="00C82BD7" w:rsidRDefault="00403C89" w:rsidP="00246983">
      <w:pPr>
        <w:pStyle w:val="a8"/>
        <w:numPr>
          <w:ilvl w:val="0"/>
          <w:numId w:val="3"/>
        </w:numPr>
        <w:rPr>
          <w:rFonts w:ascii="Times New Roman" w:hAnsi="Times New Roman" w:cs="Times New Roman"/>
          <w:sz w:val="24"/>
          <w:szCs w:val="24"/>
        </w:rPr>
      </w:pPr>
      <w:r w:rsidRPr="00C82BD7">
        <w:rPr>
          <w:rFonts w:ascii="Times New Roman" w:hAnsi="Times New Roman" w:cs="Times New Roman"/>
          <w:sz w:val="24"/>
          <w:szCs w:val="24"/>
        </w:rPr>
        <w:t>По лоту</w:t>
      </w:r>
      <w:r w:rsidR="006C1E2B" w:rsidRPr="00C82BD7">
        <w:rPr>
          <w:rFonts w:ascii="Times New Roman" w:hAnsi="Times New Roman" w:cs="Times New Roman"/>
          <w:sz w:val="24"/>
          <w:szCs w:val="24"/>
        </w:rPr>
        <w:t xml:space="preserve"> № 1</w:t>
      </w:r>
      <w:r w:rsidRPr="00C82BD7">
        <w:rPr>
          <w:rFonts w:ascii="Times New Roman" w:hAnsi="Times New Roman" w:cs="Times New Roman"/>
          <w:sz w:val="24"/>
          <w:szCs w:val="24"/>
        </w:rPr>
        <w:t xml:space="preserve"> п</w:t>
      </w:r>
      <w:r w:rsidR="00451D97" w:rsidRPr="00C82BD7">
        <w:rPr>
          <w:rFonts w:ascii="Times New Roman" w:hAnsi="Times New Roman" w:cs="Times New Roman"/>
          <w:sz w:val="24"/>
          <w:szCs w:val="24"/>
        </w:rPr>
        <w:t xml:space="preserve">ризнать победителем тендера </w:t>
      </w:r>
      <w:r w:rsidR="006C1E2B" w:rsidRPr="00C82BD7">
        <w:rPr>
          <w:rFonts w:ascii="Times New Roman" w:hAnsi="Times New Roman" w:cs="Times New Roman"/>
          <w:sz w:val="24"/>
          <w:szCs w:val="24"/>
        </w:rPr>
        <w:t xml:space="preserve">- </w:t>
      </w:r>
      <w:r w:rsidR="00246983" w:rsidRPr="00C82BD7">
        <w:rPr>
          <w:rFonts w:ascii="Times New Roman" w:hAnsi="Times New Roman" w:cs="Times New Roman"/>
          <w:sz w:val="24"/>
          <w:szCs w:val="24"/>
        </w:rPr>
        <w:t>ТОО «</w:t>
      </w:r>
      <w:r w:rsidR="00246983" w:rsidRPr="00C82BD7">
        <w:rPr>
          <w:rFonts w:ascii="Times New Roman" w:hAnsi="Times New Roman" w:cs="Times New Roman"/>
          <w:bCs/>
          <w:iCs/>
          <w:sz w:val="24"/>
          <w:szCs w:val="24"/>
          <w:lang w:val="kk-KZ"/>
        </w:rPr>
        <w:t>Sunray medical</w:t>
      </w:r>
      <w:r w:rsidR="00246983" w:rsidRPr="00C82BD7">
        <w:rPr>
          <w:rFonts w:ascii="Times New Roman" w:hAnsi="Times New Roman" w:cs="Times New Roman"/>
          <w:sz w:val="24"/>
          <w:szCs w:val="24"/>
        </w:rPr>
        <w:t>»</w:t>
      </w:r>
      <w:r w:rsidRPr="00C82BD7">
        <w:rPr>
          <w:rFonts w:ascii="Times New Roman" w:hAnsi="Times New Roman" w:cs="Times New Roman"/>
        </w:rPr>
        <w:t xml:space="preserve">  </w:t>
      </w:r>
      <w:r w:rsidR="00246983" w:rsidRPr="00C82BD7">
        <w:rPr>
          <w:rFonts w:ascii="Times New Roman" w:hAnsi="Times New Roman" w:cs="Times New Roman"/>
          <w:sz w:val="24"/>
          <w:szCs w:val="24"/>
        </w:rPr>
        <w:t xml:space="preserve">РК, 050000 г. </w:t>
      </w:r>
      <w:proofErr w:type="spellStart"/>
      <w:r w:rsidR="00246983" w:rsidRPr="00C82BD7">
        <w:rPr>
          <w:rFonts w:ascii="Times New Roman" w:hAnsi="Times New Roman" w:cs="Times New Roman"/>
          <w:sz w:val="24"/>
          <w:szCs w:val="24"/>
        </w:rPr>
        <w:t>Алматы</w:t>
      </w:r>
      <w:proofErr w:type="spellEnd"/>
      <w:r w:rsidR="00246983" w:rsidRPr="00C82BD7">
        <w:rPr>
          <w:rFonts w:ascii="Times New Roman" w:hAnsi="Times New Roman" w:cs="Times New Roman"/>
          <w:sz w:val="24"/>
          <w:szCs w:val="24"/>
        </w:rPr>
        <w:t xml:space="preserve">, ул. </w:t>
      </w:r>
      <w:proofErr w:type="spellStart"/>
      <w:r w:rsidR="00246983" w:rsidRPr="00C82BD7">
        <w:rPr>
          <w:rFonts w:ascii="Times New Roman" w:hAnsi="Times New Roman" w:cs="Times New Roman"/>
          <w:sz w:val="24"/>
          <w:szCs w:val="24"/>
        </w:rPr>
        <w:t>Жарокова</w:t>
      </w:r>
      <w:proofErr w:type="spellEnd"/>
      <w:r w:rsidR="00246983" w:rsidRPr="00C82BD7">
        <w:rPr>
          <w:rFonts w:ascii="Times New Roman" w:hAnsi="Times New Roman" w:cs="Times New Roman"/>
          <w:sz w:val="24"/>
          <w:szCs w:val="24"/>
        </w:rPr>
        <w:t>, дом 14, офис 3.</w:t>
      </w:r>
      <w:r w:rsidR="006C1E2B" w:rsidRPr="00C82BD7">
        <w:rPr>
          <w:rFonts w:ascii="Times New Roman" w:hAnsi="Times New Roman" w:cs="Times New Roman"/>
          <w:sz w:val="24"/>
          <w:szCs w:val="24"/>
        </w:rPr>
        <w:t>,</w:t>
      </w:r>
      <w:r w:rsidR="00246983" w:rsidRPr="00C82BD7">
        <w:rPr>
          <w:rFonts w:ascii="Times New Roman" w:hAnsi="Times New Roman" w:cs="Times New Roman"/>
          <w:sz w:val="24"/>
          <w:szCs w:val="24"/>
        </w:rPr>
        <w:t xml:space="preserve"> согласно п. 130-43 Правил  (</w:t>
      </w:r>
      <w:r w:rsidR="00246983" w:rsidRPr="00C82BD7">
        <w:rPr>
          <w:rFonts w:ascii="Times New Roman" w:hAnsi="Times New Roman" w:cs="Times New Roman"/>
          <w:spacing w:val="2"/>
          <w:sz w:val="24"/>
          <w:szCs w:val="24"/>
          <w:shd w:val="clear" w:color="auto" w:fill="FFFFFF"/>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451D97" w:rsidRPr="004446E2" w:rsidRDefault="00246983" w:rsidP="00403C89">
      <w:pPr>
        <w:pStyle w:val="a8"/>
        <w:numPr>
          <w:ilvl w:val="0"/>
          <w:numId w:val="3"/>
        </w:numPr>
        <w:rPr>
          <w:rFonts w:ascii="Times New Roman" w:hAnsi="Times New Roman" w:cs="Times New Roman"/>
          <w:sz w:val="24"/>
          <w:szCs w:val="24"/>
        </w:rPr>
      </w:pPr>
      <w:r w:rsidRPr="004446E2">
        <w:rPr>
          <w:rFonts w:ascii="Times New Roman" w:hAnsi="Times New Roman" w:cs="Times New Roman"/>
          <w:sz w:val="24"/>
          <w:szCs w:val="24"/>
        </w:rPr>
        <w:t xml:space="preserve">По лоту № 2 признать победителем тендера </w:t>
      </w:r>
      <w:r w:rsidR="004446E2" w:rsidRPr="004446E2">
        <w:rPr>
          <w:rFonts w:ascii="Times New Roman" w:hAnsi="Times New Roman" w:cs="Times New Roman"/>
          <w:sz w:val="24"/>
          <w:szCs w:val="24"/>
        </w:rPr>
        <w:t>ТОО «</w:t>
      </w:r>
      <w:proofErr w:type="spellStart"/>
      <w:r w:rsidR="004446E2" w:rsidRPr="004446E2">
        <w:rPr>
          <w:rFonts w:ascii="Times New Roman" w:hAnsi="Times New Roman" w:cs="Times New Roman"/>
          <w:bCs/>
          <w:sz w:val="24"/>
          <w:szCs w:val="24"/>
        </w:rPr>
        <w:t>НаноФарм</w:t>
      </w:r>
      <w:proofErr w:type="spellEnd"/>
      <w:r w:rsidR="004446E2" w:rsidRPr="004446E2">
        <w:rPr>
          <w:rFonts w:ascii="Times New Roman" w:hAnsi="Times New Roman" w:cs="Times New Roman"/>
          <w:sz w:val="24"/>
          <w:szCs w:val="24"/>
        </w:rPr>
        <w:t>»</w:t>
      </w:r>
      <w:proofErr w:type="gramStart"/>
      <w:r w:rsidR="004446E2" w:rsidRPr="004446E2">
        <w:rPr>
          <w:sz w:val="24"/>
          <w:szCs w:val="24"/>
        </w:rPr>
        <w:t xml:space="preserve"> ,</w:t>
      </w:r>
      <w:proofErr w:type="gramEnd"/>
      <w:r w:rsidRPr="004446E2">
        <w:rPr>
          <w:rFonts w:ascii="Times New Roman" w:hAnsi="Times New Roman" w:cs="Times New Roman"/>
          <w:sz w:val="24"/>
          <w:szCs w:val="24"/>
        </w:rPr>
        <w:t xml:space="preserve"> </w:t>
      </w:r>
      <w:r w:rsidR="004446E2" w:rsidRPr="004446E2">
        <w:rPr>
          <w:rFonts w:ascii="Times New Roman" w:hAnsi="Times New Roman" w:cs="Times New Roman"/>
          <w:sz w:val="24"/>
          <w:szCs w:val="24"/>
        </w:rPr>
        <w:t xml:space="preserve">РК, 050060 г. </w:t>
      </w:r>
      <w:proofErr w:type="spellStart"/>
      <w:r w:rsidR="004446E2" w:rsidRPr="004446E2">
        <w:rPr>
          <w:rFonts w:ascii="Times New Roman" w:hAnsi="Times New Roman" w:cs="Times New Roman"/>
          <w:sz w:val="24"/>
          <w:szCs w:val="24"/>
        </w:rPr>
        <w:t>Алматы</w:t>
      </w:r>
      <w:proofErr w:type="spellEnd"/>
      <w:r w:rsidR="004446E2" w:rsidRPr="004446E2">
        <w:rPr>
          <w:rFonts w:ascii="Times New Roman" w:hAnsi="Times New Roman" w:cs="Times New Roman"/>
          <w:sz w:val="24"/>
          <w:szCs w:val="24"/>
        </w:rPr>
        <w:t xml:space="preserve">, </w:t>
      </w:r>
      <w:proofErr w:type="spellStart"/>
      <w:r w:rsidR="004446E2" w:rsidRPr="004446E2">
        <w:rPr>
          <w:rFonts w:ascii="Times New Roman" w:hAnsi="Times New Roman" w:cs="Times New Roman"/>
          <w:sz w:val="24"/>
          <w:szCs w:val="24"/>
        </w:rPr>
        <w:t>Бостандыкскмй</w:t>
      </w:r>
      <w:proofErr w:type="spellEnd"/>
      <w:r w:rsidR="004446E2" w:rsidRPr="004446E2">
        <w:rPr>
          <w:rFonts w:ascii="Times New Roman" w:hAnsi="Times New Roman" w:cs="Times New Roman"/>
          <w:sz w:val="24"/>
          <w:szCs w:val="24"/>
        </w:rPr>
        <w:t xml:space="preserve"> район, ул. Экспериментальная база, дом №3а, тел:8(727)3550470, 8(727)3550471, </w:t>
      </w:r>
      <w:r w:rsidRPr="004446E2">
        <w:rPr>
          <w:rFonts w:ascii="Times New Roman" w:hAnsi="Times New Roman" w:cs="Times New Roman"/>
          <w:sz w:val="24"/>
          <w:szCs w:val="24"/>
        </w:rPr>
        <w:t>согласно п. 130-43</w:t>
      </w:r>
      <w:r w:rsidR="00451D97" w:rsidRPr="004446E2">
        <w:rPr>
          <w:rFonts w:ascii="Times New Roman" w:hAnsi="Times New Roman" w:cs="Times New Roman"/>
          <w:sz w:val="24"/>
          <w:szCs w:val="24"/>
        </w:rPr>
        <w:t xml:space="preserve"> Правил  (</w:t>
      </w:r>
      <w:r w:rsidR="00451D97" w:rsidRPr="004446E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6C1E2B" w:rsidRPr="00C82BD7" w:rsidRDefault="00451D97" w:rsidP="004446E2">
      <w:pPr>
        <w:pStyle w:val="a8"/>
        <w:numPr>
          <w:ilvl w:val="0"/>
          <w:numId w:val="3"/>
        </w:numPr>
        <w:ind w:left="1276" w:hanging="391"/>
        <w:rPr>
          <w:rFonts w:ascii="Times New Roman" w:eastAsia="Times New Roman" w:hAnsi="Times New Roman" w:cs="Times New Roman"/>
          <w:sz w:val="24"/>
          <w:szCs w:val="24"/>
          <w:lang w:eastAsia="ru-RU"/>
        </w:rPr>
      </w:pPr>
      <w:r w:rsidRPr="00C82BD7">
        <w:rPr>
          <w:rFonts w:ascii="Times New Roman" w:hAnsi="Times New Roman" w:cs="Times New Roman"/>
          <w:sz w:val="24"/>
          <w:szCs w:val="24"/>
        </w:rPr>
        <w:t>В течени</w:t>
      </w:r>
      <w:proofErr w:type="gramStart"/>
      <w:r w:rsidRPr="00C82BD7">
        <w:rPr>
          <w:rFonts w:ascii="Times New Roman" w:hAnsi="Times New Roman" w:cs="Times New Roman"/>
          <w:sz w:val="24"/>
          <w:szCs w:val="24"/>
        </w:rPr>
        <w:t>и</w:t>
      </w:r>
      <w:proofErr w:type="gramEnd"/>
      <w:r w:rsidRPr="00C82BD7">
        <w:rPr>
          <w:rFonts w:ascii="Times New Roman" w:hAnsi="Times New Roman" w:cs="Times New Roman"/>
          <w:sz w:val="24"/>
          <w:szCs w:val="24"/>
        </w:rPr>
        <w:t xml:space="preserve"> пяти календарных дней со дня подведения итогов </w:t>
      </w:r>
      <w:r w:rsidR="004446E2" w:rsidRPr="00C82BD7">
        <w:rPr>
          <w:rFonts w:ascii="Times New Roman" w:hAnsi="Times New Roman" w:cs="Times New Roman"/>
          <w:sz w:val="24"/>
          <w:szCs w:val="24"/>
        </w:rPr>
        <w:t>тендера направить потенциальным поставщикам:</w:t>
      </w:r>
      <w:r w:rsidRPr="00C82BD7">
        <w:rPr>
          <w:rFonts w:ascii="Times New Roman" w:hAnsi="Times New Roman" w:cs="Times New Roman"/>
          <w:sz w:val="24"/>
          <w:szCs w:val="24"/>
        </w:rPr>
        <w:t xml:space="preserve">  </w:t>
      </w:r>
      <w:r w:rsidR="004446E2" w:rsidRPr="00C82BD7">
        <w:rPr>
          <w:rFonts w:ascii="Times New Roman" w:hAnsi="Times New Roman" w:cs="Times New Roman"/>
          <w:sz w:val="24"/>
          <w:szCs w:val="24"/>
        </w:rPr>
        <w:t>лот № 1- ТОО «</w:t>
      </w:r>
      <w:r w:rsidR="004446E2" w:rsidRPr="00C82BD7">
        <w:rPr>
          <w:rFonts w:ascii="Times New Roman" w:hAnsi="Times New Roman" w:cs="Times New Roman"/>
          <w:bCs/>
          <w:iCs/>
          <w:sz w:val="24"/>
          <w:szCs w:val="24"/>
          <w:lang w:val="kk-KZ"/>
        </w:rPr>
        <w:t>Sunray medical</w:t>
      </w:r>
      <w:r w:rsidR="004446E2" w:rsidRPr="00C82BD7">
        <w:rPr>
          <w:rFonts w:ascii="Times New Roman" w:hAnsi="Times New Roman" w:cs="Times New Roman"/>
          <w:sz w:val="24"/>
          <w:szCs w:val="24"/>
        </w:rPr>
        <w:t xml:space="preserve">»  </w:t>
      </w:r>
      <w:r w:rsidRPr="00C82BD7">
        <w:rPr>
          <w:rFonts w:ascii="Times New Roman" w:hAnsi="Times New Roman" w:cs="Times New Roman"/>
          <w:sz w:val="24"/>
          <w:szCs w:val="24"/>
        </w:rPr>
        <w:t xml:space="preserve">подписанный договор закупа на сумму </w:t>
      </w:r>
      <w:r w:rsidR="0095057B" w:rsidRPr="00C82BD7">
        <w:rPr>
          <w:rFonts w:ascii="Times New Roman" w:eastAsia="Times New Roman" w:hAnsi="Times New Roman" w:cs="Times New Roman"/>
          <w:sz w:val="24"/>
          <w:szCs w:val="24"/>
          <w:lang w:eastAsia="ru-RU"/>
        </w:rPr>
        <w:t>19</w:t>
      </w:r>
      <w:r w:rsidR="004446E2" w:rsidRPr="00C82BD7">
        <w:rPr>
          <w:rFonts w:ascii="Times New Roman" w:eastAsia="Times New Roman" w:hAnsi="Times New Roman" w:cs="Times New Roman"/>
          <w:sz w:val="24"/>
          <w:szCs w:val="24"/>
          <w:lang w:eastAsia="ru-RU"/>
        </w:rPr>
        <w:t> 495 495</w:t>
      </w:r>
      <w:r w:rsidR="0095057B" w:rsidRPr="00C82BD7">
        <w:rPr>
          <w:rFonts w:ascii="Times New Roman" w:eastAsia="Times New Roman" w:hAnsi="Times New Roman" w:cs="Times New Roman"/>
          <w:sz w:val="24"/>
          <w:szCs w:val="24"/>
          <w:lang w:eastAsia="ru-RU"/>
        </w:rPr>
        <w:t xml:space="preserve"> </w:t>
      </w:r>
      <w:r w:rsidRPr="00C82BD7">
        <w:rPr>
          <w:rFonts w:ascii="Times New Roman" w:eastAsia="Times New Roman" w:hAnsi="Times New Roman" w:cs="Times New Roman"/>
          <w:sz w:val="24"/>
          <w:szCs w:val="24"/>
          <w:lang w:eastAsia="ru-RU"/>
        </w:rPr>
        <w:t xml:space="preserve">тенге 00 </w:t>
      </w:r>
      <w:proofErr w:type="spellStart"/>
      <w:r w:rsidRPr="00C82BD7">
        <w:rPr>
          <w:rFonts w:ascii="Times New Roman" w:eastAsia="Times New Roman" w:hAnsi="Times New Roman" w:cs="Times New Roman"/>
          <w:sz w:val="24"/>
          <w:szCs w:val="24"/>
          <w:lang w:eastAsia="ru-RU"/>
        </w:rPr>
        <w:t>тиын</w:t>
      </w:r>
      <w:proofErr w:type="spellEnd"/>
      <w:r w:rsidR="004446E2" w:rsidRPr="00C82BD7">
        <w:rPr>
          <w:rFonts w:ascii="Times New Roman" w:hAnsi="Times New Roman" w:cs="Times New Roman"/>
          <w:sz w:val="24"/>
          <w:szCs w:val="24"/>
        </w:rPr>
        <w:t xml:space="preserve"> , лот № 2-</w:t>
      </w:r>
      <w:r w:rsidRPr="00C82BD7">
        <w:rPr>
          <w:rFonts w:ascii="Times New Roman" w:hAnsi="Times New Roman" w:cs="Times New Roman"/>
          <w:sz w:val="24"/>
          <w:szCs w:val="24"/>
        </w:rPr>
        <w:t xml:space="preserve"> </w:t>
      </w:r>
      <w:r w:rsidR="004446E2" w:rsidRPr="00C82BD7">
        <w:rPr>
          <w:rFonts w:ascii="Times New Roman" w:hAnsi="Times New Roman" w:cs="Times New Roman"/>
          <w:sz w:val="24"/>
          <w:szCs w:val="24"/>
        </w:rPr>
        <w:t>ТОО «</w:t>
      </w:r>
      <w:proofErr w:type="spellStart"/>
      <w:r w:rsidR="004446E2" w:rsidRPr="00C82BD7">
        <w:rPr>
          <w:rFonts w:ascii="Times New Roman" w:hAnsi="Times New Roman" w:cs="Times New Roman"/>
          <w:bCs/>
          <w:sz w:val="24"/>
          <w:szCs w:val="24"/>
        </w:rPr>
        <w:t>НаноФарм</w:t>
      </w:r>
      <w:proofErr w:type="spellEnd"/>
      <w:r w:rsidR="004446E2" w:rsidRPr="00C82BD7">
        <w:rPr>
          <w:rFonts w:ascii="Times New Roman" w:hAnsi="Times New Roman" w:cs="Times New Roman"/>
          <w:sz w:val="24"/>
          <w:szCs w:val="24"/>
        </w:rPr>
        <w:t>» подписанный договор закупа на сумму</w:t>
      </w:r>
      <w:r w:rsidR="004446E2" w:rsidRPr="00C82BD7">
        <w:rPr>
          <w:rFonts w:ascii="Times New Roman" w:eastAsia="Times New Roman" w:hAnsi="Times New Roman" w:cs="Times New Roman"/>
          <w:sz w:val="24"/>
          <w:szCs w:val="24"/>
          <w:lang w:eastAsia="ru-RU"/>
        </w:rPr>
        <w:t xml:space="preserve">  19 950 000,00 тенге 00 </w:t>
      </w:r>
      <w:proofErr w:type="spellStart"/>
      <w:r w:rsidR="004446E2" w:rsidRPr="00C82BD7">
        <w:rPr>
          <w:rFonts w:ascii="Times New Roman" w:eastAsia="Times New Roman" w:hAnsi="Times New Roman" w:cs="Times New Roman"/>
          <w:sz w:val="24"/>
          <w:szCs w:val="24"/>
          <w:lang w:eastAsia="ru-RU"/>
        </w:rPr>
        <w:t>тиын</w:t>
      </w:r>
      <w:proofErr w:type="spellEnd"/>
      <w:r w:rsidR="004446E2" w:rsidRPr="00C82BD7">
        <w:rPr>
          <w:rFonts w:ascii="Times New Roman" w:eastAsia="Times New Roman" w:hAnsi="Times New Roman" w:cs="Times New Roman"/>
          <w:sz w:val="24"/>
          <w:szCs w:val="24"/>
          <w:lang w:eastAsia="ru-RU"/>
        </w:rPr>
        <w:t>.</w:t>
      </w:r>
    </w:p>
    <w:p w:rsidR="00451D97" w:rsidRPr="00C82BD7" w:rsidRDefault="00451D97" w:rsidP="004446E2">
      <w:pPr>
        <w:pStyle w:val="a8"/>
        <w:numPr>
          <w:ilvl w:val="0"/>
          <w:numId w:val="3"/>
        </w:numPr>
        <w:spacing w:after="0"/>
        <w:rPr>
          <w:rFonts w:ascii="Times New Roman" w:eastAsia="Times New Roman" w:hAnsi="Times New Roman" w:cs="Times New Roman"/>
          <w:sz w:val="24"/>
          <w:szCs w:val="24"/>
          <w:lang w:eastAsia="ru-RU"/>
        </w:rPr>
      </w:pPr>
      <w:r w:rsidRPr="00C82BD7">
        <w:rPr>
          <w:rFonts w:ascii="Times New Roman" w:hAnsi="Times New Roman" w:cs="Times New Roman"/>
          <w:sz w:val="24"/>
          <w:szCs w:val="24"/>
        </w:rPr>
        <w:t>Заключить договор</w:t>
      </w:r>
      <w:r w:rsidR="006C1E2B" w:rsidRPr="00C82BD7">
        <w:rPr>
          <w:rFonts w:ascii="Times New Roman" w:hAnsi="Times New Roman" w:cs="Times New Roman"/>
          <w:sz w:val="24"/>
          <w:szCs w:val="24"/>
        </w:rPr>
        <w:t>а</w:t>
      </w:r>
      <w:r w:rsidR="004446E2" w:rsidRPr="00C82BD7">
        <w:rPr>
          <w:rFonts w:ascii="Times New Roman" w:hAnsi="Times New Roman" w:cs="Times New Roman"/>
          <w:sz w:val="24"/>
          <w:szCs w:val="24"/>
        </w:rPr>
        <w:t xml:space="preserve"> закупа не позднее 1</w:t>
      </w:r>
      <w:r w:rsidR="0095057B" w:rsidRPr="00C82BD7">
        <w:rPr>
          <w:rFonts w:ascii="Times New Roman" w:hAnsi="Times New Roman" w:cs="Times New Roman"/>
          <w:sz w:val="24"/>
          <w:szCs w:val="24"/>
        </w:rPr>
        <w:t>3</w:t>
      </w:r>
      <w:r w:rsidRPr="00C82BD7">
        <w:rPr>
          <w:rFonts w:ascii="Times New Roman" w:hAnsi="Times New Roman" w:cs="Times New Roman"/>
          <w:sz w:val="24"/>
          <w:szCs w:val="24"/>
        </w:rPr>
        <w:t xml:space="preserve"> </w:t>
      </w:r>
      <w:r w:rsidR="004446E2" w:rsidRPr="00C82BD7">
        <w:rPr>
          <w:rFonts w:ascii="Times New Roman" w:hAnsi="Times New Roman" w:cs="Times New Roman"/>
          <w:sz w:val="24"/>
          <w:szCs w:val="24"/>
        </w:rPr>
        <w:t>июл</w:t>
      </w:r>
      <w:r w:rsidR="0095057B" w:rsidRPr="00C82BD7">
        <w:rPr>
          <w:rFonts w:ascii="Times New Roman" w:hAnsi="Times New Roman" w:cs="Times New Roman"/>
          <w:sz w:val="24"/>
          <w:szCs w:val="24"/>
        </w:rPr>
        <w:t>я</w:t>
      </w:r>
      <w:r w:rsidR="00CC162F" w:rsidRPr="00C82BD7">
        <w:rPr>
          <w:rFonts w:ascii="Times New Roman" w:hAnsi="Times New Roman" w:cs="Times New Roman"/>
          <w:sz w:val="24"/>
          <w:szCs w:val="24"/>
        </w:rPr>
        <w:t xml:space="preserve"> </w:t>
      </w:r>
      <w:r w:rsidRPr="00C82BD7">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төрағасы:</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proofErr w:type="spellStart"/>
      <w:r>
        <w:rPr>
          <w:rFonts w:ascii="Times New Roman" w:hAnsi="Times New Roman" w:cs="Times New Roman"/>
          <w:bCs/>
          <w:sz w:val="24"/>
          <w:szCs w:val="24"/>
        </w:rPr>
        <w:t>Маутова</w:t>
      </w:r>
      <w:proofErr w:type="spellEnd"/>
      <w:r>
        <w:rPr>
          <w:rFonts w:ascii="Times New Roman" w:hAnsi="Times New Roman" w:cs="Times New Roman"/>
          <w:bCs/>
          <w:sz w:val="24"/>
          <w:szCs w:val="24"/>
        </w:rPr>
        <w:t xml:space="preserve"> Ж.К.</w:t>
      </w:r>
      <w:r w:rsidRPr="00070765">
        <w:rPr>
          <w:rFonts w:ascii="Times New Roman" w:hAnsi="Times New Roman" w:cs="Times New Roman"/>
          <w:bCs/>
          <w:sz w:val="24"/>
          <w:szCs w:val="24"/>
        </w:rPr>
        <w:t xml:space="preserve"> </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w:t>
      </w:r>
      <w:proofErr w:type="gramStart"/>
      <w:r w:rsidRPr="00070765">
        <w:rPr>
          <w:rFonts w:ascii="Times New Roman" w:hAnsi="Times New Roman" w:cs="Times New Roman"/>
          <w:bCs/>
          <w:sz w:val="24"/>
          <w:szCs w:val="24"/>
        </w:rPr>
        <w:t>к</w:t>
      </w:r>
      <w:proofErr w:type="spellEnd"/>
      <w:proofErr w:type="gramEnd"/>
      <w:r w:rsidRPr="00070765">
        <w:rPr>
          <w:rFonts w:ascii="Times New Roman" w:hAnsi="Times New Roman" w:cs="Times New Roman"/>
          <w:bCs/>
          <w:sz w:val="24"/>
          <w:szCs w:val="24"/>
        </w:rPr>
        <w:t xml:space="preserve"> комиссия төрағасының </w:t>
      </w:r>
      <w:proofErr w:type="spellStart"/>
      <w:r w:rsidRPr="00070765">
        <w:rPr>
          <w:rFonts w:ascii="Times New Roman" w:hAnsi="Times New Roman" w:cs="Times New Roman"/>
          <w:bCs/>
          <w:sz w:val="24"/>
          <w:szCs w:val="24"/>
        </w:rPr>
        <w:t>орынбасары</w:t>
      </w:r>
      <w:proofErr w:type="spellEnd"/>
      <w:r w:rsidRPr="00070765">
        <w:rPr>
          <w:rFonts w:ascii="Times New Roman" w:hAnsi="Times New Roman" w:cs="Times New Roman"/>
          <w:bCs/>
          <w:sz w:val="24"/>
          <w:szCs w:val="24"/>
        </w:rPr>
        <w:t>:</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lastRenderedPageBreak/>
        <w:t xml:space="preserve">Заместитель председателя тендерной комиссии:     _____________     </w:t>
      </w:r>
      <w:r>
        <w:rPr>
          <w:rFonts w:ascii="Times New Roman" w:hAnsi="Times New Roman" w:cs="Times New Roman"/>
          <w:bCs/>
          <w:sz w:val="24"/>
          <w:szCs w:val="24"/>
        </w:rPr>
        <w:t>Леонов Н.П.</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мүшелері:</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Члены тендерной комиссии:                                        ____________      </w:t>
      </w:r>
      <w:proofErr w:type="spellStart"/>
      <w:r>
        <w:rPr>
          <w:rFonts w:ascii="Times New Roman" w:hAnsi="Times New Roman" w:cs="Times New Roman"/>
          <w:bCs/>
          <w:sz w:val="24"/>
          <w:szCs w:val="24"/>
        </w:rPr>
        <w:t>Липперт</w:t>
      </w:r>
      <w:proofErr w:type="spellEnd"/>
      <w:r>
        <w:rPr>
          <w:rFonts w:ascii="Times New Roman" w:hAnsi="Times New Roman" w:cs="Times New Roman"/>
          <w:bCs/>
          <w:sz w:val="24"/>
          <w:szCs w:val="24"/>
        </w:rPr>
        <w:t xml:space="preserve"> Н.В.</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sidRPr="00070765">
        <w:rPr>
          <w:rFonts w:ascii="Times New Roman" w:hAnsi="Times New Roman" w:cs="Times New Roman"/>
          <w:bCs/>
          <w:sz w:val="24"/>
          <w:szCs w:val="24"/>
        </w:rPr>
        <w:t>Кокишева</w:t>
      </w:r>
      <w:proofErr w:type="spellEnd"/>
      <w:r w:rsidRPr="00070765">
        <w:rPr>
          <w:rFonts w:ascii="Times New Roman" w:hAnsi="Times New Roman" w:cs="Times New Roman"/>
          <w:bCs/>
          <w:sz w:val="24"/>
          <w:szCs w:val="24"/>
        </w:rPr>
        <w:t xml:space="preserve"> Г.О.</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Pr>
          <w:rFonts w:ascii="Times New Roman" w:hAnsi="Times New Roman"/>
          <w:bCs/>
          <w:sz w:val="24"/>
          <w:szCs w:val="24"/>
        </w:rPr>
        <w:t>Габбасов</w:t>
      </w:r>
      <w:proofErr w:type="spellEnd"/>
      <w:r>
        <w:rPr>
          <w:rFonts w:ascii="Times New Roman" w:hAnsi="Times New Roman"/>
          <w:bCs/>
          <w:sz w:val="24"/>
          <w:szCs w:val="24"/>
        </w:rPr>
        <w:t xml:space="preserve"> М.Р.</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eastAsia="Times New Roman" w:hAnsi="Times New Roman" w:cs="Times New Roman"/>
          <w:sz w:val="24"/>
          <w:szCs w:val="24"/>
          <w:lang w:eastAsia="ru-RU"/>
        </w:rPr>
        <w:t>Тендерлік</w:t>
      </w:r>
      <w:proofErr w:type="spellEnd"/>
      <w:r w:rsidRPr="00070765">
        <w:rPr>
          <w:rFonts w:ascii="Times New Roman" w:eastAsia="Times New Roman" w:hAnsi="Times New Roman" w:cs="Times New Roman"/>
          <w:sz w:val="24"/>
          <w:szCs w:val="24"/>
          <w:lang w:eastAsia="ru-RU"/>
        </w:rPr>
        <w:t xml:space="preserve"> комиссияның </w:t>
      </w:r>
      <w:proofErr w:type="spellStart"/>
      <w:r w:rsidRPr="00070765">
        <w:rPr>
          <w:rFonts w:ascii="Times New Roman" w:eastAsia="Times New Roman" w:hAnsi="Times New Roman" w:cs="Times New Roman"/>
          <w:sz w:val="24"/>
          <w:szCs w:val="24"/>
          <w:lang w:eastAsia="ru-RU"/>
        </w:rPr>
        <w:t>хатшысы</w:t>
      </w:r>
      <w:proofErr w:type="spellEnd"/>
      <w:r w:rsidRPr="00070765">
        <w:rPr>
          <w:rFonts w:ascii="Times New Roman" w:eastAsia="Times New Roman" w:hAnsi="Times New Roman" w:cs="Times New Roman"/>
          <w:sz w:val="24"/>
          <w:szCs w:val="24"/>
          <w:lang w:eastAsia="ru-RU"/>
        </w:rPr>
        <w:t>:</w:t>
      </w:r>
    </w:p>
    <w:p w:rsidR="00FA6EA6" w:rsidRPr="00FD185A" w:rsidRDefault="00333F6F" w:rsidP="0095057B">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Секретарь тендерной комиссии:                                  _____________  Горбунова В.Н.</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1D3" w:rsidRDefault="00CD61D3" w:rsidP="008A6119">
      <w:pPr>
        <w:spacing w:after="0" w:line="240" w:lineRule="auto"/>
      </w:pPr>
      <w:r>
        <w:separator/>
      </w:r>
    </w:p>
  </w:endnote>
  <w:endnote w:type="continuationSeparator" w:id="0">
    <w:p w:rsidR="00CD61D3" w:rsidRDefault="00CD61D3"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Shell Dlg 2">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1D3" w:rsidRDefault="00CD61D3" w:rsidP="008A6119">
      <w:pPr>
        <w:spacing w:after="0" w:line="240" w:lineRule="auto"/>
      </w:pPr>
      <w:r>
        <w:separator/>
      </w:r>
    </w:p>
  </w:footnote>
  <w:footnote w:type="continuationSeparator" w:id="0">
    <w:p w:rsidR="00CD61D3" w:rsidRDefault="00CD61D3"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1A46457"/>
    <w:multiLevelType w:val="hybridMultilevel"/>
    <w:tmpl w:val="8984088E"/>
    <w:lvl w:ilvl="0" w:tplc="CF720790">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3">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
    <w:nsid w:val="7B066F10"/>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num w:numId="1">
    <w:abstractNumId w:val="4"/>
  </w:num>
  <w:num w:numId="2">
    <w:abstractNumId w:val="3"/>
  </w:num>
  <w:num w:numId="3">
    <w:abstractNumId w:val="1"/>
  </w:num>
  <w:num w:numId="4">
    <w:abstractNumId w:val="2"/>
  </w:num>
  <w:num w:numId="5">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D6AC2"/>
    <w:rsid w:val="000E2A38"/>
    <w:rsid w:val="000E2C60"/>
    <w:rsid w:val="000E3144"/>
    <w:rsid w:val="00100C7A"/>
    <w:rsid w:val="00102C9A"/>
    <w:rsid w:val="00104018"/>
    <w:rsid w:val="00107C24"/>
    <w:rsid w:val="00115311"/>
    <w:rsid w:val="00125D4F"/>
    <w:rsid w:val="00141DCB"/>
    <w:rsid w:val="00143391"/>
    <w:rsid w:val="00143EE8"/>
    <w:rsid w:val="00145A52"/>
    <w:rsid w:val="001559E5"/>
    <w:rsid w:val="001924A9"/>
    <w:rsid w:val="00193923"/>
    <w:rsid w:val="00195CE0"/>
    <w:rsid w:val="00196EB9"/>
    <w:rsid w:val="001B2929"/>
    <w:rsid w:val="001D0DC5"/>
    <w:rsid w:val="001D7B1A"/>
    <w:rsid w:val="001E327D"/>
    <w:rsid w:val="001E43D2"/>
    <w:rsid w:val="001E64FC"/>
    <w:rsid w:val="001F07D3"/>
    <w:rsid w:val="001F121D"/>
    <w:rsid w:val="00201751"/>
    <w:rsid w:val="0022313E"/>
    <w:rsid w:val="00223E2D"/>
    <w:rsid w:val="00226469"/>
    <w:rsid w:val="00231A0D"/>
    <w:rsid w:val="00233F02"/>
    <w:rsid w:val="00237D2A"/>
    <w:rsid w:val="0024260F"/>
    <w:rsid w:val="00243A62"/>
    <w:rsid w:val="00246983"/>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33F6F"/>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3C89"/>
    <w:rsid w:val="00406D07"/>
    <w:rsid w:val="00410E3C"/>
    <w:rsid w:val="0041607E"/>
    <w:rsid w:val="0042700D"/>
    <w:rsid w:val="00432A2B"/>
    <w:rsid w:val="00436894"/>
    <w:rsid w:val="00436F02"/>
    <w:rsid w:val="004446E2"/>
    <w:rsid w:val="00450C45"/>
    <w:rsid w:val="00451D97"/>
    <w:rsid w:val="004577B0"/>
    <w:rsid w:val="00457C03"/>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16E84"/>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1E2B"/>
    <w:rsid w:val="006C32F4"/>
    <w:rsid w:val="006C4D93"/>
    <w:rsid w:val="006D3555"/>
    <w:rsid w:val="006D525A"/>
    <w:rsid w:val="006F4189"/>
    <w:rsid w:val="00705822"/>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5948"/>
    <w:rsid w:val="008361A0"/>
    <w:rsid w:val="0084167F"/>
    <w:rsid w:val="00846FE3"/>
    <w:rsid w:val="008525C6"/>
    <w:rsid w:val="008526C7"/>
    <w:rsid w:val="00853105"/>
    <w:rsid w:val="00854AB9"/>
    <w:rsid w:val="0085575D"/>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21AA4"/>
    <w:rsid w:val="00931E8D"/>
    <w:rsid w:val="00932403"/>
    <w:rsid w:val="00940D01"/>
    <w:rsid w:val="00942A61"/>
    <w:rsid w:val="0095057B"/>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41AE"/>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574D"/>
    <w:rsid w:val="00B57B0A"/>
    <w:rsid w:val="00B776A4"/>
    <w:rsid w:val="00B77CDF"/>
    <w:rsid w:val="00B85A6F"/>
    <w:rsid w:val="00BA511B"/>
    <w:rsid w:val="00BB1B70"/>
    <w:rsid w:val="00BB45C7"/>
    <w:rsid w:val="00BC3D78"/>
    <w:rsid w:val="00BD0BC6"/>
    <w:rsid w:val="00BD10B8"/>
    <w:rsid w:val="00BD6F26"/>
    <w:rsid w:val="00BD72EE"/>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74B8"/>
    <w:rsid w:val="00C777F6"/>
    <w:rsid w:val="00C77983"/>
    <w:rsid w:val="00C82BD7"/>
    <w:rsid w:val="00C82D03"/>
    <w:rsid w:val="00C879E7"/>
    <w:rsid w:val="00C90482"/>
    <w:rsid w:val="00C94083"/>
    <w:rsid w:val="00CA2B3E"/>
    <w:rsid w:val="00CA3582"/>
    <w:rsid w:val="00CA6456"/>
    <w:rsid w:val="00CB183B"/>
    <w:rsid w:val="00CC162F"/>
    <w:rsid w:val="00CC59DB"/>
    <w:rsid w:val="00CD11E6"/>
    <w:rsid w:val="00CD61D3"/>
    <w:rsid w:val="00CF2670"/>
    <w:rsid w:val="00D015DB"/>
    <w:rsid w:val="00D0363A"/>
    <w:rsid w:val="00D07FC2"/>
    <w:rsid w:val="00D2269B"/>
    <w:rsid w:val="00D326BD"/>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22E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C7073"/>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6211C"/>
    <w:rsid w:val="00F77993"/>
    <w:rsid w:val="00F97F27"/>
    <w:rsid w:val="00FA66A3"/>
    <w:rsid w:val="00FA6734"/>
    <w:rsid w:val="00FA6EA6"/>
    <w:rsid w:val="00FB12CD"/>
    <w:rsid w:val="00FB3BF2"/>
    <w:rsid w:val="00FB69A3"/>
    <w:rsid w:val="00FC2813"/>
    <w:rsid w:val="00FD185A"/>
    <w:rsid w:val="00FE2709"/>
    <w:rsid w:val="00FE455E"/>
    <w:rsid w:val="00FE47F7"/>
    <w:rsid w:val="00FF230A"/>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99"/>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25E94-DB26-4C78-BD8B-543C46296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3583</TotalTime>
  <Pages>1</Pages>
  <Words>2657</Words>
  <Characters>15147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225</cp:revision>
  <cp:lastPrinted>2023-06-19T10:12:00Z</cp:lastPrinted>
  <dcterms:created xsi:type="dcterms:W3CDTF">2019-02-18T09:29:00Z</dcterms:created>
  <dcterms:modified xsi:type="dcterms:W3CDTF">2023-06-19T10:23:00Z</dcterms:modified>
</cp:coreProperties>
</file>